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1C2A3" w14:textId="77777777" w:rsidR="00881A9B" w:rsidRPr="00A500AB" w:rsidRDefault="00881A9B" w:rsidP="00206220">
      <w:pPr>
        <w:spacing w:after="1200"/>
      </w:pPr>
      <w:r w:rsidRPr="00A500AB">
        <w:rPr>
          <w:noProof/>
        </w:rPr>
        <w:drawing>
          <wp:inline distT="0" distB="0" distL="0" distR="0" wp14:anchorId="36AA422F" wp14:editId="7E20E72D">
            <wp:extent cx="2361373" cy="619125"/>
            <wp:effectExtent l="0" t="0" r="1270" b="0"/>
            <wp:docPr id="17801088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0108892"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74465" cy="622558"/>
                    </a:xfrm>
                    <a:prstGeom prst="rect">
                      <a:avLst/>
                    </a:prstGeom>
                  </pic:spPr>
                </pic:pic>
              </a:graphicData>
            </a:graphic>
          </wp:inline>
        </w:drawing>
      </w:r>
    </w:p>
    <w:p w14:paraId="2CA4A089" w14:textId="77777777" w:rsidR="00881A9B" w:rsidRPr="00A500AB" w:rsidRDefault="00881A9B" w:rsidP="009D6B78">
      <w:pPr>
        <w:pStyle w:val="FigureforCover"/>
      </w:pPr>
      <w:r>
        <w:rPr>
          <w:noProof/>
        </w:rPr>
        <mc:AlternateContent>
          <mc:Choice Requires="wps">
            <w:drawing>
              <wp:inline distT="0" distB="0" distL="0" distR="0" wp14:anchorId="41A988AE" wp14:editId="1FED549A">
                <wp:extent cx="5943600" cy="3223260"/>
                <wp:effectExtent l="0" t="0" r="0" b="0"/>
                <wp:docPr id="56738848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3223260"/>
                        </a:xfrm>
                        <a:prstGeom prst="rect">
                          <a:avLst/>
                        </a:prstGeom>
                        <a:solidFill>
                          <a:schemeClr val="bg1">
                            <a:lumMod val="75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183CE908" w14:textId="77777777" w:rsidR="00881A9B" w:rsidRDefault="00881A9B" w:rsidP="00462890">
                            <w:pPr>
                              <w:jc w:val="center"/>
                            </w:pPr>
                            <w:r>
                              <w:t>[Replace this box with a cover image.]</w:t>
                            </w:r>
                          </w:p>
                        </w:txbxContent>
                      </wps:txbx>
                      <wps:bodyPr rot="0" vert="horz" wrap="square" lIns="91440" tIns="45720" rIns="91440" bIns="45720" anchor="ctr" anchorCtr="0" upright="1">
                        <a:noAutofit/>
                      </wps:bodyPr>
                    </wps:wsp>
                  </a:graphicData>
                </a:graphic>
              </wp:inline>
            </w:drawing>
          </mc:Choice>
          <mc:Fallback>
            <w:pict>
              <v:rect w14:anchorId="41A988AE" id="Rectangle 2" o:spid="_x0000_s1026" style="width:468pt;height:253.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" fillcolor="#bfbfbf [2412]" stroked="f" strokeweight="1pt">
                <v:textbox>
                  <w:txbxContent>
                    <w:p w14:paraId="183CE908" w14:textId="77777777" w:rsidR="00881A9B" w:rsidRDefault="00881A9B" w:rsidP="00462890">
                      <w:pPr>
                        <w:jc w:val="center"/>
                      </w:pPr>
                      <w:r>
                        <w:t>[Replace this box with a cover image.]</w:t>
                      </w:r>
                    </w:p>
                  </w:txbxContent>
                </v:textbox>
                <w10:anchorlock/>
              </v:rect>
            </w:pict>
          </mc:Fallback>
        </mc:AlternateContent>
      </w:r>
    </w:p>
    <w:p w14:paraId="42AF7FE3" w14:textId="77777777" w:rsidR="00881A9B" w:rsidRPr="00D26638" w:rsidRDefault="00881A9B" w:rsidP="00881A9B">
      <w:pPr>
        <w:pStyle w:val="Title"/>
        <w:jc w:val="right"/>
        <w:rPr>
          <w:rFonts w:asciiTheme="minorHAnsi" w:hAnsiTheme="minorHAnsi" w:cstheme="minorHAnsi"/>
          <w:sz w:val="44"/>
          <w:szCs w:val="44"/>
        </w:rPr>
      </w:pPr>
      <w:r w:rsidRPr="00D26638">
        <w:rPr>
          <w:rFonts w:asciiTheme="minorHAnsi" w:hAnsiTheme="minorHAnsi" w:cstheme="minorHAnsi"/>
          <w:sz w:val="44"/>
          <w:szCs w:val="44"/>
        </w:rPr>
        <w:t>[Title Style, Initial Caps]</w:t>
      </w:r>
    </w:p>
    <w:p w14:paraId="61C9F251" w14:textId="21EC8E0E" w:rsidR="00881A9B" w:rsidRPr="00D26638" w:rsidRDefault="00881A9B" w:rsidP="001128E8">
      <w:pPr>
        <w:pStyle w:val="Subtitle"/>
        <w:rPr>
          <w:rFonts w:asciiTheme="minorHAnsi" w:hAnsiTheme="minorHAnsi" w:cstheme="minorHAnsi"/>
        </w:rPr>
      </w:pPr>
      <w:r w:rsidRPr="00D26638">
        <w:rPr>
          <w:rFonts w:asciiTheme="minorHAnsi" w:hAnsiTheme="minorHAnsi" w:cstheme="minorHAnsi"/>
        </w:rPr>
        <w:t>[Subtitle Style, Initial Caps]</w:t>
      </w:r>
    </w:p>
    <w:p w14:paraId="1B61F8E0" w14:textId="77777777" w:rsidR="00881A9B" w:rsidRPr="00D26638" w:rsidRDefault="00881A9B" w:rsidP="001128E8">
      <w:pPr>
        <w:pStyle w:val="CoverText"/>
        <w:rPr>
          <w:rFonts w:asciiTheme="minorHAnsi" w:hAnsiTheme="minorHAnsi" w:cstheme="minorHAnsi"/>
        </w:rPr>
      </w:pPr>
      <w:r w:rsidRPr="00D26638">
        <w:rPr>
          <w:rFonts w:asciiTheme="minorHAnsi" w:hAnsiTheme="minorHAnsi" w:cstheme="minorHAnsi"/>
        </w:rPr>
        <w:t>Authors:</w:t>
      </w:r>
    </w:p>
    <w:p w14:paraId="18956EFC" w14:textId="77777777" w:rsidR="00881A9B" w:rsidRPr="00D26638" w:rsidRDefault="00881A9B" w:rsidP="001128E8">
      <w:pPr>
        <w:pStyle w:val="CoverText"/>
        <w:rPr>
          <w:rFonts w:asciiTheme="minorHAnsi" w:hAnsiTheme="minorHAnsi" w:cstheme="minorHAnsi"/>
        </w:rPr>
      </w:pPr>
      <w:r w:rsidRPr="00D26638">
        <w:rPr>
          <w:rFonts w:asciiTheme="minorHAnsi" w:hAnsiTheme="minorHAnsi" w:cstheme="minorHAnsi"/>
        </w:rPr>
        <w:t>[Name, Name, and Name; Cover Text Style]</w:t>
      </w:r>
    </w:p>
    <w:p w14:paraId="37CF8992" w14:textId="77777777" w:rsidR="00881A9B" w:rsidRPr="00D26638" w:rsidRDefault="00881A9B" w:rsidP="001128E8">
      <w:pPr>
        <w:pStyle w:val="CoverText"/>
        <w:spacing w:before="240"/>
        <w:rPr>
          <w:rFonts w:asciiTheme="minorHAnsi" w:hAnsiTheme="minorHAnsi" w:cstheme="minorHAnsi"/>
        </w:rPr>
      </w:pPr>
      <w:r w:rsidRPr="00D26638">
        <w:rPr>
          <w:rFonts w:asciiTheme="minorHAnsi" w:hAnsiTheme="minorHAnsi" w:cstheme="minorHAnsi"/>
        </w:rPr>
        <w:t>Prepared for [Sponsor]</w:t>
      </w:r>
    </w:p>
    <w:p w14:paraId="5F742CED" w14:textId="0648A741" w:rsidR="00881A9B" w:rsidRPr="005B3ED5" w:rsidRDefault="00881A9B" w:rsidP="005B3ED5">
      <w:pPr>
        <w:pStyle w:val="CoverText"/>
        <w:rPr>
          <w:rFonts w:asciiTheme="minorHAnsi" w:hAnsiTheme="minorHAnsi" w:cstheme="minorHAnsi"/>
        </w:rPr>
        <w:sectPr w:rsidR="00881A9B" w:rsidRPr="005B3ED5" w:rsidSect="00881A9B">
          <w:footerReference w:type="even" r:id="rId12"/>
          <w:footerReference w:type="first" r:id="rId13"/>
          <w:pgSz w:w="12240" w:h="15840"/>
          <w:pgMar w:top="1820" w:right="620" w:bottom="280" w:left="1320" w:header="720" w:footer="288" w:gutter="0"/>
          <w:cols w:space="720"/>
          <w:titlePg/>
          <w:docGrid w:linePitch="299"/>
        </w:sectPr>
      </w:pPr>
      <w:r w:rsidRPr="00D26638">
        <w:rPr>
          <w:rFonts w:asciiTheme="minorHAnsi" w:hAnsiTheme="minorHAnsi" w:cstheme="minorHAnsi"/>
        </w:rPr>
        <w:t>[Month and Year]</w:t>
      </w:r>
    </w:p>
    <w:p w14:paraId="613C2878" w14:textId="47AF41FD" w:rsidR="00F12ACC" w:rsidRDefault="00E72547" w:rsidP="005B3ED5">
      <w:pPr>
        <w:spacing w:before="112"/>
        <w:rPr>
          <w:b/>
          <w:sz w:val="28"/>
        </w:rPr>
      </w:pPr>
      <w:r>
        <w:rPr>
          <w:b/>
          <w:color w:val="4F2482"/>
          <w:spacing w:val="-2"/>
          <w:sz w:val="28"/>
        </w:rPr>
        <w:lastRenderedPageBreak/>
        <w:t>Disclaimer</w:t>
      </w:r>
    </w:p>
    <w:p w14:paraId="613C2879" w14:textId="77777777" w:rsidR="00F12ACC" w:rsidRDefault="00E72547">
      <w:pPr>
        <w:pStyle w:val="BodyText"/>
        <w:spacing w:before="144" w:line="259" w:lineRule="auto"/>
        <w:ind w:right="882"/>
      </w:pPr>
      <w:r>
        <w:rPr>
          <w:color w:val="171616"/>
        </w:rPr>
        <w:t>The</w:t>
      </w:r>
      <w:r>
        <w:rPr>
          <w:color w:val="171616"/>
          <w:spacing w:val="-3"/>
        </w:rPr>
        <w:t xml:space="preserve"> </w:t>
      </w:r>
      <w:r>
        <w:rPr>
          <w:color w:val="171616"/>
        </w:rPr>
        <w:t>contents</w:t>
      </w:r>
      <w:r>
        <w:rPr>
          <w:color w:val="171616"/>
          <w:spacing w:val="-1"/>
        </w:rPr>
        <w:t xml:space="preserve"> </w:t>
      </w:r>
      <w:r>
        <w:rPr>
          <w:color w:val="171616"/>
        </w:rPr>
        <w:t>of</w:t>
      </w:r>
      <w:r>
        <w:rPr>
          <w:color w:val="171616"/>
          <w:spacing w:val="-3"/>
        </w:rPr>
        <w:t xml:space="preserve"> </w:t>
      </w:r>
      <w:r>
        <w:rPr>
          <w:color w:val="171616"/>
        </w:rPr>
        <w:t>this</w:t>
      </w:r>
      <w:r>
        <w:rPr>
          <w:color w:val="171616"/>
          <w:spacing w:val="-1"/>
        </w:rPr>
        <w:t xml:space="preserve"> </w:t>
      </w:r>
      <w:r>
        <w:rPr>
          <w:color w:val="171616"/>
        </w:rPr>
        <w:t>report</w:t>
      </w:r>
      <w:r>
        <w:rPr>
          <w:color w:val="171616"/>
          <w:spacing w:val="-2"/>
        </w:rPr>
        <w:t xml:space="preserve"> </w:t>
      </w:r>
      <w:r>
        <w:rPr>
          <w:color w:val="171616"/>
        </w:rPr>
        <w:t>reflect</w:t>
      </w:r>
      <w:r>
        <w:rPr>
          <w:color w:val="171616"/>
          <w:spacing w:val="-2"/>
        </w:rPr>
        <w:t xml:space="preserve"> </w:t>
      </w:r>
      <w:r>
        <w:rPr>
          <w:color w:val="171616"/>
        </w:rPr>
        <w:t>the</w:t>
      </w:r>
      <w:r>
        <w:rPr>
          <w:color w:val="171616"/>
          <w:spacing w:val="-3"/>
        </w:rPr>
        <w:t xml:space="preserve"> </w:t>
      </w:r>
      <w:r>
        <w:rPr>
          <w:color w:val="171616"/>
        </w:rPr>
        <w:t>views</w:t>
      </w:r>
      <w:r>
        <w:rPr>
          <w:color w:val="171616"/>
          <w:spacing w:val="-1"/>
        </w:rPr>
        <w:t xml:space="preserve"> </w:t>
      </w:r>
      <w:r>
        <w:rPr>
          <w:color w:val="171616"/>
        </w:rPr>
        <w:t>of</w:t>
      </w:r>
      <w:r>
        <w:rPr>
          <w:color w:val="171616"/>
          <w:spacing w:val="-3"/>
        </w:rPr>
        <w:t xml:space="preserve"> </w:t>
      </w:r>
      <w:r>
        <w:rPr>
          <w:color w:val="171616"/>
        </w:rPr>
        <w:t>the</w:t>
      </w:r>
      <w:r>
        <w:rPr>
          <w:color w:val="171616"/>
          <w:spacing w:val="-3"/>
        </w:rPr>
        <w:t xml:space="preserve"> </w:t>
      </w:r>
      <w:r>
        <w:rPr>
          <w:color w:val="171616"/>
        </w:rPr>
        <w:t>authors,</w:t>
      </w:r>
      <w:r>
        <w:rPr>
          <w:color w:val="171616"/>
          <w:spacing w:val="-1"/>
        </w:rPr>
        <w:t xml:space="preserve"> </w:t>
      </w:r>
      <w:r>
        <w:rPr>
          <w:color w:val="171616"/>
        </w:rPr>
        <w:t>who</w:t>
      </w:r>
      <w:r>
        <w:rPr>
          <w:color w:val="171616"/>
          <w:spacing w:val="-2"/>
        </w:rPr>
        <w:t xml:space="preserve"> </w:t>
      </w:r>
      <w:r>
        <w:rPr>
          <w:color w:val="171616"/>
        </w:rPr>
        <w:t>are</w:t>
      </w:r>
      <w:r>
        <w:rPr>
          <w:color w:val="171616"/>
          <w:spacing w:val="-3"/>
        </w:rPr>
        <w:t xml:space="preserve"> </w:t>
      </w:r>
      <w:r>
        <w:rPr>
          <w:color w:val="171616"/>
        </w:rPr>
        <w:t>responsible</w:t>
      </w:r>
      <w:r>
        <w:rPr>
          <w:color w:val="171616"/>
          <w:spacing w:val="-3"/>
        </w:rPr>
        <w:t xml:space="preserve"> </w:t>
      </w:r>
      <w:r>
        <w:rPr>
          <w:color w:val="171616"/>
        </w:rPr>
        <w:t>for</w:t>
      </w:r>
      <w:r>
        <w:rPr>
          <w:color w:val="171616"/>
          <w:spacing w:val="-2"/>
        </w:rPr>
        <w:t xml:space="preserve"> </w:t>
      </w:r>
      <w:r>
        <w:rPr>
          <w:color w:val="171616"/>
        </w:rPr>
        <w:t>the</w:t>
      </w:r>
      <w:r>
        <w:rPr>
          <w:color w:val="171616"/>
          <w:spacing w:val="-3"/>
        </w:rPr>
        <w:t xml:space="preserve"> </w:t>
      </w:r>
      <w:r>
        <w:rPr>
          <w:color w:val="171616"/>
        </w:rPr>
        <w:t>facts</w:t>
      </w:r>
      <w:r>
        <w:rPr>
          <w:color w:val="171616"/>
          <w:spacing w:val="-1"/>
        </w:rPr>
        <w:t xml:space="preserve"> </w:t>
      </w:r>
      <w:r>
        <w:rPr>
          <w:color w:val="171616"/>
        </w:rPr>
        <w:t>and</w:t>
      </w:r>
      <w:r>
        <w:rPr>
          <w:color w:val="171616"/>
          <w:spacing w:val="-1"/>
        </w:rPr>
        <w:t xml:space="preserve"> </w:t>
      </w:r>
      <w:r>
        <w:rPr>
          <w:color w:val="171616"/>
        </w:rPr>
        <w:t>the</w:t>
      </w:r>
      <w:r>
        <w:rPr>
          <w:color w:val="171616"/>
          <w:spacing w:val="-3"/>
        </w:rPr>
        <w:t xml:space="preserve"> </w:t>
      </w:r>
      <w:r>
        <w:rPr>
          <w:color w:val="171616"/>
        </w:rPr>
        <w:t>accuracy</w:t>
      </w:r>
      <w:r>
        <w:rPr>
          <w:color w:val="171616"/>
          <w:spacing w:val="-1"/>
        </w:rPr>
        <w:t xml:space="preserve"> </w:t>
      </w:r>
      <w:r>
        <w:rPr>
          <w:color w:val="171616"/>
        </w:rPr>
        <w:t xml:space="preserve">of the information presented herein. This document is disseminated in the interest of information exchange. The report is funded, partially or entirely, by a grant from the U.S. Department of Transportation’s University Transportation Centers Program. However, the U.S. Government assumes no liability for the contents or use </w:t>
      </w:r>
      <w:r>
        <w:rPr>
          <w:color w:val="171616"/>
          <w:spacing w:val="-2"/>
        </w:rPr>
        <w:t>thereof.</w:t>
      </w:r>
    </w:p>
    <w:p w14:paraId="187904AB" w14:textId="77777777" w:rsidR="00F12ACC" w:rsidRDefault="00F12ACC">
      <w:pPr>
        <w:spacing w:line="259" w:lineRule="auto"/>
      </w:pPr>
    </w:p>
    <w:p w14:paraId="36F7A09D" w14:textId="77777777" w:rsidR="00881A9B" w:rsidRPr="00881A9B" w:rsidRDefault="00881A9B" w:rsidP="00881A9B"/>
    <w:p w14:paraId="33BC8AE1" w14:textId="77777777" w:rsidR="00881A9B" w:rsidRPr="00881A9B" w:rsidRDefault="00881A9B" w:rsidP="00881A9B"/>
    <w:p w14:paraId="2BEB4186" w14:textId="77777777" w:rsidR="00881A9B" w:rsidRPr="00881A9B" w:rsidRDefault="00881A9B" w:rsidP="00881A9B"/>
    <w:p w14:paraId="02944533" w14:textId="77777777" w:rsidR="00881A9B" w:rsidRPr="00881A9B" w:rsidRDefault="00881A9B" w:rsidP="00881A9B"/>
    <w:p w14:paraId="6FB69335" w14:textId="77777777" w:rsidR="00881A9B" w:rsidRPr="00881A9B" w:rsidRDefault="00881A9B" w:rsidP="00881A9B"/>
    <w:p w14:paraId="380FFC77" w14:textId="77777777" w:rsidR="00881A9B" w:rsidRPr="00881A9B" w:rsidRDefault="00881A9B" w:rsidP="00881A9B"/>
    <w:p w14:paraId="58B3D41D" w14:textId="77777777" w:rsidR="00881A9B" w:rsidRPr="00881A9B" w:rsidRDefault="00881A9B" w:rsidP="00881A9B"/>
    <w:p w14:paraId="16BD4189" w14:textId="77777777" w:rsidR="00881A9B" w:rsidRPr="00881A9B" w:rsidRDefault="00881A9B" w:rsidP="00881A9B"/>
    <w:p w14:paraId="79150852" w14:textId="77777777" w:rsidR="00881A9B" w:rsidRPr="00881A9B" w:rsidRDefault="00881A9B" w:rsidP="00881A9B"/>
    <w:p w14:paraId="43BDB95E" w14:textId="77777777" w:rsidR="00881A9B" w:rsidRPr="00881A9B" w:rsidRDefault="00881A9B" w:rsidP="00881A9B"/>
    <w:p w14:paraId="3AA4FF3B" w14:textId="77777777" w:rsidR="00881A9B" w:rsidRPr="00881A9B" w:rsidRDefault="00881A9B" w:rsidP="00881A9B"/>
    <w:p w14:paraId="46F9B402" w14:textId="77777777" w:rsidR="00881A9B" w:rsidRPr="00881A9B" w:rsidRDefault="00881A9B" w:rsidP="00881A9B"/>
    <w:p w14:paraId="41015F8C" w14:textId="77777777" w:rsidR="00881A9B" w:rsidRPr="00881A9B" w:rsidRDefault="00881A9B" w:rsidP="00881A9B"/>
    <w:p w14:paraId="6BB86D55" w14:textId="77777777" w:rsidR="00881A9B" w:rsidRPr="00881A9B" w:rsidRDefault="00881A9B" w:rsidP="00881A9B"/>
    <w:p w14:paraId="533746F7" w14:textId="77777777" w:rsidR="00881A9B" w:rsidRPr="00881A9B" w:rsidRDefault="00881A9B" w:rsidP="00881A9B"/>
    <w:p w14:paraId="40DD2053" w14:textId="77777777" w:rsidR="00881A9B" w:rsidRPr="00881A9B" w:rsidRDefault="00881A9B" w:rsidP="00881A9B"/>
    <w:p w14:paraId="43315E8A" w14:textId="77777777" w:rsidR="00881A9B" w:rsidRPr="00881A9B" w:rsidRDefault="00881A9B" w:rsidP="00881A9B"/>
    <w:p w14:paraId="469E7A9D" w14:textId="77777777" w:rsidR="00881A9B" w:rsidRPr="00881A9B" w:rsidRDefault="00881A9B" w:rsidP="00881A9B"/>
    <w:p w14:paraId="539B6A46" w14:textId="77777777" w:rsidR="00881A9B" w:rsidRPr="00881A9B" w:rsidRDefault="00881A9B" w:rsidP="00881A9B"/>
    <w:p w14:paraId="634AEC26" w14:textId="77777777" w:rsidR="00881A9B" w:rsidRPr="00881A9B" w:rsidRDefault="00881A9B" w:rsidP="00881A9B"/>
    <w:p w14:paraId="0DC0FD87" w14:textId="77777777" w:rsidR="00881A9B" w:rsidRPr="00881A9B" w:rsidRDefault="00881A9B" w:rsidP="00881A9B"/>
    <w:p w14:paraId="64955128" w14:textId="77777777" w:rsidR="00881A9B" w:rsidRPr="00881A9B" w:rsidRDefault="00881A9B" w:rsidP="00881A9B"/>
    <w:p w14:paraId="66CA289B" w14:textId="77777777" w:rsidR="00881A9B" w:rsidRPr="00881A9B" w:rsidRDefault="00881A9B" w:rsidP="00881A9B"/>
    <w:p w14:paraId="222D0406" w14:textId="77777777" w:rsidR="00881A9B" w:rsidRPr="00881A9B" w:rsidRDefault="00881A9B" w:rsidP="00881A9B"/>
    <w:p w14:paraId="0642FC38" w14:textId="77777777" w:rsidR="00881A9B" w:rsidRPr="00881A9B" w:rsidRDefault="00881A9B" w:rsidP="00881A9B"/>
    <w:p w14:paraId="7370DD27" w14:textId="77777777" w:rsidR="00881A9B" w:rsidRPr="00881A9B" w:rsidRDefault="00881A9B" w:rsidP="00881A9B"/>
    <w:p w14:paraId="13603294" w14:textId="77777777" w:rsidR="00881A9B" w:rsidRPr="00881A9B" w:rsidRDefault="00881A9B" w:rsidP="00881A9B"/>
    <w:p w14:paraId="2C9946B5" w14:textId="77777777" w:rsidR="00881A9B" w:rsidRPr="00881A9B" w:rsidRDefault="00881A9B" w:rsidP="00881A9B"/>
    <w:p w14:paraId="4C0FE1A3" w14:textId="77777777" w:rsidR="00881A9B" w:rsidRPr="00881A9B" w:rsidRDefault="00881A9B" w:rsidP="00881A9B"/>
    <w:p w14:paraId="4EF7F2EF" w14:textId="77777777" w:rsidR="00881A9B" w:rsidRPr="00881A9B" w:rsidRDefault="00881A9B" w:rsidP="00881A9B"/>
    <w:p w14:paraId="4FF1603E" w14:textId="77777777" w:rsidR="00881A9B" w:rsidRPr="00881A9B" w:rsidRDefault="00881A9B" w:rsidP="00881A9B"/>
    <w:p w14:paraId="539D388F" w14:textId="77777777" w:rsidR="00881A9B" w:rsidRPr="00881A9B" w:rsidRDefault="00881A9B" w:rsidP="00881A9B"/>
    <w:p w14:paraId="1139344B" w14:textId="77777777" w:rsidR="00881A9B" w:rsidRPr="00881A9B" w:rsidRDefault="00881A9B" w:rsidP="00881A9B"/>
    <w:p w14:paraId="115AA5C2" w14:textId="77777777" w:rsidR="00881A9B" w:rsidRPr="00881A9B" w:rsidRDefault="00881A9B" w:rsidP="00881A9B"/>
    <w:p w14:paraId="529B8BB1" w14:textId="77777777" w:rsidR="00881A9B" w:rsidRPr="00881A9B" w:rsidRDefault="00881A9B" w:rsidP="00881A9B"/>
    <w:p w14:paraId="39E8DC86" w14:textId="77777777" w:rsidR="00881A9B" w:rsidRPr="00881A9B" w:rsidRDefault="00881A9B" w:rsidP="00881A9B"/>
    <w:p w14:paraId="5E028521" w14:textId="77777777" w:rsidR="00881A9B" w:rsidRDefault="00881A9B" w:rsidP="00881A9B"/>
    <w:p w14:paraId="7B4A0A2F" w14:textId="58C7400E" w:rsidR="00881A9B" w:rsidRDefault="00881A9B" w:rsidP="00881A9B">
      <w:pPr>
        <w:tabs>
          <w:tab w:val="left" w:pos="8715"/>
        </w:tabs>
      </w:pPr>
      <w:r>
        <w:tab/>
      </w:r>
    </w:p>
    <w:p w14:paraId="613C287A" w14:textId="6275B5AB" w:rsidR="00881A9B" w:rsidRPr="00881A9B" w:rsidRDefault="00881A9B" w:rsidP="00881A9B">
      <w:pPr>
        <w:tabs>
          <w:tab w:val="left" w:pos="8715"/>
        </w:tabs>
        <w:sectPr w:rsidR="00881A9B" w:rsidRPr="00881A9B" w:rsidSect="00E801A1">
          <w:pgSz w:w="12240" w:h="15840"/>
          <w:pgMar w:top="1820" w:right="620" w:bottom="280" w:left="1320" w:header="720" w:footer="720" w:gutter="0"/>
          <w:cols w:space="720"/>
        </w:sectPr>
      </w:pPr>
      <w:r>
        <w:tab/>
      </w:r>
    </w:p>
    <w:p w14:paraId="613C287B" w14:textId="77777777" w:rsidR="00F12ACC" w:rsidRDefault="00E72547">
      <w:pPr>
        <w:spacing w:before="79"/>
        <w:ind w:left="120"/>
        <w:rPr>
          <w:rFonts w:ascii="Times New Roman"/>
          <w:b/>
          <w:sz w:val="24"/>
        </w:rPr>
      </w:pPr>
      <w:r>
        <w:rPr>
          <w:rFonts w:ascii="Times New Roman"/>
          <w:b/>
          <w:sz w:val="24"/>
        </w:rPr>
        <w:lastRenderedPageBreak/>
        <w:t>TECHNICAL</w:t>
      </w:r>
      <w:r>
        <w:rPr>
          <w:rFonts w:ascii="Times New Roman"/>
          <w:b/>
          <w:spacing w:val="-5"/>
          <w:sz w:val="24"/>
        </w:rPr>
        <w:t xml:space="preserve"> </w:t>
      </w:r>
      <w:r>
        <w:rPr>
          <w:rFonts w:ascii="Times New Roman"/>
          <w:b/>
          <w:sz w:val="24"/>
        </w:rPr>
        <w:t>REPORT</w:t>
      </w:r>
      <w:r>
        <w:rPr>
          <w:rFonts w:ascii="Times New Roman"/>
          <w:b/>
          <w:spacing w:val="-4"/>
          <w:sz w:val="24"/>
        </w:rPr>
        <w:t xml:space="preserve"> </w:t>
      </w:r>
      <w:r>
        <w:rPr>
          <w:rFonts w:ascii="Times New Roman"/>
          <w:b/>
          <w:sz w:val="24"/>
        </w:rPr>
        <w:t>DOCUMENTATION</w:t>
      </w:r>
      <w:r>
        <w:rPr>
          <w:rFonts w:ascii="Times New Roman"/>
          <w:b/>
          <w:spacing w:val="-5"/>
          <w:sz w:val="24"/>
        </w:rPr>
        <w:t xml:space="preserve"> </w:t>
      </w:r>
      <w:r>
        <w:rPr>
          <w:rFonts w:ascii="Times New Roman"/>
          <w:b/>
          <w:spacing w:val="-4"/>
          <w:sz w:val="24"/>
        </w:rPr>
        <w:t>PAGE</w:t>
      </w:r>
    </w:p>
    <w:p w14:paraId="613C287C" w14:textId="77777777" w:rsidR="00F12ACC" w:rsidRDefault="00F12ACC">
      <w:pPr>
        <w:pStyle w:val="BodyText"/>
        <w:spacing w:before="11"/>
        <w:ind w:left="0"/>
        <w:rPr>
          <w:rFonts w:ascii="Times New Roman"/>
          <w:b/>
        </w:rPr>
      </w:pPr>
    </w:p>
    <w:tbl>
      <w:tblPr>
        <w:tblW w:w="0" w:type="auto"/>
        <w:tblInd w:w="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01"/>
        <w:gridCol w:w="648"/>
        <w:gridCol w:w="1260"/>
        <w:gridCol w:w="881"/>
        <w:gridCol w:w="1011"/>
        <w:gridCol w:w="1709"/>
        <w:gridCol w:w="1531"/>
      </w:tblGrid>
      <w:tr w:rsidR="00F12ACC" w14:paraId="613C2881" w14:textId="77777777" w:rsidTr="13563FA9">
        <w:trPr>
          <w:trHeight w:val="918"/>
        </w:trPr>
        <w:tc>
          <w:tcPr>
            <w:tcW w:w="2501" w:type="dxa"/>
          </w:tcPr>
          <w:p w14:paraId="613C287E" w14:textId="77777777" w:rsidR="00F12ACC" w:rsidRDefault="00E72547" w:rsidP="13563FA9">
            <w:pPr>
              <w:pStyle w:val="TableParagraph"/>
              <w:ind w:right="1002"/>
              <w:rPr>
                <w:sz w:val="20"/>
                <w:szCs w:val="20"/>
              </w:rPr>
            </w:pPr>
            <w:r w:rsidRPr="13563FA9">
              <w:rPr>
                <w:sz w:val="20"/>
                <w:szCs w:val="20"/>
              </w:rPr>
              <w:t>1. Report No. [insert project number,</w:t>
            </w:r>
            <w:r w:rsidRPr="13563FA9">
              <w:rPr>
                <w:spacing w:val="-13"/>
                <w:sz w:val="20"/>
                <w:szCs w:val="20"/>
              </w:rPr>
              <w:t xml:space="preserve"> </w:t>
            </w:r>
            <w:r w:rsidRPr="13563FA9">
              <w:rPr>
                <w:sz w:val="20"/>
                <w:szCs w:val="20"/>
              </w:rPr>
              <w:t>e.g.,</w:t>
            </w:r>
            <w:r w:rsidRPr="13563FA9">
              <w:rPr>
                <w:spacing w:val="-12"/>
                <w:sz w:val="20"/>
                <w:szCs w:val="20"/>
              </w:rPr>
              <w:t xml:space="preserve"> </w:t>
            </w:r>
            <w:r w:rsidRPr="13563FA9">
              <w:rPr>
                <w:sz w:val="20"/>
                <w:szCs w:val="20"/>
              </w:rPr>
              <w:t>01-</w:t>
            </w:r>
            <w:r w:rsidRPr="13563FA9">
              <w:rPr>
                <w:spacing w:val="-4"/>
                <w:sz w:val="20"/>
                <w:szCs w:val="20"/>
              </w:rPr>
              <w:t>001]</w:t>
            </w:r>
          </w:p>
        </w:tc>
        <w:tc>
          <w:tcPr>
            <w:tcW w:w="2789" w:type="dxa"/>
            <w:gridSpan w:val="3"/>
          </w:tcPr>
          <w:p w14:paraId="613C287F" w14:textId="77777777" w:rsidR="00F12ACC" w:rsidRDefault="00E72547">
            <w:pPr>
              <w:pStyle w:val="TableParagraph"/>
              <w:rPr>
                <w:sz w:val="20"/>
              </w:rPr>
            </w:pPr>
            <w:r>
              <w:rPr>
                <w:sz w:val="20"/>
              </w:rPr>
              <w:t>2.</w:t>
            </w:r>
            <w:r>
              <w:rPr>
                <w:spacing w:val="-5"/>
                <w:sz w:val="20"/>
              </w:rPr>
              <w:t xml:space="preserve"> </w:t>
            </w:r>
            <w:r>
              <w:rPr>
                <w:sz w:val="20"/>
              </w:rPr>
              <w:t>Government</w:t>
            </w:r>
            <w:r>
              <w:rPr>
                <w:spacing w:val="-6"/>
                <w:sz w:val="20"/>
              </w:rPr>
              <w:t xml:space="preserve"> </w:t>
            </w:r>
            <w:r>
              <w:rPr>
                <w:sz w:val="20"/>
              </w:rPr>
              <w:t>Accession</w:t>
            </w:r>
            <w:r>
              <w:rPr>
                <w:spacing w:val="-5"/>
                <w:sz w:val="20"/>
              </w:rPr>
              <w:t xml:space="preserve"> No.</w:t>
            </w:r>
          </w:p>
        </w:tc>
        <w:tc>
          <w:tcPr>
            <w:tcW w:w="4251" w:type="dxa"/>
            <w:gridSpan w:val="3"/>
          </w:tcPr>
          <w:p w14:paraId="613C2880" w14:textId="77777777" w:rsidR="00F12ACC" w:rsidRDefault="00E72547">
            <w:pPr>
              <w:pStyle w:val="TableParagraph"/>
              <w:rPr>
                <w:sz w:val="20"/>
              </w:rPr>
            </w:pPr>
            <w:r>
              <w:rPr>
                <w:sz w:val="20"/>
              </w:rPr>
              <w:t>3.</w:t>
            </w:r>
            <w:r>
              <w:rPr>
                <w:spacing w:val="-6"/>
                <w:sz w:val="20"/>
              </w:rPr>
              <w:t xml:space="preserve"> </w:t>
            </w:r>
            <w:r>
              <w:rPr>
                <w:sz w:val="20"/>
              </w:rPr>
              <w:t>Recipient’s</w:t>
            </w:r>
            <w:r>
              <w:rPr>
                <w:spacing w:val="-8"/>
                <w:sz w:val="20"/>
              </w:rPr>
              <w:t xml:space="preserve"> </w:t>
            </w:r>
            <w:r>
              <w:rPr>
                <w:sz w:val="20"/>
              </w:rPr>
              <w:t>Catalog</w:t>
            </w:r>
            <w:r>
              <w:rPr>
                <w:spacing w:val="-5"/>
                <w:sz w:val="20"/>
              </w:rPr>
              <w:t xml:space="preserve"> No.</w:t>
            </w:r>
          </w:p>
        </w:tc>
      </w:tr>
      <w:tr w:rsidR="00F12ACC" w14:paraId="613C2885" w14:textId="77777777" w:rsidTr="13563FA9">
        <w:trPr>
          <w:trHeight w:val="460"/>
        </w:trPr>
        <w:tc>
          <w:tcPr>
            <w:tcW w:w="5290" w:type="dxa"/>
            <w:gridSpan w:val="4"/>
            <w:vMerge w:val="restart"/>
          </w:tcPr>
          <w:p w14:paraId="613C2882" w14:textId="77777777" w:rsidR="00F12ACC" w:rsidRDefault="00E72547">
            <w:pPr>
              <w:pStyle w:val="TableParagraph"/>
              <w:rPr>
                <w:sz w:val="20"/>
              </w:rPr>
            </w:pPr>
            <w:r>
              <w:rPr>
                <w:sz w:val="20"/>
              </w:rPr>
              <w:t>4.</w:t>
            </w:r>
            <w:r>
              <w:rPr>
                <w:spacing w:val="-3"/>
                <w:sz w:val="20"/>
              </w:rPr>
              <w:t xml:space="preserve"> </w:t>
            </w:r>
            <w:r>
              <w:rPr>
                <w:sz w:val="20"/>
              </w:rPr>
              <w:t>Title</w:t>
            </w:r>
            <w:r>
              <w:rPr>
                <w:spacing w:val="-3"/>
                <w:sz w:val="20"/>
              </w:rPr>
              <w:t xml:space="preserve"> </w:t>
            </w:r>
            <w:r>
              <w:rPr>
                <w:sz w:val="20"/>
              </w:rPr>
              <w:t>and</w:t>
            </w:r>
            <w:r>
              <w:rPr>
                <w:spacing w:val="-2"/>
                <w:sz w:val="20"/>
              </w:rPr>
              <w:t xml:space="preserve"> Subtitle</w:t>
            </w:r>
          </w:p>
          <w:p w14:paraId="613C2883" w14:textId="77777777" w:rsidR="00F12ACC" w:rsidRDefault="00E72547">
            <w:pPr>
              <w:pStyle w:val="TableParagraph"/>
              <w:spacing w:line="230" w:lineRule="atLeast"/>
              <w:rPr>
                <w:sz w:val="20"/>
              </w:rPr>
            </w:pPr>
            <w:r>
              <w:rPr>
                <w:sz w:val="20"/>
              </w:rPr>
              <w:t>[Enter</w:t>
            </w:r>
            <w:r>
              <w:rPr>
                <w:spacing w:val="-3"/>
                <w:sz w:val="20"/>
              </w:rPr>
              <w:t xml:space="preserve"> </w:t>
            </w:r>
            <w:r>
              <w:rPr>
                <w:sz w:val="20"/>
              </w:rPr>
              <w:t>title</w:t>
            </w:r>
            <w:r>
              <w:rPr>
                <w:spacing w:val="-4"/>
                <w:sz w:val="20"/>
              </w:rPr>
              <w:t xml:space="preserve"> </w:t>
            </w:r>
            <w:r>
              <w:rPr>
                <w:sz w:val="20"/>
              </w:rPr>
              <w:t>and</w:t>
            </w:r>
            <w:r>
              <w:rPr>
                <w:spacing w:val="-3"/>
                <w:sz w:val="20"/>
              </w:rPr>
              <w:t xml:space="preserve"> </w:t>
            </w:r>
            <w:r>
              <w:rPr>
                <w:sz w:val="20"/>
              </w:rPr>
              <w:t>subtitle</w:t>
            </w:r>
            <w:r>
              <w:rPr>
                <w:spacing w:val="-4"/>
                <w:sz w:val="20"/>
              </w:rPr>
              <w:t xml:space="preserve"> </w:t>
            </w:r>
            <w:r>
              <w:rPr>
                <w:sz w:val="20"/>
              </w:rPr>
              <w:t>(use</w:t>
            </w:r>
            <w:r>
              <w:rPr>
                <w:spacing w:val="-4"/>
                <w:sz w:val="20"/>
              </w:rPr>
              <w:t xml:space="preserve"> </w:t>
            </w:r>
            <w:r>
              <w:rPr>
                <w:sz w:val="20"/>
              </w:rPr>
              <w:t>mixed</w:t>
            </w:r>
            <w:r>
              <w:rPr>
                <w:spacing w:val="-3"/>
                <w:sz w:val="20"/>
              </w:rPr>
              <w:t xml:space="preserve"> </w:t>
            </w:r>
            <w:r>
              <w:rPr>
                <w:sz w:val="20"/>
              </w:rPr>
              <w:t>case</w:t>
            </w:r>
            <w:r>
              <w:rPr>
                <w:spacing w:val="-4"/>
                <w:sz w:val="20"/>
              </w:rPr>
              <w:t xml:space="preserve"> </w:t>
            </w:r>
            <w:r>
              <w:rPr>
                <w:sz w:val="20"/>
              </w:rPr>
              <w:t>with</w:t>
            </w:r>
            <w:r>
              <w:rPr>
                <w:spacing w:val="-3"/>
                <w:sz w:val="20"/>
              </w:rPr>
              <w:t xml:space="preserve"> </w:t>
            </w:r>
            <w:r>
              <w:rPr>
                <w:sz w:val="20"/>
              </w:rPr>
              <w:t>initial</w:t>
            </w:r>
            <w:r>
              <w:rPr>
                <w:spacing w:val="-4"/>
                <w:sz w:val="20"/>
              </w:rPr>
              <w:t xml:space="preserve"> </w:t>
            </w:r>
            <w:r>
              <w:rPr>
                <w:sz w:val="20"/>
              </w:rPr>
              <w:t>caps</w:t>
            </w:r>
            <w:r>
              <w:rPr>
                <w:spacing w:val="-5"/>
                <w:sz w:val="20"/>
              </w:rPr>
              <w:t xml:space="preserve"> </w:t>
            </w:r>
            <w:r>
              <w:rPr>
                <w:sz w:val="20"/>
              </w:rPr>
              <w:t>for</w:t>
            </w:r>
            <w:r>
              <w:rPr>
                <w:spacing w:val="-6"/>
                <w:sz w:val="20"/>
              </w:rPr>
              <w:t xml:space="preserve"> </w:t>
            </w:r>
            <w:r>
              <w:rPr>
                <w:sz w:val="20"/>
              </w:rPr>
              <w:t xml:space="preserve">first word in title and subtitle) with volume and part numbers, if </w:t>
            </w:r>
            <w:r>
              <w:rPr>
                <w:spacing w:val="-2"/>
                <w:sz w:val="20"/>
              </w:rPr>
              <w:t>applicable.]</w:t>
            </w:r>
          </w:p>
        </w:tc>
        <w:tc>
          <w:tcPr>
            <w:tcW w:w="4251" w:type="dxa"/>
            <w:gridSpan w:val="3"/>
          </w:tcPr>
          <w:p w14:paraId="613C2884" w14:textId="77777777" w:rsidR="00F12ACC" w:rsidRDefault="00E72547">
            <w:pPr>
              <w:pStyle w:val="TableParagraph"/>
              <w:rPr>
                <w:sz w:val="20"/>
              </w:rPr>
            </w:pPr>
            <w:r>
              <w:rPr>
                <w:sz w:val="20"/>
              </w:rPr>
              <w:t>5.</w:t>
            </w:r>
            <w:r>
              <w:rPr>
                <w:spacing w:val="-2"/>
                <w:sz w:val="20"/>
              </w:rPr>
              <w:t xml:space="preserve"> </w:t>
            </w:r>
            <w:r>
              <w:rPr>
                <w:sz w:val="20"/>
              </w:rPr>
              <w:t>Report</w:t>
            </w:r>
            <w:r>
              <w:rPr>
                <w:spacing w:val="-2"/>
                <w:sz w:val="20"/>
              </w:rPr>
              <w:t xml:space="preserve"> </w:t>
            </w:r>
            <w:r>
              <w:rPr>
                <w:spacing w:val="-4"/>
                <w:sz w:val="20"/>
              </w:rPr>
              <w:t>Date</w:t>
            </w:r>
          </w:p>
        </w:tc>
      </w:tr>
      <w:tr w:rsidR="00F12ACC" w14:paraId="613C2888" w14:textId="77777777" w:rsidTr="13563FA9">
        <w:trPr>
          <w:trHeight w:val="460"/>
        </w:trPr>
        <w:tc>
          <w:tcPr>
            <w:tcW w:w="5290" w:type="dxa"/>
            <w:gridSpan w:val="4"/>
            <w:vMerge/>
          </w:tcPr>
          <w:p w14:paraId="613C2886" w14:textId="77777777" w:rsidR="00F12ACC" w:rsidRDefault="00F12ACC">
            <w:pPr>
              <w:rPr>
                <w:sz w:val="2"/>
                <w:szCs w:val="2"/>
              </w:rPr>
            </w:pPr>
          </w:p>
        </w:tc>
        <w:tc>
          <w:tcPr>
            <w:tcW w:w="4251" w:type="dxa"/>
            <w:gridSpan w:val="3"/>
          </w:tcPr>
          <w:p w14:paraId="613C2887" w14:textId="77777777" w:rsidR="00F12ACC" w:rsidRDefault="00E72547">
            <w:pPr>
              <w:pStyle w:val="TableParagraph"/>
              <w:rPr>
                <w:sz w:val="20"/>
              </w:rPr>
            </w:pPr>
            <w:r>
              <w:rPr>
                <w:sz w:val="20"/>
              </w:rPr>
              <w:t>6.</w:t>
            </w:r>
            <w:r>
              <w:rPr>
                <w:spacing w:val="-7"/>
                <w:sz w:val="20"/>
              </w:rPr>
              <w:t xml:space="preserve"> </w:t>
            </w:r>
            <w:r>
              <w:rPr>
                <w:sz w:val="20"/>
              </w:rPr>
              <w:t>Performing</w:t>
            </w:r>
            <w:r>
              <w:rPr>
                <w:spacing w:val="-7"/>
                <w:sz w:val="20"/>
              </w:rPr>
              <w:t xml:space="preserve"> </w:t>
            </w:r>
            <w:r>
              <w:rPr>
                <w:sz w:val="20"/>
              </w:rPr>
              <w:t>Organization</w:t>
            </w:r>
            <w:r>
              <w:rPr>
                <w:spacing w:val="-7"/>
                <w:sz w:val="20"/>
              </w:rPr>
              <w:t xml:space="preserve"> </w:t>
            </w:r>
            <w:r>
              <w:rPr>
                <w:spacing w:val="-2"/>
                <w:sz w:val="20"/>
              </w:rPr>
              <w:t>Code:</w:t>
            </w:r>
          </w:p>
        </w:tc>
      </w:tr>
      <w:tr w:rsidR="00F12ACC" w14:paraId="613C288D" w14:textId="77777777" w:rsidTr="13563FA9">
        <w:trPr>
          <w:trHeight w:val="1173"/>
        </w:trPr>
        <w:tc>
          <w:tcPr>
            <w:tcW w:w="5290" w:type="dxa"/>
            <w:gridSpan w:val="4"/>
          </w:tcPr>
          <w:p w14:paraId="613C2889" w14:textId="77777777" w:rsidR="00F12ACC" w:rsidRDefault="00E72547">
            <w:pPr>
              <w:pStyle w:val="TableParagraph"/>
              <w:rPr>
                <w:sz w:val="20"/>
              </w:rPr>
            </w:pPr>
            <w:r>
              <w:rPr>
                <w:sz w:val="20"/>
              </w:rPr>
              <w:t xml:space="preserve">7. </w:t>
            </w:r>
            <w:r>
              <w:rPr>
                <w:spacing w:val="-2"/>
                <w:sz w:val="20"/>
              </w:rPr>
              <w:t>Author(s)</w:t>
            </w:r>
          </w:p>
          <w:p w14:paraId="613C288A" w14:textId="77777777" w:rsidR="00F12ACC" w:rsidRDefault="00E72547">
            <w:pPr>
              <w:pStyle w:val="TableParagraph"/>
              <w:ind w:right="97"/>
              <w:rPr>
                <w:sz w:val="20"/>
              </w:rPr>
            </w:pPr>
            <w:r>
              <w:rPr>
                <w:sz w:val="20"/>
              </w:rPr>
              <w:t>[insert</w:t>
            </w:r>
            <w:r>
              <w:rPr>
                <w:spacing w:val="-5"/>
                <w:sz w:val="20"/>
              </w:rPr>
              <w:t xml:space="preserve"> </w:t>
            </w:r>
            <w:r>
              <w:rPr>
                <w:sz w:val="20"/>
              </w:rPr>
              <w:t>authors</w:t>
            </w:r>
            <w:r>
              <w:rPr>
                <w:spacing w:val="-6"/>
                <w:sz w:val="20"/>
              </w:rPr>
              <w:t xml:space="preserve"> </w:t>
            </w:r>
            <w:r>
              <w:rPr>
                <w:sz w:val="20"/>
              </w:rPr>
              <w:t>as:</w:t>
            </w:r>
            <w:r>
              <w:rPr>
                <w:spacing w:val="-5"/>
                <w:sz w:val="20"/>
              </w:rPr>
              <w:t xml:space="preserve"> </w:t>
            </w:r>
            <w:r>
              <w:rPr>
                <w:sz w:val="20"/>
              </w:rPr>
              <w:t>First</w:t>
            </w:r>
            <w:r>
              <w:rPr>
                <w:spacing w:val="-5"/>
                <w:sz w:val="20"/>
              </w:rPr>
              <w:t xml:space="preserve"> </w:t>
            </w:r>
            <w:r>
              <w:rPr>
                <w:sz w:val="20"/>
              </w:rPr>
              <w:t>M.</w:t>
            </w:r>
            <w:r>
              <w:rPr>
                <w:spacing w:val="-4"/>
                <w:sz w:val="20"/>
              </w:rPr>
              <w:t xml:space="preserve"> </w:t>
            </w:r>
            <w:r>
              <w:rPr>
                <w:sz w:val="20"/>
              </w:rPr>
              <w:t>Last</w:t>
            </w:r>
            <w:r>
              <w:rPr>
                <w:spacing w:val="-5"/>
                <w:sz w:val="20"/>
              </w:rPr>
              <w:t xml:space="preserve"> </w:t>
            </w:r>
            <w:r>
              <w:rPr>
                <w:sz w:val="20"/>
              </w:rPr>
              <w:t>including</w:t>
            </w:r>
            <w:r>
              <w:rPr>
                <w:spacing w:val="-4"/>
                <w:sz w:val="20"/>
              </w:rPr>
              <w:t xml:space="preserve"> </w:t>
            </w:r>
            <w:r>
              <w:rPr>
                <w:sz w:val="20"/>
              </w:rPr>
              <w:t>links</w:t>
            </w:r>
            <w:r>
              <w:rPr>
                <w:spacing w:val="-6"/>
                <w:sz w:val="20"/>
              </w:rPr>
              <w:t xml:space="preserve"> </w:t>
            </w:r>
            <w:r>
              <w:rPr>
                <w:sz w:val="20"/>
              </w:rPr>
              <w:t>to</w:t>
            </w:r>
            <w:r>
              <w:rPr>
                <w:spacing w:val="-4"/>
                <w:sz w:val="20"/>
              </w:rPr>
              <w:t xml:space="preserve"> </w:t>
            </w:r>
            <w:r>
              <w:rPr>
                <w:sz w:val="20"/>
              </w:rPr>
              <w:t>ORCIDs, such as:</w:t>
            </w:r>
          </w:p>
          <w:p w14:paraId="613C288B" w14:textId="77777777" w:rsidR="00F12ACC" w:rsidRDefault="00E72547">
            <w:pPr>
              <w:pStyle w:val="TableParagraph"/>
              <w:spacing w:line="252" w:lineRule="exact"/>
              <w:rPr>
                <w:sz w:val="20"/>
              </w:rPr>
            </w:pPr>
            <w:r>
              <w:t>[</w:t>
            </w:r>
            <w:hyperlink r:id="rId14">
              <w:r w:rsidR="00F12ACC">
                <w:rPr>
                  <w:color w:val="6BA9DA"/>
                  <w:sz w:val="20"/>
                  <w:u w:val="single" w:color="6BA9DA"/>
                </w:rPr>
                <w:t>Judy</w:t>
              </w:r>
              <w:r w:rsidR="00F12ACC">
                <w:rPr>
                  <w:color w:val="6BA9DA"/>
                  <w:spacing w:val="-4"/>
                  <w:sz w:val="20"/>
                  <w:u w:val="single" w:color="6BA9DA"/>
                </w:rPr>
                <w:t xml:space="preserve"> </w:t>
              </w:r>
              <w:r w:rsidR="00F12ACC">
                <w:rPr>
                  <w:color w:val="6BA9DA"/>
                  <w:sz w:val="20"/>
                  <w:u w:val="single" w:color="6BA9DA"/>
                </w:rPr>
                <w:t>Perkins</w:t>
              </w:r>
            </w:hyperlink>
            <w:r>
              <w:rPr>
                <w:color w:val="6BA9DA"/>
                <w:spacing w:val="-1"/>
                <w:sz w:val="20"/>
              </w:rPr>
              <w:t xml:space="preserve"> </w:t>
            </w:r>
            <w:r>
              <w:rPr>
                <w:sz w:val="20"/>
              </w:rPr>
              <w:t>Ph.D.,</w:t>
            </w:r>
            <w:r>
              <w:rPr>
                <w:spacing w:val="-4"/>
                <w:sz w:val="20"/>
              </w:rPr>
              <w:t xml:space="preserve"> </w:t>
            </w:r>
            <w:r>
              <w:rPr>
                <w:sz w:val="20"/>
              </w:rPr>
              <w:t>PE,</w:t>
            </w:r>
            <w:r>
              <w:rPr>
                <w:spacing w:val="-3"/>
                <w:sz w:val="20"/>
              </w:rPr>
              <w:t xml:space="preserve"> </w:t>
            </w:r>
            <w:r>
              <w:rPr>
                <w:sz w:val="20"/>
              </w:rPr>
              <w:t>M.</w:t>
            </w:r>
            <w:r>
              <w:rPr>
                <w:spacing w:val="-6"/>
                <w:sz w:val="20"/>
              </w:rPr>
              <w:t xml:space="preserve"> </w:t>
            </w:r>
            <w:r>
              <w:rPr>
                <w:spacing w:val="-2"/>
                <w:sz w:val="20"/>
              </w:rPr>
              <w:t>ASCE,]</w:t>
            </w:r>
          </w:p>
        </w:tc>
        <w:tc>
          <w:tcPr>
            <w:tcW w:w="4251" w:type="dxa"/>
            <w:gridSpan w:val="3"/>
          </w:tcPr>
          <w:p w14:paraId="613C288C" w14:textId="77777777" w:rsidR="00F12ACC" w:rsidRDefault="00E72547">
            <w:pPr>
              <w:pStyle w:val="TableParagraph"/>
              <w:rPr>
                <w:sz w:val="20"/>
              </w:rPr>
            </w:pPr>
            <w:r>
              <w:rPr>
                <w:sz w:val="20"/>
              </w:rPr>
              <w:t>8.</w:t>
            </w:r>
            <w:r>
              <w:rPr>
                <w:spacing w:val="-7"/>
                <w:sz w:val="20"/>
              </w:rPr>
              <w:t xml:space="preserve"> </w:t>
            </w:r>
            <w:r>
              <w:rPr>
                <w:sz w:val="20"/>
              </w:rPr>
              <w:t>Performing</w:t>
            </w:r>
            <w:r>
              <w:rPr>
                <w:spacing w:val="-7"/>
                <w:sz w:val="20"/>
              </w:rPr>
              <w:t xml:space="preserve"> </w:t>
            </w:r>
            <w:r>
              <w:rPr>
                <w:sz w:val="20"/>
              </w:rPr>
              <w:t>Organization</w:t>
            </w:r>
            <w:r>
              <w:rPr>
                <w:spacing w:val="-6"/>
                <w:sz w:val="20"/>
              </w:rPr>
              <w:t xml:space="preserve"> </w:t>
            </w:r>
            <w:r>
              <w:rPr>
                <w:sz w:val="20"/>
              </w:rPr>
              <w:t>Report</w:t>
            </w:r>
            <w:r>
              <w:rPr>
                <w:spacing w:val="-8"/>
                <w:sz w:val="20"/>
              </w:rPr>
              <w:t xml:space="preserve"> </w:t>
            </w:r>
            <w:r>
              <w:rPr>
                <w:spacing w:val="-5"/>
                <w:sz w:val="20"/>
              </w:rPr>
              <w:t>No.</w:t>
            </w:r>
          </w:p>
        </w:tc>
      </w:tr>
      <w:tr w:rsidR="00F12ACC" w14:paraId="613C2890" w14:textId="77777777" w:rsidTr="13563FA9">
        <w:trPr>
          <w:trHeight w:val="230"/>
        </w:trPr>
        <w:tc>
          <w:tcPr>
            <w:tcW w:w="5290" w:type="dxa"/>
            <w:gridSpan w:val="4"/>
            <w:vMerge w:val="restart"/>
          </w:tcPr>
          <w:p w14:paraId="613C288E" w14:textId="77777777" w:rsidR="00F12ACC" w:rsidRDefault="00E72547">
            <w:pPr>
              <w:pStyle w:val="TableParagraph"/>
              <w:ind w:right="720"/>
              <w:rPr>
                <w:sz w:val="20"/>
              </w:rPr>
            </w:pPr>
            <w:r>
              <w:rPr>
                <w:sz w:val="20"/>
              </w:rPr>
              <w:t>9. Performing Organization Name and Address: National</w:t>
            </w:r>
            <w:r>
              <w:rPr>
                <w:spacing w:val="-10"/>
                <w:sz w:val="20"/>
              </w:rPr>
              <w:t xml:space="preserve"> </w:t>
            </w:r>
            <w:r>
              <w:rPr>
                <w:sz w:val="20"/>
              </w:rPr>
              <w:t>Center</w:t>
            </w:r>
            <w:r>
              <w:rPr>
                <w:spacing w:val="-9"/>
                <w:sz w:val="20"/>
              </w:rPr>
              <w:t xml:space="preserve"> </w:t>
            </w:r>
            <w:r>
              <w:rPr>
                <w:sz w:val="20"/>
              </w:rPr>
              <w:t>for</w:t>
            </w:r>
            <w:r>
              <w:rPr>
                <w:spacing w:val="-9"/>
                <w:sz w:val="20"/>
              </w:rPr>
              <w:t xml:space="preserve"> </w:t>
            </w:r>
            <w:r>
              <w:rPr>
                <w:sz w:val="20"/>
              </w:rPr>
              <w:t>Infrastructure</w:t>
            </w:r>
            <w:r>
              <w:rPr>
                <w:spacing w:val="-10"/>
                <w:sz w:val="20"/>
              </w:rPr>
              <w:t xml:space="preserve"> </w:t>
            </w:r>
            <w:r>
              <w:rPr>
                <w:sz w:val="20"/>
              </w:rPr>
              <w:t>Transformation [insert institution name(s)]</w:t>
            </w:r>
          </w:p>
        </w:tc>
        <w:tc>
          <w:tcPr>
            <w:tcW w:w="4251" w:type="dxa"/>
            <w:gridSpan w:val="3"/>
          </w:tcPr>
          <w:p w14:paraId="613C288F" w14:textId="77777777" w:rsidR="00F12ACC" w:rsidRDefault="00E72547">
            <w:pPr>
              <w:pStyle w:val="TableParagraph"/>
              <w:spacing w:line="210" w:lineRule="exact"/>
              <w:rPr>
                <w:sz w:val="20"/>
              </w:rPr>
            </w:pPr>
            <w:r>
              <w:rPr>
                <w:sz w:val="20"/>
              </w:rPr>
              <w:t>10.</w:t>
            </w:r>
            <w:r>
              <w:rPr>
                <w:spacing w:val="-3"/>
                <w:sz w:val="20"/>
              </w:rPr>
              <w:t xml:space="preserve"> </w:t>
            </w:r>
            <w:r>
              <w:rPr>
                <w:sz w:val="20"/>
              </w:rPr>
              <w:t>Work</w:t>
            </w:r>
            <w:r>
              <w:rPr>
                <w:spacing w:val="-3"/>
                <w:sz w:val="20"/>
              </w:rPr>
              <w:t xml:space="preserve"> </w:t>
            </w:r>
            <w:r>
              <w:rPr>
                <w:sz w:val="20"/>
              </w:rPr>
              <w:t>Unit</w:t>
            </w:r>
            <w:r>
              <w:rPr>
                <w:spacing w:val="-4"/>
                <w:sz w:val="20"/>
              </w:rPr>
              <w:t xml:space="preserve"> </w:t>
            </w:r>
            <w:r>
              <w:rPr>
                <w:spacing w:val="-5"/>
                <w:sz w:val="20"/>
              </w:rPr>
              <w:t>No.</w:t>
            </w:r>
          </w:p>
        </w:tc>
      </w:tr>
      <w:tr w:rsidR="00F12ACC" w14:paraId="613C2894" w14:textId="77777777" w:rsidTr="13563FA9">
        <w:trPr>
          <w:trHeight w:val="678"/>
        </w:trPr>
        <w:tc>
          <w:tcPr>
            <w:tcW w:w="5290" w:type="dxa"/>
            <w:gridSpan w:val="4"/>
            <w:vMerge/>
          </w:tcPr>
          <w:p w14:paraId="613C2891" w14:textId="77777777" w:rsidR="00F12ACC" w:rsidRDefault="00F12ACC">
            <w:pPr>
              <w:rPr>
                <w:sz w:val="2"/>
                <w:szCs w:val="2"/>
              </w:rPr>
            </w:pPr>
          </w:p>
        </w:tc>
        <w:tc>
          <w:tcPr>
            <w:tcW w:w="4251" w:type="dxa"/>
            <w:gridSpan w:val="3"/>
          </w:tcPr>
          <w:p w14:paraId="613C2892" w14:textId="77777777" w:rsidR="00F12ACC" w:rsidRDefault="00E72547">
            <w:pPr>
              <w:pStyle w:val="TableParagraph"/>
              <w:rPr>
                <w:sz w:val="20"/>
              </w:rPr>
            </w:pPr>
            <w:r>
              <w:rPr>
                <w:sz w:val="20"/>
              </w:rPr>
              <w:t>11.</w:t>
            </w:r>
            <w:r>
              <w:rPr>
                <w:spacing w:val="-2"/>
                <w:sz w:val="20"/>
              </w:rPr>
              <w:t xml:space="preserve"> </w:t>
            </w:r>
            <w:r>
              <w:rPr>
                <w:sz w:val="20"/>
              </w:rPr>
              <w:t>Contract</w:t>
            </w:r>
            <w:r>
              <w:rPr>
                <w:spacing w:val="-6"/>
                <w:sz w:val="20"/>
              </w:rPr>
              <w:t xml:space="preserve"> </w:t>
            </w:r>
            <w:r>
              <w:rPr>
                <w:sz w:val="20"/>
              </w:rPr>
              <w:t>or</w:t>
            </w:r>
            <w:r>
              <w:rPr>
                <w:spacing w:val="-2"/>
                <w:sz w:val="20"/>
              </w:rPr>
              <w:t xml:space="preserve"> </w:t>
            </w:r>
            <w:r>
              <w:rPr>
                <w:sz w:val="20"/>
              </w:rPr>
              <w:t>Grant</w:t>
            </w:r>
            <w:r>
              <w:rPr>
                <w:spacing w:val="-3"/>
                <w:sz w:val="20"/>
              </w:rPr>
              <w:t xml:space="preserve"> </w:t>
            </w:r>
            <w:r>
              <w:rPr>
                <w:spacing w:val="-5"/>
                <w:sz w:val="20"/>
              </w:rPr>
              <w:t>No.</w:t>
            </w:r>
          </w:p>
          <w:p w14:paraId="613C2893" w14:textId="77777777" w:rsidR="00F12ACC" w:rsidRDefault="00E72547">
            <w:pPr>
              <w:pStyle w:val="TableParagraph"/>
              <w:rPr>
                <w:sz w:val="20"/>
              </w:rPr>
            </w:pPr>
            <w:r>
              <w:rPr>
                <w:sz w:val="20"/>
              </w:rPr>
              <w:t>[insert</w:t>
            </w:r>
            <w:r>
              <w:rPr>
                <w:spacing w:val="-7"/>
                <w:sz w:val="20"/>
              </w:rPr>
              <w:t xml:space="preserve"> </w:t>
            </w:r>
            <w:r>
              <w:rPr>
                <w:sz w:val="20"/>
              </w:rPr>
              <w:t>project</w:t>
            </w:r>
            <w:r>
              <w:rPr>
                <w:spacing w:val="-6"/>
                <w:sz w:val="20"/>
              </w:rPr>
              <w:t xml:space="preserve"> </w:t>
            </w:r>
            <w:r>
              <w:rPr>
                <w:sz w:val="20"/>
              </w:rPr>
              <w:t>number,</w:t>
            </w:r>
            <w:r>
              <w:rPr>
                <w:spacing w:val="-6"/>
                <w:sz w:val="20"/>
              </w:rPr>
              <w:t xml:space="preserve"> </w:t>
            </w:r>
            <w:r>
              <w:rPr>
                <w:sz w:val="20"/>
              </w:rPr>
              <w:t>e.g.,</w:t>
            </w:r>
            <w:r>
              <w:rPr>
                <w:spacing w:val="-5"/>
                <w:sz w:val="20"/>
              </w:rPr>
              <w:t xml:space="preserve"> </w:t>
            </w:r>
            <w:r>
              <w:rPr>
                <w:sz w:val="20"/>
              </w:rPr>
              <w:t>Project</w:t>
            </w:r>
            <w:r>
              <w:rPr>
                <w:spacing w:val="-6"/>
                <w:sz w:val="20"/>
              </w:rPr>
              <w:t xml:space="preserve"> </w:t>
            </w:r>
            <w:r>
              <w:rPr>
                <w:sz w:val="20"/>
              </w:rPr>
              <w:t>01-</w:t>
            </w:r>
            <w:r>
              <w:rPr>
                <w:spacing w:val="-4"/>
                <w:sz w:val="20"/>
              </w:rPr>
              <w:t>001]</w:t>
            </w:r>
          </w:p>
        </w:tc>
      </w:tr>
      <w:tr w:rsidR="00F12ACC" w14:paraId="613C2898" w14:textId="77777777" w:rsidTr="13563FA9">
        <w:trPr>
          <w:trHeight w:val="460"/>
        </w:trPr>
        <w:tc>
          <w:tcPr>
            <w:tcW w:w="5290" w:type="dxa"/>
            <w:gridSpan w:val="4"/>
            <w:vMerge w:val="restart"/>
          </w:tcPr>
          <w:p w14:paraId="613C2895" w14:textId="77777777" w:rsidR="00F12ACC" w:rsidRDefault="00E72547">
            <w:pPr>
              <w:pStyle w:val="TableParagraph"/>
              <w:ind w:right="1215"/>
              <w:rPr>
                <w:sz w:val="20"/>
              </w:rPr>
            </w:pPr>
            <w:r>
              <w:rPr>
                <w:sz w:val="20"/>
              </w:rPr>
              <w:t>12. Sponsoring Agency Name and Address Office</w:t>
            </w:r>
            <w:r>
              <w:rPr>
                <w:spacing w:val="-7"/>
                <w:sz w:val="20"/>
              </w:rPr>
              <w:t xml:space="preserve"> </w:t>
            </w:r>
            <w:r>
              <w:rPr>
                <w:sz w:val="20"/>
              </w:rPr>
              <w:t>of</w:t>
            </w:r>
            <w:r>
              <w:rPr>
                <w:spacing w:val="-6"/>
                <w:sz w:val="20"/>
              </w:rPr>
              <w:t xml:space="preserve"> </w:t>
            </w:r>
            <w:r>
              <w:rPr>
                <w:sz w:val="20"/>
              </w:rPr>
              <w:t>the</w:t>
            </w:r>
            <w:r>
              <w:rPr>
                <w:spacing w:val="-7"/>
                <w:sz w:val="20"/>
              </w:rPr>
              <w:t xml:space="preserve"> </w:t>
            </w:r>
            <w:r>
              <w:rPr>
                <w:sz w:val="20"/>
              </w:rPr>
              <w:t>Secretary</w:t>
            </w:r>
            <w:r>
              <w:rPr>
                <w:spacing w:val="-6"/>
                <w:sz w:val="20"/>
              </w:rPr>
              <w:t xml:space="preserve"> </w:t>
            </w:r>
            <w:r>
              <w:rPr>
                <w:sz w:val="20"/>
              </w:rPr>
              <w:t>of</w:t>
            </w:r>
            <w:r>
              <w:rPr>
                <w:spacing w:val="-6"/>
                <w:sz w:val="20"/>
              </w:rPr>
              <w:t xml:space="preserve"> </w:t>
            </w:r>
            <w:r>
              <w:rPr>
                <w:sz w:val="20"/>
              </w:rPr>
              <w:t>Transportation</w:t>
            </w:r>
            <w:r>
              <w:rPr>
                <w:spacing w:val="-6"/>
                <w:sz w:val="20"/>
              </w:rPr>
              <w:t xml:space="preserve"> </w:t>
            </w:r>
            <w:r>
              <w:rPr>
                <w:sz w:val="20"/>
              </w:rPr>
              <w:t>(OST)</w:t>
            </w:r>
          </w:p>
          <w:p w14:paraId="613C2896" w14:textId="77777777" w:rsidR="00F12ACC" w:rsidRDefault="00E72547">
            <w:pPr>
              <w:pStyle w:val="TableParagraph"/>
              <w:spacing w:before="1"/>
              <w:rPr>
                <w:sz w:val="20"/>
              </w:rPr>
            </w:pPr>
            <w:r>
              <w:rPr>
                <w:sz w:val="20"/>
              </w:rPr>
              <w:t>U.S.</w:t>
            </w:r>
            <w:r>
              <w:rPr>
                <w:spacing w:val="-6"/>
                <w:sz w:val="20"/>
              </w:rPr>
              <w:t xml:space="preserve"> </w:t>
            </w:r>
            <w:r>
              <w:rPr>
                <w:sz w:val="20"/>
              </w:rPr>
              <w:t>Department</w:t>
            </w:r>
            <w:r>
              <w:rPr>
                <w:spacing w:val="-6"/>
                <w:sz w:val="20"/>
              </w:rPr>
              <w:t xml:space="preserve"> </w:t>
            </w:r>
            <w:r>
              <w:rPr>
                <w:sz w:val="20"/>
              </w:rPr>
              <w:t>of</w:t>
            </w:r>
            <w:r>
              <w:rPr>
                <w:spacing w:val="-8"/>
                <w:sz w:val="20"/>
              </w:rPr>
              <w:t xml:space="preserve"> </w:t>
            </w:r>
            <w:r>
              <w:rPr>
                <w:sz w:val="20"/>
              </w:rPr>
              <w:t>Transportation</w:t>
            </w:r>
            <w:r>
              <w:rPr>
                <w:spacing w:val="-5"/>
                <w:sz w:val="20"/>
              </w:rPr>
              <w:t xml:space="preserve"> </w:t>
            </w:r>
            <w:r>
              <w:rPr>
                <w:sz w:val="20"/>
              </w:rPr>
              <w:t>(US</w:t>
            </w:r>
            <w:r>
              <w:rPr>
                <w:spacing w:val="-6"/>
                <w:sz w:val="20"/>
              </w:rPr>
              <w:t xml:space="preserve"> </w:t>
            </w:r>
            <w:r>
              <w:rPr>
                <w:spacing w:val="-4"/>
                <w:sz w:val="20"/>
              </w:rPr>
              <w:t>DOT)</w:t>
            </w:r>
          </w:p>
        </w:tc>
        <w:tc>
          <w:tcPr>
            <w:tcW w:w="4251" w:type="dxa"/>
            <w:gridSpan w:val="3"/>
          </w:tcPr>
          <w:p w14:paraId="613C2897" w14:textId="77777777" w:rsidR="00F12ACC" w:rsidRDefault="00E72547">
            <w:pPr>
              <w:pStyle w:val="TableParagraph"/>
              <w:spacing w:line="230" w:lineRule="atLeast"/>
              <w:ind w:right="1333"/>
              <w:rPr>
                <w:sz w:val="20"/>
              </w:rPr>
            </w:pPr>
            <w:r>
              <w:rPr>
                <w:sz w:val="20"/>
              </w:rPr>
              <w:t>13.</w:t>
            </w:r>
            <w:r>
              <w:rPr>
                <w:spacing w:val="-6"/>
                <w:sz w:val="20"/>
              </w:rPr>
              <w:t xml:space="preserve"> </w:t>
            </w:r>
            <w:r>
              <w:rPr>
                <w:sz w:val="20"/>
              </w:rPr>
              <w:t>Type</w:t>
            </w:r>
            <w:r>
              <w:rPr>
                <w:spacing w:val="-7"/>
                <w:sz w:val="20"/>
              </w:rPr>
              <w:t xml:space="preserve"> </w:t>
            </w:r>
            <w:r>
              <w:rPr>
                <w:sz w:val="20"/>
              </w:rPr>
              <w:t>of</w:t>
            </w:r>
            <w:r>
              <w:rPr>
                <w:spacing w:val="-9"/>
                <w:sz w:val="20"/>
              </w:rPr>
              <w:t xml:space="preserve"> </w:t>
            </w:r>
            <w:r>
              <w:rPr>
                <w:sz w:val="20"/>
              </w:rPr>
              <w:t>Report</w:t>
            </w:r>
            <w:r>
              <w:rPr>
                <w:spacing w:val="-7"/>
                <w:sz w:val="20"/>
              </w:rPr>
              <w:t xml:space="preserve"> </w:t>
            </w:r>
            <w:r>
              <w:rPr>
                <w:sz w:val="20"/>
              </w:rPr>
              <w:t>and</w:t>
            </w:r>
            <w:r>
              <w:rPr>
                <w:spacing w:val="-6"/>
                <w:sz w:val="20"/>
              </w:rPr>
              <w:t xml:space="preserve"> </w:t>
            </w:r>
            <w:r>
              <w:rPr>
                <w:sz w:val="20"/>
              </w:rPr>
              <w:t>Period Final Research Report</w:t>
            </w:r>
          </w:p>
        </w:tc>
      </w:tr>
      <w:tr w:rsidR="00F12ACC" w14:paraId="613C289B" w14:textId="77777777" w:rsidTr="13563FA9">
        <w:trPr>
          <w:trHeight w:val="702"/>
        </w:trPr>
        <w:tc>
          <w:tcPr>
            <w:tcW w:w="5290" w:type="dxa"/>
            <w:gridSpan w:val="4"/>
            <w:vMerge/>
          </w:tcPr>
          <w:p w14:paraId="613C2899" w14:textId="77777777" w:rsidR="00F12ACC" w:rsidRDefault="00F12ACC">
            <w:pPr>
              <w:rPr>
                <w:sz w:val="2"/>
                <w:szCs w:val="2"/>
              </w:rPr>
            </w:pPr>
          </w:p>
        </w:tc>
        <w:tc>
          <w:tcPr>
            <w:tcW w:w="4251" w:type="dxa"/>
            <w:gridSpan w:val="3"/>
          </w:tcPr>
          <w:p w14:paraId="613C289A" w14:textId="77777777" w:rsidR="00F12ACC" w:rsidRDefault="00E72547">
            <w:pPr>
              <w:pStyle w:val="TableParagraph"/>
              <w:rPr>
                <w:sz w:val="20"/>
              </w:rPr>
            </w:pPr>
            <w:r>
              <w:rPr>
                <w:sz w:val="20"/>
              </w:rPr>
              <w:t>14.</w:t>
            </w:r>
            <w:r>
              <w:rPr>
                <w:spacing w:val="-5"/>
                <w:sz w:val="20"/>
              </w:rPr>
              <w:t xml:space="preserve"> </w:t>
            </w:r>
            <w:r>
              <w:rPr>
                <w:sz w:val="20"/>
              </w:rPr>
              <w:t>Sponsoring</w:t>
            </w:r>
            <w:r>
              <w:rPr>
                <w:spacing w:val="-5"/>
                <w:sz w:val="20"/>
              </w:rPr>
              <w:t xml:space="preserve"> </w:t>
            </w:r>
            <w:r>
              <w:rPr>
                <w:sz w:val="20"/>
              </w:rPr>
              <w:t>Agency</w:t>
            </w:r>
            <w:r>
              <w:rPr>
                <w:spacing w:val="-5"/>
                <w:sz w:val="20"/>
              </w:rPr>
              <w:t xml:space="preserve"> </w:t>
            </w:r>
            <w:r>
              <w:rPr>
                <w:spacing w:val="-4"/>
                <w:sz w:val="20"/>
              </w:rPr>
              <w:t>Code</w:t>
            </w:r>
          </w:p>
        </w:tc>
      </w:tr>
      <w:tr w:rsidR="00F12ACC" w14:paraId="613C289E" w14:textId="77777777" w:rsidTr="13563FA9">
        <w:trPr>
          <w:trHeight w:val="921"/>
        </w:trPr>
        <w:tc>
          <w:tcPr>
            <w:tcW w:w="9541" w:type="dxa"/>
            <w:gridSpan w:val="7"/>
          </w:tcPr>
          <w:p w14:paraId="613C289C" w14:textId="77777777" w:rsidR="00F12ACC" w:rsidRDefault="00E72547">
            <w:pPr>
              <w:pStyle w:val="TableParagraph"/>
              <w:jc w:val="both"/>
              <w:rPr>
                <w:sz w:val="20"/>
              </w:rPr>
            </w:pPr>
            <w:r w:rsidRPr="13563FA9">
              <w:rPr>
                <w:sz w:val="20"/>
                <w:szCs w:val="20"/>
              </w:rPr>
              <w:t>15.</w:t>
            </w:r>
            <w:r w:rsidRPr="13563FA9">
              <w:rPr>
                <w:spacing w:val="-6"/>
                <w:sz w:val="20"/>
                <w:szCs w:val="20"/>
              </w:rPr>
              <w:t xml:space="preserve"> </w:t>
            </w:r>
            <w:r w:rsidRPr="13563FA9">
              <w:rPr>
                <w:sz w:val="20"/>
                <w:szCs w:val="20"/>
              </w:rPr>
              <w:t>Supplementary</w:t>
            </w:r>
            <w:r w:rsidRPr="13563FA9">
              <w:rPr>
                <w:spacing w:val="-8"/>
                <w:sz w:val="20"/>
                <w:szCs w:val="20"/>
              </w:rPr>
              <w:t xml:space="preserve"> </w:t>
            </w:r>
            <w:r w:rsidRPr="13563FA9">
              <w:rPr>
                <w:spacing w:val="-4"/>
                <w:sz w:val="20"/>
                <w:szCs w:val="20"/>
              </w:rPr>
              <w:t>Notes</w:t>
            </w:r>
          </w:p>
          <w:p w14:paraId="613C289D" w14:textId="2D3D8B84" w:rsidR="00F12ACC" w:rsidRDefault="57758B5F" w:rsidP="1F56BA15">
            <w:pPr>
              <w:pStyle w:val="TableParagraph"/>
              <w:spacing w:line="230" w:lineRule="atLeast"/>
              <w:ind w:right="8"/>
              <w:jc w:val="both"/>
              <w:rPr>
                <w:sz w:val="20"/>
                <w:szCs w:val="20"/>
              </w:rPr>
            </w:pPr>
            <w:r w:rsidRPr="13563FA9">
              <w:rPr>
                <w:sz w:val="20"/>
                <w:szCs w:val="20"/>
              </w:rPr>
              <w:t>This project was supported by the National Center for Infrastructure Transformation (NCIT) through a grant from the U.S. Department of Transportation’s Office of the Assistant Secretary for Research and Technology, under the University Transportation Centers Program.</w:t>
            </w:r>
          </w:p>
        </w:tc>
      </w:tr>
      <w:tr w:rsidR="00F12ACC" w14:paraId="613C28A0" w14:textId="77777777" w:rsidTr="13563FA9">
        <w:trPr>
          <w:trHeight w:val="3218"/>
        </w:trPr>
        <w:tc>
          <w:tcPr>
            <w:tcW w:w="9541" w:type="dxa"/>
            <w:gridSpan w:val="7"/>
          </w:tcPr>
          <w:p w14:paraId="613C289F" w14:textId="77777777" w:rsidR="00F12ACC" w:rsidRDefault="00E72547">
            <w:pPr>
              <w:pStyle w:val="TableParagraph"/>
              <w:ind w:left="88"/>
              <w:rPr>
                <w:sz w:val="20"/>
              </w:rPr>
            </w:pPr>
            <w:r>
              <w:rPr>
                <w:sz w:val="20"/>
              </w:rPr>
              <w:t xml:space="preserve">16. </w:t>
            </w:r>
            <w:r>
              <w:rPr>
                <w:spacing w:val="-2"/>
                <w:sz w:val="20"/>
              </w:rPr>
              <w:t>Abstract</w:t>
            </w:r>
          </w:p>
        </w:tc>
      </w:tr>
      <w:tr w:rsidR="00F12ACC" w14:paraId="613C28A5" w14:textId="77777777" w:rsidTr="13563FA9">
        <w:trPr>
          <w:trHeight w:val="690"/>
        </w:trPr>
        <w:tc>
          <w:tcPr>
            <w:tcW w:w="4409" w:type="dxa"/>
            <w:gridSpan w:val="3"/>
          </w:tcPr>
          <w:p w14:paraId="613C28A1" w14:textId="77777777" w:rsidR="00F12ACC" w:rsidRDefault="00E72547">
            <w:pPr>
              <w:pStyle w:val="TableParagraph"/>
              <w:rPr>
                <w:sz w:val="20"/>
              </w:rPr>
            </w:pPr>
            <w:r>
              <w:rPr>
                <w:sz w:val="20"/>
              </w:rPr>
              <w:t>17.</w:t>
            </w:r>
            <w:r>
              <w:rPr>
                <w:spacing w:val="-1"/>
                <w:sz w:val="20"/>
              </w:rPr>
              <w:t xml:space="preserve"> </w:t>
            </w:r>
            <w:r>
              <w:rPr>
                <w:sz w:val="20"/>
              </w:rPr>
              <w:t>Key</w:t>
            </w:r>
            <w:r>
              <w:rPr>
                <w:spacing w:val="-1"/>
                <w:sz w:val="20"/>
              </w:rPr>
              <w:t xml:space="preserve"> </w:t>
            </w:r>
            <w:r>
              <w:rPr>
                <w:spacing w:val="-2"/>
                <w:sz w:val="20"/>
              </w:rPr>
              <w:t>Words</w:t>
            </w:r>
          </w:p>
          <w:p w14:paraId="613C28A2" w14:textId="77777777" w:rsidR="00F12ACC" w:rsidRDefault="00E72547">
            <w:pPr>
              <w:pStyle w:val="TableParagraph"/>
              <w:spacing w:line="230" w:lineRule="atLeast"/>
              <w:rPr>
                <w:sz w:val="20"/>
              </w:rPr>
            </w:pPr>
            <w:r>
              <w:rPr>
                <w:sz w:val="20"/>
              </w:rPr>
              <w:t>Publication,</w:t>
            </w:r>
            <w:r>
              <w:rPr>
                <w:spacing w:val="-11"/>
                <w:sz w:val="20"/>
              </w:rPr>
              <w:t xml:space="preserve"> </w:t>
            </w:r>
            <w:r>
              <w:rPr>
                <w:sz w:val="20"/>
              </w:rPr>
              <w:t>guidelines,</w:t>
            </w:r>
            <w:r>
              <w:rPr>
                <w:spacing w:val="-11"/>
                <w:sz w:val="20"/>
              </w:rPr>
              <w:t xml:space="preserve"> </w:t>
            </w:r>
            <w:r>
              <w:rPr>
                <w:sz w:val="20"/>
              </w:rPr>
              <w:t>report,</w:t>
            </w:r>
            <w:r>
              <w:rPr>
                <w:spacing w:val="-11"/>
                <w:sz w:val="20"/>
              </w:rPr>
              <w:t xml:space="preserve"> </w:t>
            </w:r>
            <w:r>
              <w:rPr>
                <w:sz w:val="20"/>
              </w:rPr>
              <w:t>brochure, communication, marketing</w:t>
            </w:r>
          </w:p>
        </w:tc>
        <w:tc>
          <w:tcPr>
            <w:tcW w:w="5132" w:type="dxa"/>
            <w:gridSpan w:val="4"/>
          </w:tcPr>
          <w:p w14:paraId="613C28A3" w14:textId="77777777" w:rsidR="00F12ACC" w:rsidRDefault="00E72547">
            <w:pPr>
              <w:pStyle w:val="TableParagraph"/>
              <w:rPr>
                <w:sz w:val="20"/>
              </w:rPr>
            </w:pPr>
            <w:r>
              <w:rPr>
                <w:sz w:val="20"/>
              </w:rPr>
              <w:t>18.</w:t>
            </w:r>
            <w:r>
              <w:rPr>
                <w:spacing w:val="-6"/>
                <w:sz w:val="20"/>
              </w:rPr>
              <w:t xml:space="preserve"> </w:t>
            </w:r>
            <w:r>
              <w:rPr>
                <w:sz w:val="20"/>
              </w:rPr>
              <w:t>Distribution</w:t>
            </w:r>
            <w:r>
              <w:rPr>
                <w:spacing w:val="-6"/>
                <w:sz w:val="20"/>
              </w:rPr>
              <w:t xml:space="preserve"> </w:t>
            </w:r>
            <w:r>
              <w:rPr>
                <w:spacing w:val="-2"/>
                <w:sz w:val="20"/>
              </w:rPr>
              <w:t>Statement</w:t>
            </w:r>
          </w:p>
          <w:p w14:paraId="613C28A4" w14:textId="77777777" w:rsidR="00F12ACC" w:rsidRDefault="00E72547">
            <w:pPr>
              <w:pStyle w:val="TableParagraph"/>
              <w:spacing w:line="230" w:lineRule="atLeast"/>
              <w:ind w:right="179"/>
              <w:rPr>
                <w:sz w:val="20"/>
              </w:rPr>
            </w:pPr>
            <w:r>
              <w:rPr>
                <w:sz w:val="20"/>
              </w:rPr>
              <w:t>No</w:t>
            </w:r>
            <w:r>
              <w:rPr>
                <w:spacing w:val="-6"/>
                <w:sz w:val="20"/>
              </w:rPr>
              <w:t xml:space="preserve"> </w:t>
            </w:r>
            <w:r>
              <w:rPr>
                <w:sz w:val="20"/>
              </w:rPr>
              <w:t>restrictions.</w:t>
            </w:r>
            <w:r>
              <w:rPr>
                <w:spacing w:val="-6"/>
                <w:sz w:val="20"/>
              </w:rPr>
              <w:t xml:space="preserve"> </w:t>
            </w:r>
            <w:r>
              <w:rPr>
                <w:sz w:val="20"/>
              </w:rPr>
              <w:t>Enter</w:t>
            </w:r>
            <w:r>
              <w:rPr>
                <w:spacing w:val="-6"/>
                <w:sz w:val="20"/>
              </w:rPr>
              <w:t xml:space="preserve"> </w:t>
            </w:r>
            <w:r>
              <w:rPr>
                <w:sz w:val="20"/>
              </w:rPr>
              <w:t>any</w:t>
            </w:r>
            <w:r>
              <w:rPr>
                <w:spacing w:val="-6"/>
                <w:sz w:val="20"/>
              </w:rPr>
              <w:t xml:space="preserve"> </w:t>
            </w:r>
            <w:r>
              <w:rPr>
                <w:sz w:val="20"/>
              </w:rPr>
              <w:t>other</w:t>
            </w:r>
            <w:r>
              <w:rPr>
                <w:spacing w:val="-6"/>
                <w:sz w:val="20"/>
              </w:rPr>
              <w:t xml:space="preserve"> </w:t>
            </w:r>
            <w:r>
              <w:rPr>
                <w:sz w:val="20"/>
              </w:rPr>
              <w:t>agency</w:t>
            </w:r>
            <w:r>
              <w:rPr>
                <w:spacing w:val="-8"/>
                <w:sz w:val="20"/>
              </w:rPr>
              <w:t xml:space="preserve"> </w:t>
            </w:r>
            <w:r>
              <w:rPr>
                <w:sz w:val="20"/>
              </w:rPr>
              <w:t>mandated distribution statements.</w:t>
            </w:r>
          </w:p>
        </w:tc>
      </w:tr>
      <w:tr w:rsidR="00F12ACC" w14:paraId="613C28AB" w14:textId="77777777" w:rsidTr="13563FA9">
        <w:trPr>
          <w:trHeight w:val="460"/>
        </w:trPr>
        <w:tc>
          <w:tcPr>
            <w:tcW w:w="3149" w:type="dxa"/>
            <w:gridSpan w:val="2"/>
          </w:tcPr>
          <w:p w14:paraId="613C28A6" w14:textId="77777777" w:rsidR="00F12ACC" w:rsidRDefault="00E72547">
            <w:pPr>
              <w:pStyle w:val="TableParagraph"/>
              <w:spacing w:line="230" w:lineRule="atLeast"/>
              <w:ind w:right="176"/>
              <w:rPr>
                <w:sz w:val="20"/>
              </w:rPr>
            </w:pPr>
            <w:r>
              <w:rPr>
                <w:sz w:val="20"/>
              </w:rPr>
              <w:t>19.</w:t>
            </w:r>
            <w:r>
              <w:rPr>
                <w:spacing w:val="-7"/>
                <w:sz w:val="20"/>
              </w:rPr>
              <w:t xml:space="preserve"> </w:t>
            </w:r>
            <w:r>
              <w:rPr>
                <w:sz w:val="20"/>
              </w:rPr>
              <w:t>Security</w:t>
            </w:r>
            <w:r>
              <w:rPr>
                <w:spacing w:val="-7"/>
                <w:sz w:val="20"/>
              </w:rPr>
              <w:t xml:space="preserve"> </w:t>
            </w:r>
            <w:proofErr w:type="spellStart"/>
            <w:r>
              <w:rPr>
                <w:sz w:val="20"/>
              </w:rPr>
              <w:t>Classif</w:t>
            </w:r>
            <w:proofErr w:type="spellEnd"/>
            <w:r>
              <w:rPr>
                <w:sz w:val="20"/>
              </w:rPr>
              <w:t>.</w:t>
            </w:r>
            <w:r>
              <w:rPr>
                <w:spacing w:val="-7"/>
                <w:sz w:val="20"/>
              </w:rPr>
              <w:t xml:space="preserve"> </w:t>
            </w:r>
            <w:r>
              <w:rPr>
                <w:sz w:val="20"/>
              </w:rPr>
              <w:t>(of</w:t>
            </w:r>
            <w:r>
              <w:rPr>
                <w:spacing w:val="-7"/>
                <w:sz w:val="20"/>
              </w:rPr>
              <w:t xml:space="preserve"> </w:t>
            </w:r>
            <w:r>
              <w:rPr>
                <w:sz w:val="20"/>
              </w:rPr>
              <w:t>this</w:t>
            </w:r>
            <w:r>
              <w:rPr>
                <w:spacing w:val="-9"/>
                <w:sz w:val="20"/>
              </w:rPr>
              <w:t xml:space="preserve"> </w:t>
            </w:r>
            <w:r>
              <w:rPr>
                <w:sz w:val="20"/>
              </w:rPr>
              <w:t xml:space="preserve">report) </w:t>
            </w:r>
            <w:r>
              <w:rPr>
                <w:spacing w:val="-2"/>
                <w:sz w:val="20"/>
              </w:rPr>
              <w:t>Unclassified</w:t>
            </w:r>
          </w:p>
        </w:tc>
        <w:tc>
          <w:tcPr>
            <w:tcW w:w="3152" w:type="dxa"/>
            <w:gridSpan w:val="3"/>
          </w:tcPr>
          <w:p w14:paraId="613C28A7" w14:textId="77777777" w:rsidR="00F12ACC" w:rsidRDefault="00E72547">
            <w:pPr>
              <w:pStyle w:val="TableParagraph"/>
              <w:spacing w:line="230" w:lineRule="atLeast"/>
              <w:ind w:right="773"/>
              <w:rPr>
                <w:sz w:val="20"/>
              </w:rPr>
            </w:pPr>
            <w:r>
              <w:rPr>
                <w:sz w:val="20"/>
              </w:rPr>
              <w:t>20.</w:t>
            </w:r>
            <w:r>
              <w:rPr>
                <w:spacing w:val="-9"/>
                <w:sz w:val="20"/>
              </w:rPr>
              <w:t xml:space="preserve"> </w:t>
            </w:r>
            <w:r>
              <w:rPr>
                <w:sz w:val="20"/>
              </w:rPr>
              <w:t>Security</w:t>
            </w:r>
            <w:r>
              <w:rPr>
                <w:spacing w:val="-9"/>
                <w:sz w:val="20"/>
              </w:rPr>
              <w:t xml:space="preserve"> </w:t>
            </w:r>
            <w:proofErr w:type="spellStart"/>
            <w:r>
              <w:rPr>
                <w:sz w:val="20"/>
              </w:rPr>
              <w:t>Classif</w:t>
            </w:r>
            <w:proofErr w:type="spellEnd"/>
            <w:r>
              <w:rPr>
                <w:sz w:val="20"/>
              </w:rPr>
              <w:t>.</w:t>
            </w:r>
            <w:r>
              <w:rPr>
                <w:spacing w:val="-9"/>
                <w:sz w:val="20"/>
              </w:rPr>
              <w:t xml:space="preserve"> </w:t>
            </w:r>
            <w:r>
              <w:rPr>
                <w:sz w:val="20"/>
              </w:rPr>
              <w:t>(of</w:t>
            </w:r>
            <w:r>
              <w:rPr>
                <w:spacing w:val="-9"/>
                <w:sz w:val="20"/>
              </w:rPr>
              <w:t xml:space="preserve"> </w:t>
            </w:r>
            <w:r>
              <w:rPr>
                <w:sz w:val="20"/>
              </w:rPr>
              <w:t>this page) Unclassified</w:t>
            </w:r>
          </w:p>
        </w:tc>
        <w:tc>
          <w:tcPr>
            <w:tcW w:w="1709" w:type="dxa"/>
          </w:tcPr>
          <w:p w14:paraId="613C28A8" w14:textId="77777777" w:rsidR="00F12ACC" w:rsidRDefault="00E72547">
            <w:pPr>
              <w:pStyle w:val="TableParagraph"/>
              <w:spacing w:line="230" w:lineRule="atLeast"/>
              <w:ind w:left="190" w:right="247" w:hanging="72"/>
              <w:rPr>
                <w:sz w:val="20"/>
              </w:rPr>
            </w:pPr>
            <w:r>
              <w:rPr>
                <w:sz w:val="20"/>
              </w:rPr>
              <w:t>21.</w:t>
            </w:r>
            <w:r>
              <w:rPr>
                <w:spacing w:val="-11"/>
                <w:sz w:val="20"/>
              </w:rPr>
              <w:t xml:space="preserve"> </w:t>
            </w:r>
            <w:r>
              <w:rPr>
                <w:sz w:val="20"/>
              </w:rPr>
              <w:t>No.</w:t>
            </w:r>
            <w:r>
              <w:rPr>
                <w:spacing w:val="-13"/>
                <w:sz w:val="20"/>
              </w:rPr>
              <w:t xml:space="preserve"> </w:t>
            </w:r>
            <w:r>
              <w:rPr>
                <w:sz w:val="20"/>
              </w:rPr>
              <w:t>of</w:t>
            </w:r>
            <w:r>
              <w:rPr>
                <w:spacing w:val="-10"/>
                <w:sz w:val="20"/>
              </w:rPr>
              <w:t xml:space="preserve"> </w:t>
            </w:r>
            <w:r>
              <w:rPr>
                <w:sz w:val="20"/>
              </w:rPr>
              <w:t>Pages [insert</w:t>
            </w:r>
            <w:r>
              <w:rPr>
                <w:spacing w:val="-4"/>
                <w:sz w:val="20"/>
              </w:rPr>
              <w:t xml:space="preserve"> </w:t>
            </w:r>
            <w:r>
              <w:rPr>
                <w:sz w:val="20"/>
              </w:rPr>
              <w:t>#</w:t>
            </w:r>
            <w:r>
              <w:rPr>
                <w:spacing w:val="-3"/>
                <w:sz w:val="20"/>
              </w:rPr>
              <w:t xml:space="preserve"> </w:t>
            </w:r>
            <w:r>
              <w:rPr>
                <w:spacing w:val="-2"/>
                <w:sz w:val="20"/>
              </w:rPr>
              <w:t>pages]</w:t>
            </w:r>
          </w:p>
        </w:tc>
        <w:tc>
          <w:tcPr>
            <w:tcW w:w="1531" w:type="dxa"/>
          </w:tcPr>
          <w:p w14:paraId="613C28A9" w14:textId="77777777" w:rsidR="00F12ACC" w:rsidRDefault="00E72547">
            <w:pPr>
              <w:pStyle w:val="TableParagraph"/>
              <w:ind w:left="118"/>
              <w:rPr>
                <w:sz w:val="20"/>
              </w:rPr>
            </w:pPr>
            <w:r>
              <w:rPr>
                <w:sz w:val="20"/>
              </w:rPr>
              <w:t xml:space="preserve">22. </w:t>
            </w:r>
            <w:r>
              <w:rPr>
                <w:spacing w:val="-2"/>
                <w:sz w:val="20"/>
              </w:rPr>
              <w:t>Price</w:t>
            </w:r>
          </w:p>
          <w:p w14:paraId="613C28AA" w14:textId="77777777" w:rsidR="00F12ACC" w:rsidRDefault="00E72547">
            <w:pPr>
              <w:pStyle w:val="TableParagraph"/>
              <w:spacing w:line="210" w:lineRule="exact"/>
              <w:ind w:left="118"/>
              <w:rPr>
                <w:sz w:val="20"/>
              </w:rPr>
            </w:pPr>
            <w:r>
              <w:rPr>
                <w:spacing w:val="-5"/>
                <w:sz w:val="20"/>
              </w:rPr>
              <w:t>$0</w:t>
            </w:r>
          </w:p>
        </w:tc>
      </w:tr>
    </w:tbl>
    <w:p w14:paraId="613C28AC" w14:textId="77777777" w:rsidR="00F12ACC" w:rsidRDefault="00E72547">
      <w:pPr>
        <w:tabs>
          <w:tab w:val="left" w:pos="5762"/>
        </w:tabs>
        <w:spacing w:before="5"/>
        <w:ind w:left="120"/>
        <w:rPr>
          <w:rFonts w:ascii="Times New Roman"/>
          <w:sz w:val="20"/>
        </w:rPr>
      </w:pPr>
      <w:r>
        <w:rPr>
          <w:rFonts w:ascii="Times New Roman"/>
          <w:b/>
          <w:sz w:val="20"/>
        </w:rPr>
        <w:t>Form</w:t>
      </w:r>
      <w:r>
        <w:rPr>
          <w:rFonts w:ascii="Times New Roman"/>
          <w:b/>
          <w:spacing w:val="-3"/>
          <w:sz w:val="20"/>
        </w:rPr>
        <w:t xml:space="preserve"> </w:t>
      </w:r>
      <w:r>
        <w:rPr>
          <w:rFonts w:ascii="Times New Roman"/>
          <w:b/>
          <w:sz w:val="20"/>
        </w:rPr>
        <w:t>DOT</w:t>
      </w:r>
      <w:r>
        <w:rPr>
          <w:rFonts w:ascii="Times New Roman"/>
          <w:b/>
          <w:spacing w:val="-6"/>
          <w:sz w:val="20"/>
        </w:rPr>
        <w:t xml:space="preserve"> </w:t>
      </w:r>
      <w:r>
        <w:rPr>
          <w:rFonts w:ascii="Times New Roman"/>
          <w:b/>
          <w:sz w:val="20"/>
        </w:rPr>
        <w:t>F</w:t>
      </w:r>
      <w:r>
        <w:rPr>
          <w:rFonts w:ascii="Times New Roman"/>
          <w:b/>
          <w:spacing w:val="-3"/>
          <w:sz w:val="20"/>
        </w:rPr>
        <w:t xml:space="preserve"> </w:t>
      </w:r>
      <w:r>
        <w:rPr>
          <w:rFonts w:ascii="Times New Roman"/>
          <w:b/>
          <w:sz w:val="20"/>
        </w:rPr>
        <w:t>1700.7</w:t>
      </w:r>
      <w:r>
        <w:rPr>
          <w:rFonts w:ascii="Times New Roman"/>
          <w:b/>
          <w:spacing w:val="-4"/>
          <w:sz w:val="20"/>
        </w:rPr>
        <w:t xml:space="preserve"> </w:t>
      </w:r>
      <w:r>
        <w:rPr>
          <w:rFonts w:ascii="Times New Roman"/>
          <w:b/>
          <w:sz w:val="20"/>
        </w:rPr>
        <w:t>(8-</w:t>
      </w:r>
      <w:r>
        <w:rPr>
          <w:rFonts w:ascii="Times New Roman"/>
          <w:b/>
          <w:spacing w:val="-5"/>
          <w:sz w:val="20"/>
        </w:rPr>
        <w:t>72)</w:t>
      </w:r>
      <w:r>
        <w:rPr>
          <w:rFonts w:ascii="Times New Roman"/>
          <w:b/>
          <w:sz w:val="20"/>
        </w:rPr>
        <w:tab/>
      </w:r>
      <w:r>
        <w:rPr>
          <w:rFonts w:ascii="Times New Roman"/>
          <w:sz w:val="20"/>
        </w:rPr>
        <w:t>Reproduction</w:t>
      </w:r>
      <w:r>
        <w:rPr>
          <w:rFonts w:ascii="Times New Roman"/>
          <w:spacing w:val="-8"/>
          <w:sz w:val="20"/>
        </w:rPr>
        <w:t xml:space="preserve"> </w:t>
      </w:r>
      <w:r>
        <w:rPr>
          <w:rFonts w:ascii="Times New Roman"/>
          <w:sz w:val="20"/>
        </w:rPr>
        <w:t>of</w:t>
      </w:r>
      <w:r>
        <w:rPr>
          <w:rFonts w:ascii="Times New Roman"/>
          <w:spacing w:val="-5"/>
          <w:sz w:val="20"/>
        </w:rPr>
        <w:t xml:space="preserve"> </w:t>
      </w:r>
      <w:r>
        <w:rPr>
          <w:rFonts w:ascii="Times New Roman"/>
          <w:sz w:val="20"/>
        </w:rPr>
        <w:t>completed</w:t>
      </w:r>
      <w:r>
        <w:rPr>
          <w:rFonts w:ascii="Times New Roman"/>
          <w:spacing w:val="-6"/>
          <w:sz w:val="20"/>
        </w:rPr>
        <w:t xml:space="preserve"> </w:t>
      </w:r>
      <w:r>
        <w:rPr>
          <w:rFonts w:ascii="Times New Roman"/>
          <w:sz w:val="20"/>
        </w:rPr>
        <w:t>page</w:t>
      </w:r>
      <w:r>
        <w:rPr>
          <w:rFonts w:ascii="Times New Roman"/>
          <w:spacing w:val="-6"/>
          <w:sz w:val="20"/>
        </w:rPr>
        <w:t xml:space="preserve"> </w:t>
      </w:r>
      <w:r>
        <w:rPr>
          <w:rFonts w:ascii="Times New Roman"/>
          <w:spacing w:val="-2"/>
          <w:sz w:val="20"/>
        </w:rPr>
        <w:t>authorized</w:t>
      </w:r>
    </w:p>
    <w:p w14:paraId="613C28AD" w14:textId="77777777" w:rsidR="00F12ACC" w:rsidRDefault="00F12ACC">
      <w:pPr>
        <w:rPr>
          <w:rFonts w:ascii="Times New Roman"/>
          <w:sz w:val="20"/>
        </w:rPr>
        <w:sectPr w:rsidR="00F12ACC" w:rsidSect="00E801A1">
          <w:pgSz w:w="12240" w:h="15840"/>
          <w:pgMar w:top="1360" w:right="620" w:bottom="280" w:left="1320" w:header="720" w:footer="720" w:gutter="0"/>
          <w:cols w:space="720"/>
        </w:sectPr>
      </w:pPr>
    </w:p>
    <w:p w14:paraId="613C28AE" w14:textId="77777777" w:rsidR="00F12ACC" w:rsidRDefault="00E72547">
      <w:pPr>
        <w:spacing w:before="22"/>
        <w:ind w:left="120"/>
        <w:rPr>
          <w:b/>
          <w:sz w:val="28"/>
        </w:rPr>
      </w:pPr>
      <w:bookmarkStart w:id="0" w:name="Executive_Summary"/>
      <w:bookmarkEnd w:id="0"/>
      <w:r>
        <w:rPr>
          <w:b/>
          <w:color w:val="4F2482"/>
          <w:sz w:val="28"/>
        </w:rPr>
        <w:lastRenderedPageBreak/>
        <w:t>Executive</w:t>
      </w:r>
      <w:r>
        <w:rPr>
          <w:b/>
          <w:color w:val="4F2482"/>
          <w:spacing w:val="-4"/>
          <w:sz w:val="28"/>
        </w:rPr>
        <w:t xml:space="preserve"> </w:t>
      </w:r>
      <w:r>
        <w:rPr>
          <w:b/>
          <w:color w:val="4F2482"/>
          <w:spacing w:val="-2"/>
          <w:sz w:val="28"/>
        </w:rPr>
        <w:t>Summary</w:t>
      </w:r>
    </w:p>
    <w:p w14:paraId="613C28AF" w14:textId="77777777" w:rsidR="00F12ACC" w:rsidRDefault="00E72547">
      <w:pPr>
        <w:pStyle w:val="BodyText"/>
        <w:spacing w:before="147" w:line="259" w:lineRule="auto"/>
        <w:ind w:left="119" w:right="882"/>
      </w:pPr>
      <w:r>
        <w:rPr>
          <w:color w:val="171616"/>
        </w:rPr>
        <w:t>The executive summary should serve as a high-level, standalone project brief (up to two pages) that succinctly describes</w:t>
      </w:r>
      <w:r>
        <w:rPr>
          <w:color w:val="171616"/>
          <w:spacing w:val="-2"/>
        </w:rPr>
        <w:t xml:space="preserve"> </w:t>
      </w:r>
      <w:r>
        <w:rPr>
          <w:color w:val="171616"/>
        </w:rPr>
        <w:t>the</w:t>
      </w:r>
      <w:r>
        <w:rPr>
          <w:color w:val="171616"/>
          <w:spacing w:val="-4"/>
        </w:rPr>
        <w:t xml:space="preserve"> </w:t>
      </w:r>
      <w:r>
        <w:rPr>
          <w:color w:val="171616"/>
        </w:rPr>
        <w:t>problem,</w:t>
      </w:r>
      <w:r>
        <w:rPr>
          <w:color w:val="171616"/>
          <w:spacing w:val="-2"/>
        </w:rPr>
        <w:t xml:space="preserve"> </w:t>
      </w:r>
      <w:r>
        <w:rPr>
          <w:color w:val="171616"/>
        </w:rPr>
        <w:t>the</w:t>
      </w:r>
      <w:r>
        <w:rPr>
          <w:color w:val="171616"/>
          <w:spacing w:val="-4"/>
        </w:rPr>
        <w:t xml:space="preserve"> </w:t>
      </w:r>
      <w:r>
        <w:rPr>
          <w:color w:val="171616"/>
        </w:rPr>
        <w:t>work</w:t>
      </w:r>
      <w:r>
        <w:rPr>
          <w:color w:val="171616"/>
          <w:spacing w:val="-2"/>
        </w:rPr>
        <w:t xml:space="preserve"> </w:t>
      </w:r>
      <w:r>
        <w:rPr>
          <w:color w:val="171616"/>
        </w:rPr>
        <w:t>conducted,</w:t>
      </w:r>
      <w:r>
        <w:rPr>
          <w:color w:val="171616"/>
          <w:spacing w:val="-2"/>
        </w:rPr>
        <w:t xml:space="preserve"> </w:t>
      </w:r>
      <w:r>
        <w:rPr>
          <w:color w:val="171616"/>
        </w:rPr>
        <w:t>and</w:t>
      </w:r>
      <w:r>
        <w:rPr>
          <w:color w:val="171616"/>
          <w:spacing w:val="-2"/>
        </w:rPr>
        <w:t xml:space="preserve"> </w:t>
      </w:r>
      <w:r>
        <w:rPr>
          <w:color w:val="171616"/>
        </w:rPr>
        <w:t>outputs,</w:t>
      </w:r>
      <w:r>
        <w:rPr>
          <w:color w:val="171616"/>
          <w:spacing w:val="-2"/>
        </w:rPr>
        <w:t xml:space="preserve"> </w:t>
      </w:r>
      <w:r>
        <w:rPr>
          <w:color w:val="171616"/>
        </w:rPr>
        <w:t>outcomes,</w:t>
      </w:r>
      <w:r>
        <w:rPr>
          <w:color w:val="171616"/>
          <w:spacing w:val="-2"/>
        </w:rPr>
        <w:t xml:space="preserve"> </w:t>
      </w:r>
      <w:r>
        <w:rPr>
          <w:color w:val="171616"/>
        </w:rPr>
        <w:t>and</w:t>
      </w:r>
      <w:r>
        <w:rPr>
          <w:color w:val="171616"/>
          <w:spacing w:val="-2"/>
        </w:rPr>
        <w:t xml:space="preserve"> </w:t>
      </w:r>
      <w:r>
        <w:rPr>
          <w:color w:val="171616"/>
        </w:rPr>
        <w:t>impacts</w:t>
      </w:r>
      <w:r>
        <w:rPr>
          <w:color w:val="171616"/>
          <w:spacing w:val="-2"/>
        </w:rPr>
        <w:t xml:space="preserve"> </w:t>
      </w:r>
      <w:r>
        <w:rPr>
          <w:color w:val="171616"/>
        </w:rPr>
        <w:t>resulting</w:t>
      </w:r>
      <w:r>
        <w:rPr>
          <w:color w:val="171616"/>
          <w:spacing w:val="-3"/>
        </w:rPr>
        <w:t xml:space="preserve"> </w:t>
      </w:r>
      <w:r>
        <w:rPr>
          <w:color w:val="171616"/>
        </w:rPr>
        <w:t>from</w:t>
      </w:r>
      <w:r>
        <w:rPr>
          <w:color w:val="171616"/>
          <w:spacing w:val="-4"/>
        </w:rPr>
        <w:t xml:space="preserve"> </w:t>
      </w:r>
      <w:r>
        <w:rPr>
          <w:color w:val="171616"/>
        </w:rPr>
        <w:t>the</w:t>
      </w:r>
      <w:r>
        <w:rPr>
          <w:color w:val="171616"/>
          <w:spacing w:val="-4"/>
        </w:rPr>
        <w:t xml:space="preserve"> </w:t>
      </w:r>
      <w:r>
        <w:rPr>
          <w:color w:val="171616"/>
        </w:rPr>
        <w:t>study.</w:t>
      </w:r>
      <w:r>
        <w:rPr>
          <w:color w:val="171616"/>
          <w:spacing w:val="-3"/>
        </w:rPr>
        <w:t xml:space="preserve"> </w:t>
      </w:r>
      <w:r>
        <w:rPr>
          <w:color w:val="171616"/>
        </w:rPr>
        <w:t>Please include the following sections:</w:t>
      </w:r>
    </w:p>
    <w:p w14:paraId="613C28B0" w14:textId="77777777" w:rsidR="00F12ACC" w:rsidRDefault="00E72547">
      <w:pPr>
        <w:pStyle w:val="BodyText"/>
        <w:spacing w:before="239" w:line="259" w:lineRule="auto"/>
        <w:ind w:left="840" w:right="882" w:hanging="361"/>
      </w:pPr>
      <w:r>
        <w:rPr>
          <w:color w:val="171616"/>
        </w:rPr>
        <w:t>Problem</w:t>
      </w:r>
      <w:r>
        <w:rPr>
          <w:color w:val="171616"/>
          <w:spacing w:val="-4"/>
        </w:rPr>
        <w:t xml:space="preserve"> </w:t>
      </w:r>
      <w:r>
        <w:rPr>
          <w:color w:val="171616"/>
        </w:rPr>
        <w:t>statement—describe</w:t>
      </w:r>
      <w:r>
        <w:rPr>
          <w:color w:val="171616"/>
          <w:spacing w:val="-2"/>
        </w:rPr>
        <w:t xml:space="preserve"> </w:t>
      </w:r>
      <w:r>
        <w:rPr>
          <w:color w:val="171616"/>
        </w:rPr>
        <w:t>the</w:t>
      </w:r>
      <w:r>
        <w:rPr>
          <w:color w:val="171616"/>
          <w:spacing w:val="-4"/>
        </w:rPr>
        <w:t xml:space="preserve"> </w:t>
      </w:r>
      <w:r>
        <w:rPr>
          <w:color w:val="171616"/>
        </w:rPr>
        <w:t>motivation</w:t>
      </w:r>
      <w:r>
        <w:rPr>
          <w:color w:val="171616"/>
          <w:spacing w:val="-2"/>
        </w:rPr>
        <w:t xml:space="preserve"> </w:t>
      </w:r>
      <w:r>
        <w:rPr>
          <w:color w:val="171616"/>
        </w:rPr>
        <w:t>and</w:t>
      </w:r>
      <w:r>
        <w:rPr>
          <w:color w:val="171616"/>
          <w:spacing w:val="-2"/>
        </w:rPr>
        <w:t xml:space="preserve"> </w:t>
      </w:r>
      <w:r>
        <w:rPr>
          <w:color w:val="171616"/>
        </w:rPr>
        <w:t>need</w:t>
      </w:r>
      <w:r>
        <w:rPr>
          <w:color w:val="171616"/>
          <w:spacing w:val="-2"/>
        </w:rPr>
        <w:t xml:space="preserve"> </w:t>
      </w:r>
      <w:r>
        <w:rPr>
          <w:color w:val="171616"/>
        </w:rPr>
        <w:t>for</w:t>
      </w:r>
      <w:r>
        <w:rPr>
          <w:color w:val="171616"/>
          <w:spacing w:val="-3"/>
        </w:rPr>
        <w:t xml:space="preserve"> </w:t>
      </w:r>
      <w:r>
        <w:rPr>
          <w:color w:val="171616"/>
        </w:rPr>
        <w:t>the</w:t>
      </w:r>
      <w:r>
        <w:rPr>
          <w:color w:val="171616"/>
          <w:spacing w:val="-4"/>
        </w:rPr>
        <w:t xml:space="preserve"> </w:t>
      </w:r>
      <w:r>
        <w:rPr>
          <w:color w:val="171616"/>
        </w:rPr>
        <w:t>project,</w:t>
      </w:r>
      <w:r>
        <w:rPr>
          <w:color w:val="171616"/>
          <w:spacing w:val="-2"/>
        </w:rPr>
        <w:t xml:space="preserve"> </w:t>
      </w:r>
      <w:r>
        <w:rPr>
          <w:color w:val="171616"/>
        </w:rPr>
        <w:t>including</w:t>
      </w:r>
      <w:r>
        <w:rPr>
          <w:color w:val="171616"/>
          <w:spacing w:val="-3"/>
        </w:rPr>
        <w:t xml:space="preserve"> </w:t>
      </w:r>
      <w:r>
        <w:rPr>
          <w:color w:val="171616"/>
        </w:rPr>
        <w:t>a</w:t>
      </w:r>
      <w:r>
        <w:rPr>
          <w:color w:val="171616"/>
          <w:spacing w:val="-2"/>
        </w:rPr>
        <w:t xml:space="preserve"> </w:t>
      </w:r>
      <w:r>
        <w:rPr>
          <w:color w:val="171616"/>
        </w:rPr>
        <w:t>statement</w:t>
      </w:r>
      <w:r>
        <w:rPr>
          <w:color w:val="171616"/>
          <w:spacing w:val="-3"/>
        </w:rPr>
        <w:t xml:space="preserve"> </w:t>
      </w:r>
      <w:r>
        <w:rPr>
          <w:color w:val="171616"/>
        </w:rPr>
        <w:t>of</w:t>
      </w:r>
      <w:r>
        <w:rPr>
          <w:color w:val="171616"/>
          <w:spacing w:val="-4"/>
        </w:rPr>
        <w:t xml:space="preserve"> </w:t>
      </w:r>
      <w:r>
        <w:rPr>
          <w:color w:val="171616"/>
        </w:rPr>
        <w:t>the</w:t>
      </w:r>
      <w:r>
        <w:rPr>
          <w:color w:val="171616"/>
          <w:spacing w:val="-4"/>
        </w:rPr>
        <w:t xml:space="preserve"> </w:t>
      </w:r>
      <w:r>
        <w:rPr>
          <w:color w:val="171616"/>
        </w:rPr>
        <w:t>problem to be solved or the research needed.</w:t>
      </w:r>
    </w:p>
    <w:p w14:paraId="613C28B1" w14:textId="77777777" w:rsidR="00F12ACC" w:rsidRDefault="00E72547">
      <w:pPr>
        <w:pStyle w:val="BodyText"/>
        <w:spacing w:before="240" w:line="256" w:lineRule="auto"/>
        <w:ind w:left="840" w:right="882" w:hanging="361"/>
      </w:pPr>
      <w:r>
        <w:rPr>
          <w:color w:val="171616"/>
        </w:rPr>
        <w:t>Technical</w:t>
      </w:r>
      <w:r>
        <w:rPr>
          <w:color w:val="171616"/>
          <w:spacing w:val="-3"/>
        </w:rPr>
        <w:t xml:space="preserve"> </w:t>
      </w:r>
      <w:r>
        <w:rPr>
          <w:color w:val="171616"/>
        </w:rPr>
        <w:t>objectives—describe</w:t>
      </w:r>
      <w:r>
        <w:rPr>
          <w:color w:val="171616"/>
          <w:spacing w:val="-4"/>
        </w:rPr>
        <w:t xml:space="preserve"> </w:t>
      </w:r>
      <w:r>
        <w:rPr>
          <w:color w:val="171616"/>
        </w:rPr>
        <w:t>the</w:t>
      </w:r>
      <w:r>
        <w:rPr>
          <w:color w:val="171616"/>
          <w:spacing w:val="-4"/>
        </w:rPr>
        <w:t xml:space="preserve"> </w:t>
      </w:r>
      <w:r>
        <w:rPr>
          <w:color w:val="171616"/>
        </w:rPr>
        <w:t>technical</w:t>
      </w:r>
      <w:r>
        <w:rPr>
          <w:color w:val="171616"/>
          <w:spacing w:val="-3"/>
        </w:rPr>
        <w:t xml:space="preserve"> </w:t>
      </w:r>
      <w:r>
        <w:rPr>
          <w:color w:val="171616"/>
        </w:rPr>
        <w:t>objectives</w:t>
      </w:r>
      <w:r>
        <w:rPr>
          <w:color w:val="171616"/>
          <w:spacing w:val="-2"/>
        </w:rPr>
        <w:t xml:space="preserve"> </w:t>
      </w:r>
      <w:r>
        <w:rPr>
          <w:color w:val="171616"/>
        </w:rPr>
        <w:t>of</w:t>
      </w:r>
      <w:r>
        <w:rPr>
          <w:color w:val="171616"/>
          <w:spacing w:val="-4"/>
        </w:rPr>
        <w:t xml:space="preserve"> </w:t>
      </w:r>
      <w:r>
        <w:rPr>
          <w:color w:val="171616"/>
        </w:rPr>
        <w:t>the</w:t>
      </w:r>
      <w:r>
        <w:rPr>
          <w:color w:val="171616"/>
          <w:spacing w:val="-4"/>
        </w:rPr>
        <w:t xml:space="preserve"> </w:t>
      </w:r>
      <w:r>
        <w:rPr>
          <w:color w:val="171616"/>
        </w:rPr>
        <w:t>study,</w:t>
      </w:r>
      <w:r>
        <w:rPr>
          <w:color w:val="171616"/>
          <w:spacing w:val="-2"/>
        </w:rPr>
        <w:t xml:space="preserve"> </w:t>
      </w:r>
      <w:r>
        <w:rPr>
          <w:color w:val="171616"/>
        </w:rPr>
        <w:t>including</w:t>
      </w:r>
      <w:r>
        <w:rPr>
          <w:color w:val="171616"/>
          <w:spacing w:val="-3"/>
        </w:rPr>
        <w:t xml:space="preserve"> </w:t>
      </w:r>
      <w:r>
        <w:rPr>
          <w:color w:val="171616"/>
        </w:rPr>
        <w:t>the</w:t>
      </w:r>
      <w:r>
        <w:rPr>
          <w:color w:val="171616"/>
          <w:spacing w:val="-4"/>
        </w:rPr>
        <w:t xml:space="preserve"> </w:t>
      </w:r>
      <w:r>
        <w:rPr>
          <w:color w:val="171616"/>
        </w:rPr>
        <w:t>approach</w:t>
      </w:r>
      <w:r>
        <w:rPr>
          <w:color w:val="171616"/>
          <w:spacing w:val="-2"/>
        </w:rPr>
        <w:t xml:space="preserve"> </w:t>
      </w:r>
      <w:r>
        <w:rPr>
          <w:color w:val="171616"/>
        </w:rPr>
        <w:t>and</w:t>
      </w:r>
      <w:r>
        <w:rPr>
          <w:color w:val="171616"/>
          <w:spacing w:val="-2"/>
        </w:rPr>
        <w:t xml:space="preserve"> </w:t>
      </w:r>
      <w:r>
        <w:rPr>
          <w:color w:val="171616"/>
        </w:rPr>
        <w:t>methodology used to achieve the research goals.</w:t>
      </w:r>
    </w:p>
    <w:p w14:paraId="613C28B2" w14:textId="77777777" w:rsidR="00F12ACC" w:rsidRDefault="00E72547">
      <w:pPr>
        <w:pStyle w:val="BodyText"/>
        <w:spacing w:before="243" w:line="494" w:lineRule="auto"/>
        <w:ind w:left="480" w:right="2133" w:hanging="1"/>
      </w:pPr>
      <w:r>
        <w:rPr>
          <w:color w:val="171616"/>
        </w:rPr>
        <w:t>Key</w:t>
      </w:r>
      <w:r>
        <w:rPr>
          <w:color w:val="171616"/>
          <w:spacing w:val="-3"/>
        </w:rPr>
        <w:t xml:space="preserve"> </w:t>
      </w:r>
      <w:r>
        <w:rPr>
          <w:color w:val="171616"/>
        </w:rPr>
        <w:t>findings—highlight</w:t>
      </w:r>
      <w:r>
        <w:rPr>
          <w:color w:val="171616"/>
          <w:spacing w:val="-4"/>
        </w:rPr>
        <w:t xml:space="preserve"> </w:t>
      </w:r>
      <w:r>
        <w:rPr>
          <w:color w:val="171616"/>
        </w:rPr>
        <w:t>the</w:t>
      </w:r>
      <w:r>
        <w:rPr>
          <w:color w:val="171616"/>
          <w:spacing w:val="-5"/>
        </w:rPr>
        <w:t xml:space="preserve"> </w:t>
      </w:r>
      <w:r>
        <w:rPr>
          <w:color w:val="171616"/>
        </w:rPr>
        <w:t>key</w:t>
      </w:r>
      <w:r>
        <w:rPr>
          <w:color w:val="171616"/>
          <w:spacing w:val="-3"/>
        </w:rPr>
        <w:t xml:space="preserve"> </w:t>
      </w:r>
      <w:r>
        <w:rPr>
          <w:color w:val="171616"/>
        </w:rPr>
        <w:t>study</w:t>
      </w:r>
      <w:r>
        <w:rPr>
          <w:color w:val="171616"/>
          <w:spacing w:val="-3"/>
        </w:rPr>
        <w:t xml:space="preserve"> </w:t>
      </w:r>
      <w:r>
        <w:rPr>
          <w:color w:val="171616"/>
        </w:rPr>
        <w:t>findings,</w:t>
      </w:r>
      <w:r>
        <w:rPr>
          <w:color w:val="171616"/>
          <w:spacing w:val="-3"/>
        </w:rPr>
        <w:t xml:space="preserve"> </w:t>
      </w:r>
      <w:r>
        <w:rPr>
          <w:color w:val="171616"/>
        </w:rPr>
        <w:t>including</w:t>
      </w:r>
      <w:r>
        <w:rPr>
          <w:color w:val="171616"/>
          <w:spacing w:val="-4"/>
        </w:rPr>
        <w:t xml:space="preserve"> </w:t>
      </w:r>
      <w:r>
        <w:rPr>
          <w:color w:val="171616"/>
        </w:rPr>
        <w:t>relevant</w:t>
      </w:r>
      <w:r>
        <w:rPr>
          <w:color w:val="171616"/>
          <w:spacing w:val="-4"/>
        </w:rPr>
        <w:t xml:space="preserve"> </w:t>
      </w:r>
      <w:r>
        <w:rPr>
          <w:color w:val="171616"/>
        </w:rPr>
        <w:t>outputs</w:t>
      </w:r>
      <w:r>
        <w:rPr>
          <w:color w:val="171616"/>
          <w:spacing w:val="-3"/>
        </w:rPr>
        <w:t xml:space="preserve"> </w:t>
      </w:r>
      <w:r>
        <w:rPr>
          <w:color w:val="171616"/>
        </w:rPr>
        <w:t>and</w:t>
      </w:r>
      <w:r>
        <w:rPr>
          <w:color w:val="171616"/>
          <w:spacing w:val="-6"/>
        </w:rPr>
        <w:t xml:space="preserve"> </w:t>
      </w:r>
      <w:r>
        <w:rPr>
          <w:color w:val="171616"/>
        </w:rPr>
        <w:t>outcomes. Project impacts—describe the impacts of the study on:</w:t>
      </w:r>
    </w:p>
    <w:p w14:paraId="613C28B3" w14:textId="77777777" w:rsidR="00F12ACC" w:rsidRDefault="00E72547">
      <w:pPr>
        <w:pStyle w:val="BodyText"/>
        <w:spacing w:before="2" w:line="256" w:lineRule="auto"/>
        <w:ind w:left="840" w:right="5554"/>
      </w:pPr>
      <w:r>
        <w:rPr>
          <w:color w:val="171616"/>
        </w:rPr>
        <w:t>The</w:t>
      </w:r>
      <w:r>
        <w:rPr>
          <w:color w:val="171616"/>
          <w:spacing w:val="-9"/>
        </w:rPr>
        <w:t xml:space="preserve"> </w:t>
      </w:r>
      <w:r>
        <w:rPr>
          <w:color w:val="171616"/>
        </w:rPr>
        <w:t>effectiveness</w:t>
      </w:r>
      <w:r>
        <w:rPr>
          <w:color w:val="171616"/>
          <w:spacing w:val="-7"/>
        </w:rPr>
        <w:t xml:space="preserve"> </w:t>
      </w:r>
      <w:r>
        <w:rPr>
          <w:color w:val="171616"/>
        </w:rPr>
        <w:t>of</w:t>
      </w:r>
      <w:r>
        <w:rPr>
          <w:color w:val="171616"/>
          <w:spacing w:val="-9"/>
        </w:rPr>
        <w:t xml:space="preserve"> </w:t>
      </w:r>
      <w:r>
        <w:rPr>
          <w:color w:val="171616"/>
        </w:rPr>
        <w:t>the</w:t>
      </w:r>
      <w:r>
        <w:rPr>
          <w:color w:val="171616"/>
          <w:spacing w:val="-9"/>
        </w:rPr>
        <w:t xml:space="preserve"> </w:t>
      </w:r>
      <w:r>
        <w:rPr>
          <w:color w:val="171616"/>
        </w:rPr>
        <w:t>transportation</w:t>
      </w:r>
      <w:r>
        <w:rPr>
          <w:color w:val="171616"/>
          <w:spacing w:val="-7"/>
        </w:rPr>
        <w:t xml:space="preserve"> </w:t>
      </w:r>
      <w:r>
        <w:rPr>
          <w:color w:val="171616"/>
        </w:rPr>
        <w:t>system. The adoption of new practices.</w:t>
      </w:r>
    </w:p>
    <w:p w14:paraId="613C28B4" w14:textId="77777777" w:rsidR="00F12ACC" w:rsidRDefault="00E72547">
      <w:pPr>
        <w:pStyle w:val="BodyText"/>
        <w:spacing w:before="3" w:line="259" w:lineRule="auto"/>
        <w:ind w:left="840" w:right="5554"/>
      </w:pPr>
      <w:r>
        <w:rPr>
          <w:color w:val="171616"/>
        </w:rPr>
        <w:t>The body of scientific knowledge. Transportation</w:t>
      </w:r>
      <w:r>
        <w:rPr>
          <w:color w:val="171616"/>
          <w:spacing w:val="-12"/>
        </w:rPr>
        <w:t xml:space="preserve"> </w:t>
      </w:r>
      <w:r>
        <w:rPr>
          <w:color w:val="171616"/>
        </w:rPr>
        <w:t>workforce</w:t>
      </w:r>
      <w:r>
        <w:rPr>
          <w:color w:val="171616"/>
          <w:spacing w:val="-11"/>
        </w:rPr>
        <w:t xml:space="preserve"> </w:t>
      </w:r>
      <w:r>
        <w:rPr>
          <w:color w:val="171616"/>
        </w:rPr>
        <w:t>development.</w:t>
      </w:r>
    </w:p>
    <w:p w14:paraId="613C28B5" w14:textId="77777777" w:rsidR="00F12ACC" w:rsidRDefault="00F12ACC">
      <w:pPr>
        <w:spacing w:line="259" w:lineRule="auto"/>
        <w:sectPr w:rsidR="00F12ACC" w:rsidSect="00E801A1">
          <w:pgSz w:w="12240" w:h="15840"/>
          <w:pgMar w:top="1420" w:right="620" w:bottom="280" w:left="1320" w:header="720" w:footer="720" w:gutter="0"/>
          <w:cols w:space="720"/>
        </w:sectPr>
      </w:pPr>
    </w:p>
    <w:p w14:paraId="613C28B6" w14:textId="77777777" w:rsidR="00F12ACC" w:rsidRDefault="00E72547">
      <w:pPr>
        <w:spacing w:before="22"/>
        <w:ind w:left="120"/>
        <w:rPr>
          <w:b/>
          <w:sz w:val="28"/>
        </w:rPr>
      </w:pPr>
      <w:bookmarkStart w:id="1" w:name="Acknowledgments"/>
      <w:bookmarkEnd w:id="1"/>
      <w:r>
        <w:rPr>
          <w:b/>
          <w:color w:val="4F2482"/>
          <w:spacing w:val="-2"/>
          <w:sz w:val="28"/>
        </w:rPr>
        <w:lastRenderedPageBreak/>
        <w:t>Acknowledgments</w:t>
      </w:r>
    </w:p>
    <w:p w14:paraId="613C28B7" w14:textId="77777777" w:rsidR="00F12ACC" w:rsidRDefault="00E72547">
      <w:pPr>
        <w:pStyle w:val="BodyText"/>
        <w:spacing w:before="147"/>
      </w:pPr>
      <w:r>
        <w:rPr>
          <w:color w:val="171616"/>
        </w:rPr>
        <w:t>(Optional)</w:t>
      </w:r>
      <w:r>
        <w:rPr>
          <w:color w:val="171616"/>
          <w:spacing w:val="-6"/>
        </w:rPr>
        <w:t xml:space="preserve"> </w:t>
      </w:r>
      <w:r>
        <w:rPr>
          <w:color w:val="171616"/>
        </w:rPr>
        <w:t>Acknowledge</w:t>
      </w:r>
      <w:r>
        <w:rPr>
          <w:color w:val="171616"/>
          <w:spacing w:val="-7"/>
        </w:rPr>
        <w:t xml:space="preserve"> </w:t>
      </w:r>
      <w:r>
        <w:rPr>
          <w:color w:val="171616"/>
        </w:rPr>
        <w:t>any</w:t>
      </w:r>
      <w:r>
        <w:rPr>
          <w:color w:val="171616"/>
          <w:spacing w:val="-5"/>
        </w:rPr>
        <w:t xml:space="preserve"> </w:t>
      </w:r>
      <w:r>
        <w:rPr>
          <w:color w:val="171616"/>
        </w:rPr>
        <w:t>other</w:t>
      </w:r>
      <w:r>
        <w:rPr>
          <w:color w:val="171616"/>
          <w:spacing w:val="-6"/>
        </w:rPr>
        <w:t xml:space="preserve"> </w:t>
      </w:r>
      <w:r>
        <w:rPr>
          <w:color w:val="171616"/>
        </w:rPr>
        <w:t>contributors</w:t>
      </w:r>
      <w:r>
        <w:rPr>
          <w:color w:val="171616"/>
          <w:spacing w:val="-5"/>
        </w:rPr>
        <w:t xml:space="preserve"> </w:t>
      </w:r>
      <w:r>
        <w:rPr>
          <w:color w:val="171616"/>
        </w:rPr>
        <w:t>and</w:t>
      </w:r>
      <w:r>
        <w:rPr>
          <w:color w:val="171616"/>
          <w:spacing w:val="-8"/>
        </w:rPr>
        <w:t xml:space="preserve"> </w:t>
      </w:r>
      <w:r>
        <w:rPr>
          <w:color w:val="171616"/>
        </w:rPr>
        <w:t>sources</w:t>
      </w:r>
      <w:r>
        <w:rPr>
          <w:color w:val="171616"/>
          <w:spacing w:val="-6"/>
        </w:rPr>
        <w:t xml:space="preserve"> </w:t>
      </w:r>
      <w:r>
        <w:rPr>
          <w:color w:val="171616"/>
        </w:rPr>
        <w:t>of</w:t>
      </w:r>
      <w:r>
        <w:rPr>
          <w:color w:val="171616"/>
          <w:spacing w:val="-7"/>
        </w:rPr>
        <w:t xml:space="preserve"> </w:t>
      </w:r>
      <w:r>
        <w:rPr>
          <w:color w:val="171616"/>
        </w:rPr>
        <w:t>project</w:t>
      </w:r>
      <w:r>
        <w:rPr>
          <w:color w:val="171616"/>
          <w:spacing w:val="-6"/>
        </w:rPr>
        <w:t xml:space="preserve"> </w:t>
      </w:r>
      <w:r>
        <w:rPr>
          <w:color w:val="171616"/>
        </w:rPr>
        <w:t>funding</w:t>
      </w:r>
      <w:r>
        <w:rPr>
          <w:color w:val="171616"/>
          <w:spacing w:val="-6"/>
        </w:rPr>
        <w:t xml:space="preserve"> </w:t>
      </w:r>
      <w:r>
        <w:rPr>
          <w:color w:val="171616"/>
        </w:rPr>
        <w:t>other</w:t>
      </w:r>
      <w:r>
        <w:rPr>
          <w:color w:val="171616"/>
          <w:spacing w:val="-6"/>
        </w:rPr>
        <w:t xml:space="preserve"> </w:t>
      </w:r>
      <w:r>
        <w:rPr>
          <w:color w:val="171616"/>
        </w:rPr>
        <w:t>than</w:t>
      </w:r>
      <w:r>
        <w:rPr>
          <w:color w:val="171616"/>
          <w:spacing w:val="-7"/>
        </w:rPr>
        <w:t xml:space="preserve"> </w:t>
      </w:r>
      <w:r>
        <w:rPr>
          <w:color w:val="171616"/>
          <w:spacing w:val="-2"/>
        </w:rPr>
        <w:t>NCIT.</w:t>
      </w:r>
    </w:p>
    <w:p w14:paraId="613C28B8" w14:textId="77777777" w:rsidR="00F12ACC" w:rsidRDefault="00F12ACC">
      <w:pPr>
        <w:sectPr w:rsidR="00F12ACC" w:rsidSect="00E801A1">
          <w:pgSz w:w="12240" w:h="15840"/>
          <w:pgMar w:top="1420" w:right="620" w:bottom="280" w:left="1320" w:header="720" w:footer="720" w:gutter="0"/>
          <w:cols w:space="720"/>
        </w:sectPr>
      </w:pPr>
    </w:p>
    <w:p w14:paraId="613C28B9" w14:textId="77777777" w:rsidR="00F12ACC" w:rsidRDefault="00E72547">
      <w:pPr>
        <w:spacing w:before="22"/>
        <w:ind w:left="120"/>
        <w:rPr>
          <w:b/>
          <w:sz w:val="28"/>
        </w:rPr>
      </w:pPr>
      <w:bookmarkStart w:id="2" w:name="Table_of_Contents"/>
      <w:bookmarkEnd w:id="2"/>
      <w:r>
        <w:rPr>
          <w:b/>
          <w:color w:val="4F2482"/>
          <w:sz w:val="28"/>
        </w:rPr>
        <w:lastRenderedPageBreak/>
        <w:t>Table</w:t>
      </w:r>
      <w:r>
        <w:rPr>
          <w:b/>
          <w:color w:val="4F2482"/>
          <w:spacing w:val="-2"/>
          <w:sz w:val="28"/>
        </w:rPr>
        <w:t xml:space="preserve"> </w:t>
      </w:r>
      <w:r>
        <w:rPr>
          <w:b/>
          <w:color w:val="4F2482"/>
          <w:sz w:val="28"/>
        </w:rPr>
        <w:t>of</w:t>
      </w:r>
      <w:r>
        <w:rPr>
          <w:b/>
          <w:color w:val="4F2482"/>
          <w:spacing w:val="-2"/>
          <w:sz w:val="28"/>
        </w:rPr>
        <w:t xml:space="preserve"> Contents</w:t>
      </w:r>
    </w:p>
    <w:sdt>
      <w:sdtPr>
        <w:rPr>
          <w:b w:val="0"/>
          <w:bCs w:val="0"/>
        </w:rPr>
        <w:id w:val="-725525354"/>
        <w:docPartObj>
          <w:docPartGallery w:val="Table of Contents"/>
          <w:docPartUnique/>
        </w:docPartObj>
      </w:sdtPr>
      <w:sdtEndPr/>
      <w:sdtContent>
        <w:p w14:paraId="613C28BA" w14:textId="77777777" w:rsidR="00F12ACC" w:rsidRDefault="00F12ACC">
          <w:pPr>
            <w:pStyle w:val="TOC1"/>
            <w:tabs>
              <w:tab w:val="right" w:leader="dot" w:pos="10190"/>
            </w:tabs>
            <w:spacing w:before="145"/>
            <w:rPr>
              <w:u w:val="none"/>
            </w:rPr>
          </w:pPr>
          <w:hyperlink w:anchor="_bookmark0" w:history="1">
            <w:r>
              <w:rPr>
                <w:color w:val="FDC324"/>
                <w:u w:color="FDC324"/>
              </w:rPr>
              <w:t>List</w:t>
            </w:r>
            <w:r>
              <w:rPr>
                <w:color w:val="FDC324"/>
                <w:spacing w:val="-4"/>
                <w:u w:color="FDC324"/>
              </w:rPr>
              <w:t xml:space="preserve"> </w:t>
            </w:r>
            <w:r>
              <w:rPr>
                <w:color w:val="FDC324"/>
                <w:u w:color="FDC324"/>
              </w:rPr>
              <w:t>of</w:t>
            </w:r>
            <w:r>
              <w:rPr>
                <w:color w:val="FDC324"/>
                <w:spacing w:val="-5"/>
                <w:u w:color="FDC324"/>
              </w:rPr>
              <w:t xml:space="preserve"> </w:t>
            </w:r>
            <w:r>
              <w:rPr>
                <w:color w:val="FDC324"/>
                <w:spacing w:val="-2"/>
                <w:u w:color="FDC324"/>
              </w:rPr>
              <w:t>Figures</w:t>
            </w:r>
            <w:r>
              <w:rPr>
                <w:color w:val="FDC324"/>
                <w:u w:val="none"/>
              </w:rPr>
              <w:tab/>
            </w:r>
            <w:r>
              <w:rPr>
                <w:spacing w:val="-10"/>
                <w:u w:val="none"/>
              </w:rPr>
              <w:t>v</w:t>
            </w:r>
          </w:hyperlink>
        </w:p>
        <w:p w14:paraId="613C28BB" w14:textId="77777777" w:rsidR="00F12ACC" w:rsidRDefault="00F12ACC">
          <w:pPr>
            <w:pStyle w:val="TOC1"/>
            <w:tabs>
              <w:tab w:val="right" w:leader="dot" w:pos="10190"/>
            </w:tabs>
            <w:rPr>
              <w:u w:val="none"/>
            </w:rPr>
          </w:pPr>
          <w:hyperlink w:anchor="_bookmark1" w:history="1">
            <w:r>
              <w:rPr>
                <w:color w:val="FDC324"/>
                <w:u w:color="FDC324"/>
              </w:rPr>
              <w:t>List</w:t>
            </w:r>
            <w:r>
              <w:rPr>
                <w:color w:val="FDC324"/>
                <w:spacing w:val="-4"/>
                <w:u w:color="FDC324"/>
              </w:rPr>
              <w:t xml:space="preserve"> </w:t>
            </w:r>
            <w:r>
              <w:rPr>
                <w:color w:val="FDC324"/>
                <w:u w:color="FDC324"/>
              </w:rPr>
              <w:t>of</w:t>
            </w:r>
            <w:r>
              <w:rPr>
                <w:color w:val="FDC324"/>
                <w:spacing w:val="-5"/>
                <w:u w:color="FDC324"/>
              </w:rPr>
              <w:t xml:space="preserve"> </w:t>
            </w:r>
            <w:r>
              <w:rPr>
                <w:color w:val="FDC324"/>
                <w:spacing w:val="-2"/>
                <w:u w:color="FDC324"/>
              </w:rPr>
              <w:t>Tables</w:t>
            </w:r>
            <w:r>
              <w:rPr>
                <w:color w:val="FDC324"/>
                <w:u w:val="none"/>
              </w:rPr>
              <w:tab/>
            </w:r>
            <w:r>
              <w:rPr>
                <w:spacing w:val="-10"/>
                <w:u w:val="none"/>
              </w:rPr>
              <w:t>v</w:t>
            </w:r>
          </w:hyperlink>
        </w:p>
        <w:p w14:paraId="613C28BC" w14:textId="77777777" w:rsidR="00F12ACC" w:rsidRDefault="00F12ACC">
          <w:pPr>
            <w:pStyle w:val="TOC1"/>
            <w:tabs>
              <w:tab w:val="right" w:leader="dot" w:pos="10190"/>
            </w:tabs>
            <w:rPr>
              <w:u w:val="none"/>
            </w:rPr>
          </w:pPr>
          <w:hyperlink w:anchor="_bookmark2" w:history="1">
            <w:r>
              <w:rPr>
                <w:color w:val="FDC324"/>
                <w:u w:color="FDC324"/>
              </w:rPr>
              <w:t>Report</w:t>
            </w:r>
            <w:r>
              <w:rPr>
                <w:color w:val="FDC324"/>
                <w:spacing w:val="-9"/>
                <w:u w:color="FDC324"/>
              </w:rPr>
              <w:t xml:space="preserve"> </w:t>
            </w:r>
            <w:r>
              <w:rPr>
                <w:color w:val="FDC324"/>
                <w:u w:color="FDC324"/>
              </w:rPr>
              <w:t>Guidelines</w:t>
            </w:r>
            <w:r>
              <w:rPr>
                <w:color w:val="FDC324"/>
                <w:spacing w:val="-9"/>
                <w:u w:color="FDC324"/>
              </w:rPr>
              <w:t xml:space="preserve"> </w:t>
            </w:r>
            <w:r>
              <w:rPr>
                <w:color w:val="FDC324"/>
                <w:u w:color="FDC324"/>
              </w:rPr>
              <w:t>(FOR</w:t>
            </w:r>
            <w:r>
              <w:rPr>
                <w:color w:val="FDC324"/>
                <w:spacing w:val="-8"/>
                <w:u w:color="FDC324"/>
              </w:rPr>
              <w:t xml:space="preserve"> </w:t>
            </w:r>
            <w:r>
              <w:rPr>
                <w:color w:val="FDC324"/>
                <w:u w:color="FDC324"/>
              </w:rPr>
              <w:t>REFERENCE—Delete</w:t>
            </w:r>
            <w:r>
              <w:rPr>
                <w:color w:val="FDC324"/>
                <w:spacing w:val="-8"/>
                <w:u w:color="FDC324"/>
              </w:rPr>
              <w:t xml:space="preserve"> </w:t>
            </w:r>
            <w:r>
              <w:rPr>
                <w:color w:val="FDC324"/>
                <w:u w:color="FDC324"/>
              </w:rPr>
              <w:t>This</w:t>
            </w:r>
            <w:r>
              <w:rPr>
                <w:color w:val="FDC324"/>
                <w:spacing w:val="-9"/>
                <w:u w:color="FDC324"/>
              </w:rPr>
              <w:t xml:space="preserve"> </w:t>
            </w:r>
            <w:r>
              <w:rPr>
                <w:color w:val="FDC324"/>
                <w:spacing w:val="-2"/>
                <w:u w:color="FDC324"/>
              </w:rPr>
              <w:t>Section)</w:t>
            </w:r>
            <w:r>
              <w:rPr>
                <w:color w:val="FDC324"/>
                <w:u w:val="none"/>
              </w:rPr>
              <w:tab/>
            </w:r>
            <w:r>
              <w:rPr>
                <w:spacing w:val="-10"/>
                <w:u w:val="none"/>
              </w:rPr>
              <w:t>1</w:t>
            </w:r>
          </w:hyperlink>
        </w:p>
        <w:p w14:paraId="613C28BD" w14:textId="77777777" w:rsidR="00F12ACC" w:rsidRDefault="00F12ACC">
          <w:pPr>
            <w:pStyle w:val="TOC2"/>
            <w:tabs>
              <w:tab w:val="right" w:leader="dot" w:pos="9470"/>
            </w:tabs>
            <w:spacing w:before="101"/>
            <w:rPr>
              <w:u w:val="none"/>
            </w:rPr>
          </w:pPr>
          <w:hyperlink w:anchor="_bookmark3" w:history="1">
            <w:r>
              <w:rPr>
                <w:color w:val="FDC324"/>
                <w:u w:color="FDC324"/>
              </w:rPr>
              <w:t>Formatting</w:t>
            </w:r>
            <w:r>
              <w:rPr>
                <w:color w:val="FDC324"/>
                <w:spacing w:val="-7"/>
                <w:u w:color="FDC324"/>
              </w:rPr>
              <w:t xml:space="preserve"> </w:t>
            </w:r>
            <w:r>
              <w:rPr>
                <w:color w:val="FDC324"/>
                <w:u w:color="FDC324"/>
              </w:rPr>
              <w:t>and</w:t>
            </w:r>
            <w:r>
              <w:rPr>
                <w:color w:val="FDC324"/>
                <w:spacing w:val="-7"/>
                <w:u w:color="FDC324"/>
              </w:rPr>
              <w:t xml:space="preserve"> </w:t>
            </w:r>
            <w:r>
              <w:rPr>
                <w:color w:val="FDC324"/>
                <w:spacing w:val="-2"/>
                <w:u w:color="FDC324"/>
              </w:rPr>
              <w:t>Content</w:t>
            </w:r>
            <w:r>
              <w:rPr>
                <w:color w:val="FDC324"/>
                <w:u w:val="none"/>
              </w:rPr>
              <w:tab/>
            </w:r>
            <w:r>
              <w:rPr>
                <w:spacing w:val="-10"/>
                <w:u w:val="none"/>
              </w:rPr>
              <w:t>1</w:t>
            </w:r>
          </w:hyperlink>
        </w:p>
        <w:p w14:paraId="613C28BE" w14:textId="77777777" w:rsidR="00F12ACC" w:rsidRDefault="00F12ACC">
          <w:pPr>
            <w:pStyle w:val="TOC2"/>
            <w:tabs>
              <w:tab w:val="right" w:leader="dot" w:pos="9470"/>
            </w:tabs>
            <w:spacing w:before="119"/>
            <w:rPr>
              <w:u w:val="none"/>
            </w:rPr>
          </w:pPr>
          <w:hyperlink w:anchor="_bookmark4" w:history="1">
            <w:r>
              <w:rPr>
                <w:color w:val="FDC324"/>
                <w:u w:color="FDC324"/>
              </w:rPr>
              <w:t>Review</w:t>
            </w:r>
            <w:r>
              <w:rPr>
                <w:color w:val="FDC324"/>
                <w:spacing w:val="-9"/>
                <w:u w:color="FDC324"/>
              </w:rPr>
              <w:t xml:space="preserve"> </w:t>
            </w:r>
            <w:r>
              <w:rPr>
                <w:color w:val="FDC324"/>
                <w:u w:color="FDC324"/>
              </w:rPr>
              <w:t>and</w:t>
            </w:r>
            <w:r>
              <w:rPr>
                <w:color w:val="FDC324"/>
                <w:spacing w:val="-7"/>
                <w:u w:color="FDC324"/>
              </w:rPr>
              <w:t xml:space="preserve"> </w:t>
            </w:r>
            <w:r>
              <w:rPr>
                <w:color w:val="FDC324"/>
                <w:u w:color="FDC324"/>
              </w:rPr>
              <w:t>Publication</w:t>
            </w:r>
            <w:r>
              <w:rPr>
                <w:color w:val="FDC324"/>
                <w:spacing w:val="-7"/>
                <w:u w:color="FDC324"/>
              </w:rPr>
              <w:t xml:space="preserve"> </w:t>
            </w:r>
            <w:r>
              <w:rPr>
                <w:color w:val="FDC324"/>
                <w:spacing w:val="-2"/>
                <w:u w:color="FDC324"/>
              </w:rPr>
              <w:t>Process</w:t>
            </w:r>
            <w:r>
              <w:rPr>
                <w:color w:val="FDC324"/>
                <w:u w:val="none"/>
              </w:rPr>
              <w:tab/>
            </w:r>
            <w:r>
              <w:rPr>
                <w:spacing w:val="-10"/>
                <w:u w:val="none"/>
              </w:rPr>
              <w:t>1</w:t>
            </w:r>
          </w:hyperlink>
        </w:p>
        <w:p w14:paraId="613C28BF" w14:textId="77777777" w:rsidR="00F12ACC" w:rsidRDefault="00F12ACC">
          <w:pPr>
            <w:pStyle w:val="TOC2"/>
            <w:tabs>
              <w:tab w:val="right" w:leader="dot" w:pos="9470"/>
            </w:tabs>
            <w:spacing w:before="120"/>
            <w:rPr>
              <w:u w:val="none"/>
            </w:rPr>
          </w:pPr>
          <w:hyperlink w:anchor="_bookmark5" w:history="1">
            <w:r>
              <w:rPr>
                <w:color w:val="FDC324"/>
                <w:spacing w:val="-2"/>
                <w:u w:color="FDC324"/>
              </w:rPr>
              <w:t>Figures</w:t>
            </w:r>
            <w:r>
              <w:rPr>
                <w:color w:val="FDC324"/>
                <w:u w:val="none"/>
              </w:rPr>
              <w:tab/>
            </w:r>
            <w:r>
              <w:rPr>
                <w:spacing w:val="-10"/>
                <w:u w:val="none"/>
              </w:rPr>
              <w:t>2</w:t>
            </w:r>
          </w:hyperlink>
        </w:p>
        <w:p w14:paraId="613C28C0" w14:textId="77777777" w:rsidR="00F12ACC" w:rsidRDefault="00F12ACC">
          <w:pPr>
            <w:pStyle w:val="TOC2"/>
            <w:tabs>
              <w:tab w:val="right" w:leader="dot" w:pos="9470"/>
            </w:tabs>
            <w:spacing w:before="118"/>
            <w:rPr>
              <w:u w:val="none"/>
            </w:rPr>
          </w:pPr>
          <w:hyperlink w:anchor="_bookmark6" w:history="1">
            <w:r>
              <w:rPr>
                <w:color w:val="FDC324"/>
                <w:spacing w:val="-2"/>
                <w:u w:color="FDC324"/>
              </w:rPr>
              <w:t>Tables</w:t>
            </w:r>
            <w:r>
              <w:rPr>
                <w:color w:val="FDC324"/>
                <w:u w:val="none"/>
              </w:rPr>
              <w:tab/>
            </w:r>
            <w:r>
              <w:rPr>
                <w:spacing w:val="-10"/>
                <w:u w:val="none"/>
              </w:rPr>
              <w:t>2</w:t>
            </w:r>
          </w:hyperlink>
        </w:p>
        <w:p w14:paraId="613C28C1" w14:textId="77777777" w:rsidR="00F12ACC" w:rsidRDefault="00F12ACC">
          <w:pPr>
            <w:pStyle w:val="TOC1"/>
            <w:tabs>
              <w:tab w:val="right" w:leader="dot" w:pos="10190"/>
            </w:tabs>
            <w:spacing w:before="121"/>
            <w:rPr>
              <w:u w:val="none"/>
            </w:rPr>
          </w:pPr>
          <w:hyperlink w:anchor="_bookmark9" w:history="1">
            <w:r>
              <w:rPr>
                <w:color w:val="FDC324"/>
                <w:u w:color="FDC324"/>
              </w:rPr>
              <w:t>Sample</w:t>
            </w:r>
            <w:r>
              <w:rPr>
                <w:color w:val="FDC324"/>
                <w:spacing w:val="-5"/>
                <w:u w:color="FDC324"/>
              </w:rPr>
              <w:t xml:space="preserve"> </w:t>
            </w:r>
            <w:r>
              <w:rPr>
                <w:color w:val="FDC324"/>
                <w:u w:color="FDC324"/>
              </w:rPr>
              <w:t>Level</w:t>
            </w:r>
            <w:r>
              <w:rPr>
                <w:color w:val="FDC324"/>
                <w:spacing w:val="-5"/>
                <w:u w:color="FDC324"/>
              </w:rPr>
              <w:t xml:space="preserve"> </w:t>
            </w:r>
            <w:r>
              <w:rPr>
                <w:color w:val="FDC324"/>
                <w:u w:color="FDC324"/>
              </w:rPr>
              <w:t>1</w:t>
            </w:r>
            <w:r>
              <w:rPr>
                <w:color w:val="FDC324"/>
                <w:spacing w:val="-3"/>
                <w:u w:color="FDC324"/>
              </w:rPr>
              <w:t xml:space="preserve"> </w:t>
            </w:r>
            <w:r>
              <w:rPr>
                <w:color w:val="FDC324"/>
                <w:spacing w:val="-2"/>
                <w:u w:color="FDC324"/>
              </w:rPr>
              <w:t>Heading</w:t>
            </w:r>
            <w:r>
              <w:rPr>
                <w:color w:val="FDC324"/>
                <w:u w:val="none"/>
              </w:rPr>
              <w:tab/>
            </w:r>
            <w:r>
              <w:rPr>
                <w:spacing w:val="-10"/>
                <w:u w:val="none"/>
              </w:rPr>
              <w:t>3</w:t>
            </w:r>
          </w:hyperlink>
        </w:p>
        <w:p w14:paraId="613C28C2" w14:textId="77777777" w:rsidR="00F12ACC" w:rsidRDefault="00F12ACC">
          <w:pPr>
            <w:pStyle w:val="TOC2"/>
            <w:tabs>
              <w:tab w:val="right" w:leader="dot" w:pos="9470"/>
            </w:tabs>
            <w:rPr>
              <w:u w:val="none"/>
            </w:rPr>
          </w:pPr>
          <w:hyperlink w:anchor="_bookmark10" w:history="1">
            <w:r>
              <w:rPr>
                <w:color w:val="FDC324"/>
                <w:u w:color="FDC324"/>
              </w:rPr>
              <w:t>Sample</w:t>
            </w:r>
            <w:r>
              <w:rPr>
                <w:color w:val="FDC324"/>
                <w:spacing w:val="-6"/>
                <w:u w:color="FDC324"/>
              </w:rPr>
              <w:t xml:space="preserve"> </w:t>
            </w:r>
            <w:r>
              <w:rPr>
                <w:color w:val="FDC324"/>
                <w:u w:color="FDC324"/>
              </w:rPr>
              <w:t>Level</w:t>
            </w:r>
            <w:r>
              <w:rPr>
                <w:color w:val="FDC324"/>
                <w:spacing w:val="-4"/>
                <w:u w:color="FDC324"/>
              </w:rPr>
              <w:t xml:space="preserve"> </w:t>
            </w:r>
            <w:r>
              <w:rPr>
                <w:color w:val="FDC324"/>
                <w:u w:color="FDC324"/>
              </w:rPr>
              <w:t>2</w:t>
            </w:r>
            <w:r>
              <w:rPr>
                <w:color w:val="FDC324"/>
                <w:spacing w:val="-5"/>
                <w:u w:color="FDC324"/>
              </w:rPr>
              <w:t xml:space="preserve"> </w:t>
            </w:r>
            <w:r>
              <w:rPr>
                <w:color w:val="FDC324"/>
                <w:spacing w:val="-2"/>
                <w:u w:color="FDC324"/>
              </w:rPr>
              <w:t>Heading</w:t>
            </w:r>
            <w:r>
              <w:rPr>
                <w:color w:val="FDC324"/>
                <w:u w:val="none"/>
              </w:rPr>
              <w:tab/>
            </w:r>
            <w:r>
              <w:rPr>
                <w:spacing w:val="-10"/>
                <w:u w:val="none"/>
              </w:rPr>
              <w:t>3</w:t>
            </w:r>
          </w:hyperlink>
        </w:p>
        <w:p w14:paraId="613C28C3" w14:textId="77777777" w:rsidR="00F12ACC" w:rsidRDefault="00F12ACC">
          <w:pPr>
            <w:pStyle w:val="TOC3"/>
            <w:tabs>
              <w:tab w:val="right" w:leader="dot" w:pos="9470"/>
            </w:tabs>
            <w:rPr>
              <w:u w:val="none"/>
            </w:rPr>
          </w:pPr>
          <w:hyperlink w:anchor="_bookmark11" w:history="1">
            <w:r>
              <w:rPr>
                <w:color w:val="FDC324"/>
                <w:u w:color="FDC324"/>
              </w:rPr>
              <w:t>Sample</w:t>
            </w:r>
            <w:r>
              <w:rPr>
                <w:color w:val="FDC324"/>
                <w:spacing w:val="-6"/>
                <w:u w:color="FDC324"/>
              </w:rPr>
              <w:t xml:space="preserve"> </w:t>
            </w:r>
            <w:r>
              <w:rPr>
                <w:color w:val="FDC324"/>
                <w:u w:color="FDC324"/>
              </w:rPr>
              <w:t>Level</w:t>
            </w:r>
            <w:r>
              <w:rPr>
                <w:color w:val="FDC324"/>
                <w:spacing w:val="-4"/>
                <w:u w:color="FDC324"/>
              </w:rPr>
              <w:t xml:space="preserve"> </w:t>
            </w:r>
            <w:r>
              <w:rPr>
                <w:color w:val="FDC324"/>
                <w:u w:color="FDC324"/>
              </w:rPr>
              <w:t>3</w:t>
            </w:r>
            <w:r>
              <w:rPr>
                <w:color w:val="FDC324"/>
                <w:spacing w:val="-5"/>
                <w:u w:color="FDC324"/>
              </w:rPr>
              <w:t xml:space="preserve"> </w:t>
            </w:r>
            <w:r>
              <w:rPr>
                <w:color w:val="FDC324"/>
                <w:spacing w:val="-2"/>
                <w:u w:color="FDC324"/>
              </w:rPr>
              <w:t>Heading</w:t>
            </w:r>
            <w:r>
              <w:rPr>
                <w:color w:val="FDC324"/>
                <w:u w:val="none"/>
              </w:rPr>
              <w:tab/>
            </w:r>
            <w:r>
              <w:rPr>
                <w:spacing w:val="-12"/>
                <w:u w:val="none"/>
              </w:rPr>
              <w:t>3</w:t>
            </w:r>
          </w:hyperlink>
        </w:p>
        <w:p w14:paraId="613C28C4" w14:textId="77777777" w:rsidR="00F12ACC" w:rsidRDefault="00F12ACC">
          <w:pPr>
            <w:pStyle w:val="TOC1"/>
            <w:tabs>
              <w:tab w:val="right" w:leader="dot" w:pos="10190"/>
            </w:tabs>
            <w:spacing w:before="121"/>
            <w:rPr>
              <w:u w:val="none"/>
            </w:rPr>
          </w:pPr>
          <w:hyperlink w:anchor="_bookmark12" w:history="1">
            <w:r>
              <w:rPr>
                <w:color w:val="FDC324"/>
                <w:u w:color="FDC324"/>
              </w:rPr>
              <w:t>Background</w:t>
            </w:r>
            <w:r>
              <w:rPr>
                <w:color w:val="FDC324"/>
                <w:spacing w:val="-5"/>
                <w:u w:color="FDC324"/>
              </w:rPr>
              <w:t xml:space="preserve"> </w:t>
            </w:r>
            <w:r>
              <w:rPr>
                <w:color w:val="FDC324"/>
                <w:u w:color="FDC324"/>
              </w:rPr>
              <w:t>and</w:t>
            </w:r>
            <w:r>
              <w:rPr>
                <w:color w:val="FDC324"/>
                <w:spacing w:val="-5"/>
                <w:u w:color="FDC324"/>
              </w:rPr>
              <w:t xml:space="preserve"> </w:t>
            </w:r>
            <w:r>
              <w:rPr>
                <w:color w:val="FDC324"/>
                <w:spacing w:val="-2"/>
                <w:u w:color="FDC324"/>
              </w:rPr>
              <w:t>Introduction</w:t>
            </w:r>
            <w:r>
              <w:rPr>
                <w:color w:val="FDC324"/>
                <w:u w:val="none"/>
              </w:rPr>
              <w:tab/>
            </w:r>
            <w:r>
              <w:rPr>
                <w:spacing w:val="-10"/>
                <w:u w:val="none"/>
              </w:rPr>
              <w:t>4</w:t>
            </w:r>
          </w:hyperlink>
        </w:p>
        <w:p w14:paraId="613C28C5" w14:textId="77777777" w:rsidR="00F12ACC" w:rsidRDefault="00F12ACC">
          <w:pPr>
            <w:pStyle w:val="TOC1"/>
            <w:tabs>
              <w:tab w:val="right" w:leader="dot" w:pos="10190"/>
            </w:tabs>
            <w:rPr>
              <w:u w:val="none"/>
            </w:rPr>
          </w:pPr>
          <w:hyperlink w:anchor="_bookmark13" w:history="1">
            <w:r>
              <w:rPr>
                <w:color w:val="FDC324"/>
                <w:spacing w:val="-2"/>
                <w:u w:color="FDC324"/>
              </w:rPr>
              <w:t>Problem</w:t>
            </w:r>
            <w:r>
              <w:rPr>
                <w:color w:val="FDC324"/>
                <w:u w:val="none"/>
              </w:rPr>
              <w:tab/>
            </w:r>
            <w:r>
              <w:rPr>
                <w:spacing w:val="-10"/>
                <w:u w:val="none"/>
              </w:rPr>
              <w:t>4</w:t>
            </w:r>
          </w:hyperlink>
        </w:p>
        <w:p w14:paraId="613C28C6" w14:textId="77777777" w:rsidR="00F12ACC" w:rsidRDefault="00F12ACC">
          <w:pPr>
            <w:pStyle w:val="TOC1"/>
            <w:tabs>
              <w:tab w:val="right" w:leader="dot" w:pos="10190"/>
            </w:tabs>
            <w:spacing w:before="102"/>
            <w:rPr>
              <w:u w:val="none"/>
            </w:rPr>
          </w:pPr>
          <w:hyperlink w:anchor="_bookmark14" w:history="1">
            <w:r>
              <w:rPr>
                <w:color w:val="FDC324"/>
                <w:spacing w:val="-2"/>
                <w:u w:color="FDC324"/>
              </w:rPr>
              <w:t>Approach</w:t>
            </w:r>
            <w:r>
              <w:rPr>
                <w:color w:val="FDC324"/>
                <w:u w:val="none"/>
              </w:rPr>
              <w:tab/>
            </w:r>
            <w:r>
              <w:rPr>
                <w:spacing w:val="-10"/>
                <w:u w:val="none"/>
              </w:rPr>
              <w:t>4</w:t>
            </w:r>
          </w:hyperlink>
        </w:p>
        <w:p w14:paraId="613C28C7" w14:textId="77777777" w:rsidR="00F12ACC" w:rsidRDefault="00F12ACC">
          <w:pPr>
            <w:pStyle w:val="TOC1"/>
            <w:tabs>
              <w:tab w:val="right" w:leader="dot" w:pos="10190"/>
            </w:tabs>
            <w:rPr>
              <w:u w:val="none"/>
            </w:rPr>
          </w:pPr>
          <w:hyperlink w:anchor="_bookmark15" w:history="1">
            <w:r>
              <w:rPr>
                <w:color w:val="FDC324"/>
                <w:spacing w:val="-2"/>
                <w:u w:color="FDC324"/>
              </w:rPr>
              <w:t>Methodology</w:t>
            </w:r>
            <w:r>
              <w:rPr>
                <w:color w:val="FDC324"/>
                <w:u w:val="none"/>
              </w:rPr>
              <w:tab/>
            </w:r>
            <w:r>
              <w:rPr>
                <w:spacing w:val="-10"/>
                <w:u w:val="none"/>
              </w:rPr>
              <w:t>4</w:t>
            </w:r>
          </w:hyperlink>
        </w:p>
        <w:p w14:paraId="613C28C8" w14:textId="77777777" w:rsidR="00F12ACC" w:rsidRDefault="00F12ACC">
          <w:pPr>
            <w:pStyle w:val="TOC1"/>
            <w:tabs>
              <w:tab w:val="right" w:leader="dot" w:pos="10190"/>
            </w:tabs>
            <w:rPr>
              <w:u w:val="none"/>
            </w:rPr>
          </w:pPr>
          <w:hyperlink w:anchor="_bookmark16" w:history="1">
            <w:r>
              <w:rPr>
                <w:color w:val="FDC324"/>
                <w:spacing w:val="-2"/>
                <w:u w:color="FDC324"/>
              </w:rPr>
              <w:t>Results</w:t>
            </w:r>
            <w:r>
              <w:rPr>
                <w:color w:val="FDC324"/>
                <w:u w:val="none"/>
              </w:rPr>
              <w:tab/>
            </w:r>
            <w:r>
              <w:rPr>
                <w:spacing w:val="-10"/>
                <w:u w:val="none"/>
              </w:rPr>
              <w:t>4</w:t>
            </w:r>
          </w:hyperlink>
        </w:p>
        <w:p w14:paraId="613C28C9" w14:textId="77777777" w:rsidR="00F12ACC" w:rsidRDefault="00F12ACC">
          <w:pPr>
            <w:pStyle w:val="TOC1"/>
            <w:tabs>
              <w:tab w:val="right" w:leader="dot" w:pos="10190"/>
            </w:tabs>
            <w:spacing w:before="101"/>
            <w:rPr>
              <w:u w:val="none"/>
            </w:rPr>
          </w:pPr>
          <w:hyperlink w:anchor="_bookmark17" w:history="1">
            <w:r>
              <w:rPr>
                <w:color w:val="FDC324"/>
                <w:u w:color="FDC324"/>
              </w:rPr>
              <w:t>Conclusions</w:t>
            </w:r>
            <w:r>
              <w:rPr>
                <w:color w:val="FDC324"/>
                <w:spacing w:val="-6"/>
                <w:u w:color="FDC324"/>
              </w:rPr>
              <w:t xml:space="preserve"> </w:t>
            </w:r>
            <w:r>
              <w:rPr>
                <w:color w:val="FDC324"/>
                <w:u w:color="FDC324"/>
              </w:rPr>
              <w:t>and</w:t>
            </w:r>
            <w:r>
              <w:rPr>
                <w:color w:val="FDC324"/>
                <w:spacing w:val="-5"/>
                <w:u w:color="FDC324"/>
              </w:rPr>
              <w:t xml:space="preserve"> </w:t>
            </w:r>
            <w:r>
              <w:rPr>
                <w:color w:val="FDC324"/>
                <w:spacing w:val="-2"/>
                <w:u w:color="FDC324"/>
              </w:rPr>
              <w:t>Recommendations</w:t>
            </w:r>
            <w:r>
              <w:rPr>
                <w:color w:val="FDC324"/>
                <w:u w:val="none"/>
              </w:rPr>
              <w:tab/>
            </w:r>
            <w:r>
              <w:rPr>
                <w:spacing w:val="-10"/>
                <w:u w:val="none"/>
              </w:rPr>
              <w:t>4</w:t>
            </w:r>
          </w:hyperlink>
        </w:p>
        <w:p w14:paraId="613C28CA" w14:textId="77777777" w:rsidR="00F12ACC" w:rsidRDefault="00F12ACC">
          <w:pPr>
            <w:pStyle w:val="TOC1"/>
            <w:tabs>
              <w:tab w:val="right" w:leader="dot" w:pos="10190"/>
            </w:tabs>
            <w:rPr>
              <w:u w:val="none"/>
            </w:rPr>
          </w:pPr>
          <w:hyperlink w:anchor="_bookmark18" w:history="1">
            <w:r>
              <w:rPr>
                <w:color w:val="FDC324"/>
                <w:u w:color="FDC324"/>
              </w:rPr>
              <w:t>Outputs,</w:t>
            </w:r>
            <w:r>
              <w:rPr>
                <w:color w:val="FDC324"/>
                <w:spacing w:val="-7"/>
                <w:u w:color="FDC324"/>
              </w:rPr>
              <w:t xml:space="preserve"> </w:t>
            </w:r>
            <w:r>
              <w:rPr>
                <w:color w:val="FDC324"/>
                <w:u w:color="FDC324"/>
              </w:rPr>
              <w:t>Outcomes,</w:t>
            </w:r>
            <w:r>
              <w:rPr>
                <w:color w:val="FDC324"/>
                <w:spacing w:val="-7"/>
                <w:u w:color="FDC324"/>
              </w:rPr>
              <w:t xml:space="preserve"> </w:t>
            </w:r>
            <w:r>
              <w:rPr>
                <w:color w:val="FDC324"/>
                <w:u w:color="FDC324"/>
              </w:rPr>
              <w:t>and</w:t>
            </w:r>
            <w:r>
              <w:rPr>
                <w:color w:val="FDC324"/>
                <w:spacing w:val="-5"/>
                <w:u w:color="FDC324"/>
              </w:rPr>
              <w:t xml:space="preserve"> </w:t>
            </w:r>
            <w:r>
              <w:rPr>
                <w:color w:val="FDC324"/>
                <w:spacing w:val="-2"/>
                <w:u w:color="FDC324"/>
              </w:rPr>
              <w:t>Impacts</w:t>
            </w:r>
            <w:r>
              <w:rPr>
                <w:color w:val="FDC324"/>
                <w:u w:val="none"/>
              </w:rPr>
              <w:tab/>
            </w:r>
            <w:r>
              <w:rPr>
                <w:spacing w:val="-10"/>
                <w:u w:val="none"/>
              </w:rPr>
              <w:t>4</w:t>
            </w:r>
          </w:hyperlink>
        </w:p>
        <w:p w14:paraId="613C28CB" w14:textId="77777777" w:rsidR="00F12ACC" w:rsidRDefault="00F12ACC">
          <w:pPr>
            <w:pStyle w:val="TOC1"/>
            <w:tabs>
              <w:tab w:val="right" w:leader="dot" w:pos="10190"/>
            </w:tabs>
            <w:spacing w:before="102"/>
            <w:rPr>
              <w:u w:val="none"/>
            </w:rPr>
          </w:pPr>
          <w:hyperlink w:anchor="_bookmark19" w:history="1">
            <w:r>
              <w:rPr>
                <w:color w:val="FDC324"/>
                <w:u w:color="FDC324"/>
              </w:rPr>
              <w:t>Research</w:t>
            </w:r>
            <w:r>
              <w:rPr>
                <w:color w:val="FDC324"/>
                <w:spacing w:val="-6"/>
                <w:u w:color="FDC324"/>
              </w:rPr>
              <w:t xml:space="preserve"> </w:t>
            </w:r>
            <w:r>
              <w:rPr>
                <w:color w:val="FDC324"/>
                <w:u w:color="FDC324"/>
              </w:rPr>
              <w:t>Outputs,</w:t>
            </w:r>
            <w:r>
              <w:rPr>
                <w:color w:val="FDC324"/>
                <w:spacing w:val="-8"/>
                <w:u w:color="FDC324"/>
              </w:rPr>
              <w:t xml:space="preserve"> </w:t>
            </w:r>
            <w:r>
              <w:rPr>
                <w:color w:val="FDC324"/>
                <w:u w:color="FDC324"/>
              </w:rPr>
              <w:t>Outcomes,</w:t>
            </w:r>
            <w:r>
              <w:rPr>
                <w:color w:val="FDC324"/>
                <w:spacing w:val="-8"/>
                <w:u w:color="FDC324"/>
              </w:rPr>
              <w:t xml:space="preserve"> </w:t>
            </w:r>
            <w:r>
              <w:rPr>
                <w:color w:val="FDC324"/>
                <w:u w:color="FDC324"/>
              </w:rPr>
              <w:t>and</w:t>
            </w:r>
            <w:r>
              <w:rPr>
                <w:color w:val="FDC324"/>
                <w:spacing w:val="-5"/>
                <w:u w:color="FDC324"/>
              </w:rPr>
              <w:t xml:space="preserve"> </w:t>
            </w:r>
            <w:r>
              <w:rPr>
                <w:color w:val="FDC324"/>
                <w:spacing w:val="-2"/>
                <w:u w:color="FDC324"/>
              </w:rPr>
              <w:t>Impacts</w:t>
            </w:r>
            <w:r>
              <w:rPr>
                <w:color w:val="FDC324"/>
                <w:u w:val="none"/>
              </w:rPr>
              <w:tab/>
            </w:r>
            <w:r>
              <w:rPr>
                <w:spacing w:val="-10"/>
                <w:u w:val="none"/>
              </w:rPr>
              <w:t>4</w:t>
            </w:r>
          </w:hyperlink>
        </w:p>
        <w:p w14:paraId="613C28CC" w14:textId="77777777" w:rsidR="00F12ACC" w:rsidRDefault="00F12ACC">
          <w:pPr>
            <w:pStyle w:val="TOC2"/>
            <w:tabs>
              <w:tab w:val="right" w:leader="dot" w:pos="9470"/>
            </w:tabs>
            <w:rPr>
              <w:u w:val="none"/>
            </w:rPr>
          </w:pPr>
          <w:hyperlink w:anchor="_bookmark20" w:history="1">
            <w:r>
              <w:rPr>
                <w:color w:val="FDC324"/>
                <w:u w:color="FDC324"/>
              </w:rPr>
              <w:t>Technology</w:t>
            </w:r>
            <w:r>
              <w:rPr>
                <w:color w:val="FDC324"/>
                <w:spacing w:val="-7"/>
                <w:u w:color="FDC324"/>
              </w:rPr>
              <w:t xml:space="preserve"> </w:t>
            </w:r>
            <w:r>
              <w:rPr>
                <w:color w:val="FDC324"/>
                <w:u w:color="FDC324"/>
              </w:rPr>
              <w:t>Transfer</w:t>
            </w:r>
            <w:r>
              <w:rPr>
                <w:color w:val="FDC324"/>
                <w:spacing w:val="-8"/>
                <w:u w:color="FDC324"/>
              </w:rPr>
              <w:t xml:space="preserve"> </w:t>
            </w:r>
            <w:r>
              <w:rPr>
                <w:color w:val="FDC324"/>
                <w:u w:color="FDC324"/>
              </w:rPr>
              <w:t>Outputs,</w:t>
            </w:r>
            <w:r>
              <w:rPr>
                <w:color w:val="FDC324"/>
                <w:spacing w:val="-10"/>
                <w:u w:color="FDC324"/>
              </w:rPr>
              <w:t xml:space="preserve"> </w:t>
            </w:r>
            <w:r>
              <w:rPr>
                <w:color w:val="FDC324"/>
                <w:u w:color="FDC324"/>
              </w:rPr>
              <w:t>Outcomes,</w:t>
            </w:r>
            <w:r>
              <w:rPr>
                <w:color w:val="FDC324"/>
                <w:spacing w:val="-7"/>
                <w:u w:color="FDC324"/>
              </w:rPr>
              <w:t xml:space="preserve"> </w:t>
            </w:r>
            <w:r>
              <w:rPr>
                <w:color w:val="FDC324"/>
                <w:u w:color="FDC324"/>
              </w:rPr>
              <w:t>and</w:t>
            </w:r>
            <w:r>
              <w:rPr>
                <w:color w:val="FDC324"/>
                <w:spacing w:val="-7"/>
                <w:u w:color="FDC324"/>
              </w:rPr>
              <w:t xml:space="preserve"> </w:t>
            </w:r>
            <w:r>
              <w:rPr>
                <w:color w:val="FDC324"/>
                <w:spacing w:val="-2"/>
                <w:u w:color="FDC324"/>
              </w:rPr>
              <w:t>Impacts</w:t>
            </w:r>
            <w:r>
              <w:rPr>
                <w:color w:val="FDC324"/>
                <w:u w:val="none"/>
              </w:rPr>
              <w:tab/>
            </w:r>
            <w:r>
              <w:rPr>
                <w:spacing w:val="-10"/>
                <w:u w:val="none"/>
              </w:rPr>
              <w:t>4</w:t>
            </w:r>
          </w:hyperlink>
        </w:p>
        <w:p w14:paraId="613C28CD" w14:textId="77777777" w:rsidR="00F12ACC" w:rsidRDefault="00F12ACC">
          <w:pPr>
            <w:pStyle w:val="TOC2"/>
            <w:tabs>
              <w:tab w:val="right" w:leader="dot" w:pos="9470"/>
            </w:tabs>
            <w:spacing w:before="120"/>
            <w:rPr>
              <w:u w:val="none"/>
            </w:rPr>
          </w:pPr>
          <w:hyperlink w:anchor="_bookmark21" w:history="1">
            <w:r>
              <w:rPr>
                <w:color w:val="FDC324"/>
                <w:u w:color="FDC324"/>
              </w:rPr>
              <w:t>Education</w:t>
            </w:r>
            <w:r>
              <w:rPr>
                <w:color w:val="FDC324"/>
                <w:spacing w:val="-7"/>
                <w:u w:color="FDC324"/>
              </w:rPr>
              <w:t xml:space="preserve"> </w:t>
            </w:r>
            <w:r>
              <w:rPr>
                <w:color w:val="FDC324"/>
                <w:u w:color="FDC324"/>
              </w:rPr>
              <w:t>and</w:t>
            </w:r>
            <w:r>
              <w:rPr>
                <w:color w:val="FDC324"/>
                <w:spacing w:val="-8"/>
                <w:u w:color="FDC324"/>
              </w:rPr>
              <w:t xml:space="preserve"> </w:t>
            </w:r>
            <w:r>
              <w:rPr>
                <w:color w:val="FDC324"/>
                <w:u w:color="FDC324"/>
              </w:rPr>
              <w:t>Workforce</w:t>
            </w:r>
            <w:r>
              <w:rPr>
                <w:color w:val="FDC324"/>
                <w:spacing w:val="-8"/>
                <w:u w:color="FDC324"/>
              </w:rPr>
              <w:t xml:space="preserve"> </w:t>
            </w:r>
            <w:r>
              <w:rPr>
                <w:color w:val="FDC324"/>
                <w:u w:color="FDC324"/>
              </w:rPr>
              <w:t>Development</w:t>
            </w:r>
            <w:r>
              <w:rPr>
                <w:color w:val="FDC324"/>
                <w:spacing w:val="-7"/>
                <w:u w:color="FDC324"/>
              </w:rPr>
              <w:t xml:space="preserve"> </w:t>
            </w:r>
            <w:r>
              <w:rPr>
                <w:color w:val="FDC324"/>
                <w:u w:color="FDC324"/>
              </w:rPr>
              <w:t>Outputs,</w:t>
            </w:r>
            <w:r>
              <w:rPr>
                <w:color w:val="FDC324"/>
                <w:spacing w:val="-6"/>
                <w:u w:color="FDC324"/>
              </w:rPr>
              <w:t xml:space="preserve"> </w:t>
            </w:r>
            <w:r>
              <w:rPr>
                <w:color w:val="FDC324"/>
                <w:u w:color="FDC324"/>
              </w:rPr>
              <w:t>Outcomes,</w:t>
            </w:r>
            <w:r>
              <w:rPr>
                <w:color w:val="FDC324"/>
                <w:spacing w:val="-6"/>
                <w:u w:color="FDC324"/>
              </w:rPr>
              <w:t xml:space="preserve"> </w:t>
            </w:r>
            <w:r>
              <w:rPr>
                <w:color w:val="FDC324"/>
                <w:u w:color="FDC324"/>
              </w:rPr>
              <w:t>and</w:t>
            </w:r>
            <w:r>
              <w:rPr>
                <w:color w:val="FDC324"/>
                <w:spacing w:val="-6"/>
                <w:u w:color="FDC324"/>
              </w:rPr>
              <w:t xml:space="preserve"> </w:t>
            </w:r>
            <w:r>
              <w:rPr>
                <w:color w:val="FDC324"/>
                <w:spacing w:val="-2"/>
                <w:u w:color="FDC324"/>
              </w:rPr>
              <w:t>Impacts</w:t>
            </w:r>
            <w:r>
              <w:rPr>
                <w:color w:val="FDC324"/>
                <w:u w:val="none"/>
              </w:rPr>
              <w:tab/>
            </w:r>
            <w:r>
              <w:rPr>
                <w:spacing w:val="-10"/>
                <w:u w:val="none"/>
              </w:rPr>
              <w:t>5</w:t>
            </w:r>
          </w:hyperlink>
        </w:p>
      </w:sdtContent>
    </w:sdt>
    <w:p w14:paraId="613C28CE" w14:textId="77777777" w:rsidR="00F12ACC" w:rsidRDefault="00E72547">
      <w:pPr>
        <w:pStyle w:val="Heading1"/>
        <w:spacing w:before="606"/>
      </w:pPr>
      <w:bookmarkStart w:id="3" w:name="List_of_Figures"/>
      <w:bookmarkStart w:id="4" w:name="_bookmark0"/>
      <w:bookmarkEnd w:id="3"/>
      <w:bookmarkEnd w:id="4"/>
      <w:r>
        <w:rPr>
          <w:color w:val="4F2482"/>
        </w:rPr>
        <w:t>List</w:t>
      </w:r>
      <w:r>
        <w:rPr>
          <w:color w:val="4F2482"/>
          <w:spacing w:val="-1"/>
        </w:rPr>
        <w:t xml:space="preserve"> </w:t>
      </w:r>
      <w:r>
        <w:rPr>
          <w:color w:val="4F2482"/>
        </w:rPr>
        <w:t>of</w:t>
      </w:r>
      <w:r>
        <w:rPr>
          <w:color w:val="4F2482"/>
          <w:spacing w:val="-2"/>
        </w:rPr>
        <w:t xml:space="preserve"> Figures</w:t>
      </w:r>
    </w:p>
    <w:p w14:paraId="613C28CF" w14:textId="77777777" w:rsidR="00F12ACC" w:rsidRDefault="00F12ACC">
      <w:pPr>
        <w:pStyle w:val="BodyText"/>
        <w:tabs>
          <w:tab w:val="left" w:leader="dot" w:pos="9369"/>
        </w:tabs>
        <w:spacing w:before="145"/>
      </w:pPr>
      <w:hyperlink w:anchor="_bookmark7" w:history="1">
        <w:r>
          <w:rPr>
            <w:color w:val="FDC324"/>
            <w:u w:val="single" w:color="FDC324"/>
          </w:rPr>
          <w:t>Figure</w:t>
        </w:r>
        <w:r>
          <w:rPr>
            <w:color w:val="FDC324"/>
            <w:spacing w:val="-7"/>
            <w:u w:val="single" w:color="FDC324"/>
          </w:rPr>
          <w:t xml:space="preserve"> </w:t>
        </w:r>
        <w:r>
          <w:rPr>
            <w:color w:val="FDC324"/>
            <w:u w:val="single" w:color="FDC324"/>
          </w:rPr>
          <w:t>1.</w:t>
        </w:r>
        <w:r>
          <w:rPr>
            <w:color w:val="FDC324"/>
            <w:spacing w:val="-5"/>
            <w:u w:val="single" w:color="FDC324"/>
          </w:rPr>
          <w:t xml:space="preserve"> </w:t>
        </w:r>
        <w:r>
          <w:rPr>
            <w:color w:val="FDC324"/>
            <w:u w:val="single" w:color="FDC324"/>
          </w:rPr>
          <w:t>Sample</w:t>
        </w:r>
        <w:r>
          <w:rPr>
            <w:color w:val="FDC324"/>
            <w:spacing w:val="-6"/>
            <w:u w:val="single" w:color="FDC324"/>
          </w:rPr>
          <w:t xml:space="preserve"> </w:t>
        </w:r>
        <w:r>
          <w:rPr>
            <w:color w:val="FDC324"/>
            <w:u w:val="single" w:color="FDC324"/>
          </w:rPr>
          <w:t>image</w:t>
        </w:r>
        <w:r>
          <w:rPr>
            <w:color w:val="FDC324"/>
            <w:spacing w:val="-3"/>
            <w:u w:val="single" w:color="FDC324"/>
          </w:rPr>
          <w:t xml:space="preserve"> </w:t>
        </w:r>
        <w:r>
          <w:rPr>
            <w:color w:val="FDC324"/>
            <w:u w:val="single" w:color="FDC324"/>
          </w:rPr>
          <w:t>with</w:t>
        </w:r>
        <w:r>
          <w:rPr>
            <w:color w:val="FDC324"/>
            <w:spacing w:val="-4"/>
            <w:u w:val="single" w:color="FDC324"/>
          </w:rPr>
          <w:t xml:space="preserve"> </w:t>
        </w:r>
        <w:r>
          <w:rPr>
            <w:color w:val="FDC324"/>
            <w:u w:val="single" w:color="FDC324"/>
          </w:rPr>
          <w:t>caption.</w:t>
        </w:r>
        <w:r>
          <w:rPr>
            <w:color w:val="FDC324"/>
            <w:spacing w:val="-5"/>
            <w:u w:val="single" w:color="FDC324"/>
          </w:rPr>
          <w:t xml:space="preserve"> </w:t>
        </w:r>
        <w:r>
          <w:rPr>
            <w:color w:val="FDC324"/>
            <w:u w:val="single" w:color="FDC324"/>
          </w:rPr>
          <w:t>(Use</w:t>
        </w:r>
        <w:r>
          <w:rPr>
            <w:color w:val="FDC324"/>
            <w:spacing w:val="-6"/>
            <w:u w:val="single" w:color="FDC324"/>
          </w:rPr>
          <w:t xml:space="preserve"> </w:t>
        </w:r>
        <w:r>
          <w:rPr>
            <w:color w:val="FDC324"/>
            <w:u w:val="single" w:color="FDC324"/>
          </w:rPr>
          <w:t>sentence</w:t>
        </w:r>
        <w:r>
          <w:rPr>
            <w:color w:val="FDC324"/>
            <w:spacing w:val="-6"/>
            <w:u w:val="single" w:color="FDC324"/>
          </w:rPr>
          <w:t xml:space="preserve"> </w:t>
        </w:r>
        <w:r>
          <w:rPr>
            <w:color w:val="FDC324"/>
            <w:u w:val="single" w:color="FDC324"/>
          </w:rPr>
          <w:t>case;</w:t>
        </w:r>
        <w:r>
          <w:rPr>
            <w:color w:val="FDC324"/>
            <w:spacing w:val="-6"/>
            <w:u w:val="single" w:color="FDC324"/>
          </w:rPr>
          <w:t xml:space="preserve"> </w:t>
        </w:r>
        <w:r>
          <w:rPr>
            <w:color w:val="FDC324"/>
            <w:u w:val="single" w:color="FDC324"/>
          </w:rPr>
          <w:t>end</w:t>
        </w:r>
        <w:r>
          <w:rPr>
            <w:color w:val="FDC324"/>
            <w:spacing w:val="-5"/>
            <w:u w:val="single" w:color="FDC324"/>
          </w:rPr>
          <w:t xml:space="preserve"> </w:t>
        </w:r>
        <w:r>
          <w:rPr>
            <w:color w:val="FDC324"/>
            <w:u w:val="single" w:color="FDC324"/>
          </w:rPr>
          <w:t>with</w:t>
        </w:r>
        <w:r>
          <w:rPr>
            <w:color w:val="FDC324"/>
            <w:spacing w:val="-4"/>
            <w:u w:val="single" w:color="FDC324"/>
          </w:rPr>
          <w:t xml:space="preserve"> </w:t>
        </w:r>
        <w:r>
          <w:rPr>
            <w:color w:val="FDC324"/>
            <w:u w:val="single" w:color="FDC324"/>
          </w:rPr>
          <w:t>a</w:t>
        </w:r>
        <w:r>
          <w:rPr>
            <w:color w:val="FDC324"/>
            <w:spacing w:val="-5"/>
            <w:u w:val="single" w:color="FDC324"/>
          </w:rPr>
          <w:t xml:space="preserve"> </w:t>
        </w:r>
        <w:r>
          <w:rPr>
            <w:color w:val="FDC324"/>
            <w:spacing w:val="-2"/>
            <w:u w:val="single" w:color="FDC324"/>
          </w:rPr>
          <w:t>period.)</w:t>
        </w:r>
        <w:r>
          <w:rPr>
            <w:color w:val="FDC324"/>
          </w:rPr>
          <w:tab/>
        </w:r>
        <w:r>
          <w:rPr>
            <w:spacing w:val="-10"/>
          </w:rPr>
          <w:t>2</w:t>
        </w:r>
      </w:hyperlink>
    </w:p>
    <w:p w14:paraId="613C28D0" w14:textId="77777777" w:rsidR="00F12ACC" w:rsidRDefault="00E72547">
      <w:pPr>
        <w:pStyle w:val="Heading1"/>
        <w:spacing w:before="506"/>
      </w:pPr>
      <w:bookmarkStart w:id="5" w:name="List_of_Tables"/>
      <w:bookmarkStart w:id="6" w:name="_bookmark1"/>
      <w:bookmarkEnd w:id="5"/>
      <w:bookmarkEnd w:id="6"/>
      <w:r>
        <w:rPr>
          <w:color w:val="4F2482"/>
        </w:rPr>
        <w:t>List</w:t>
      </w:r>
      <w:r>
        <w:rPr>
          <w:color w:val="4F2482"/>
          <w:spacing w:val="-1"/>
        </w:rPr>
        <w:t xml:space="preserve"> </w:t>
      </w:r>
      <w:r>
        <w:rPr>
          <w:color w:val="4F2482"/>
        </w:rPr>
        <w:t>of</w:t>
      </w:r>
      <w:r>
        <w:rPr>
          <w:color w:val="4F2482"/>
          <w:spacing w:val="-2"/>
        </w:rPr>
        <w:t xml:space="preserve"> Tables</w:t>
      </w:r>
    </w:p>
    <w:p w14:paraId="613C28D1" w14:textId="77777777" w:rsidR="00F12ACC" w:rsidRDefault="00F12ACC">
      <w:pPr>
        <w:pStyle w:val="BodyText"/>
        <w:tabs>
          <w:tab w:val="left" w:leader="dot" w:pos="9369"/>
        </w:tabs>
        <w:spacing w:before="144"/>
      </w:pPr>
      <w:hyperlink w:anchor="_bookmark8" w:history="1">
        <w:r>
          <w:rPr>
            <w:color w:val="FDC324"/>
            <w:u w:val="single" w:color="FDC324"/>
          </w:rPr>
          <w:t>Table</w:t>
        </w:r>
        <w:r>
          <w:rPr>
            <w:color w:val="FDC324"/>
            <w:spacing w:val="-6"/>
            <w:u w:val="single" w:color="FDC324"/>
          </w:rPr>
          <w:t xml:space="preserve"> </w:t>
        </w:r>
        <w:r>
          <w:rPr>
            <w:color w:val="FDC324"/>
            <w:u w:val="single" w:color="FDC324"/>
          </w:rPr>
          <w:t>1.</w:t>
        </w:r>
        <w:r>
          <w:rPr>
            <w:color w:val="FDC324"/>
            <w:spacing w:val="-5"/>
            <w:u w:val="single" w:color="FDC324"/>
          </w:rPr>
          <w:t xml:space="preserve"> </w:t>
        </w:r>
        <w:r>
          <w:rPr>
            <w:color w:val="FDC324"/>
            <w:u w:val="single" w:color="FDC324"/>
          </w:rPr>
          <w:t>Sample</w:t>
        </w:r>
        <w:r>
          <w:rPr>
            <w:color w:val="FDC324"/>
            <w:spacing w:val="-6"/>
            <w:u w:val="single" w:color="FDC324"/>
          </w:rPr>
          <w:t xml:space="preserve"> </w:t>
        </w:r>
        <w:r>
          <w:rPr>
            <w:color w:val="FDC324"/>
            <w:u w:val="single" w:color="FDC324"/>
          </w:rPr>
          <w:t>Table</w:t>
        </w:r>
        <w:r>
          <w:rPr>
            <w:color w:val="FDC324"/>
            <w:spacing w:val="-6"/>
            <w:u w:val="single" w:color="FDC324"/>
          </w:rPr>
          <w:t xml:space="preserve"> </w:t>
        </w:r>
        <w:r>
          <w:rPr>
            <w:color w:val="FDC324"/>
            <w:u w:val="single" w:color="FDC324"/>
          </w:rPr>
          <w:t>Caption</w:t>
        </w:r>
        <w:r>
          <w:rPr>
            <w:color w:val="FDC324"/>
            <w:spacing w:val="-3"/>
            <w:u w:val="single" w:color="FDC324"/>
          </w:rPr>
          <w:t xml:space="preserve"> </w:t>
        </w:r>
        <w:r>
          <w:rPr>
            <w:color w:val="FDC324"/>
            <w:u w:val="single" w:color="FDC324"/>
          </w:rPr>
          <w:t>(Capitalize</w:t>
        </w:r>
        <w:r>
          <w:rPr>
            <w:color w:val="FDC324"/>
            <w:spacing w:val="-6"/>
            <w:u w:val="single" w:color="FDC324"/>
          </w:rPr>
          <w:t xml:space="preserve"> </w:t>
        </w:r>
        <w:r>
          <w:rPr>
            <w:color w:val="FDC324"/>
            <w:u w:val="single" w:color="FDC324"/>
          </w:rPr>
          <w:t>Each</w:t>
        </w:r>
        <w:r>
          <w:rPr>
            <w:color w:val="FDC324"/>
            <w:spacing w:val="-4"/>
            <w:u w:val="single" w:color="FDC324"/>
          </w:rPr>
          <w:t xml:space="preserve"> </w:t>
        </w:r>
        <w:r>
          <w:rPr>
            <w:color w:val="FDC324"/>
            <w:u w:val="single" w:color="FDC324"/>
          </w:rPr>
          <w:t>Word,</w:t>
        </w:r>
        <w:r>
          <w:rPr>
            <w:color w:val="FDC324"/>
            <w:spacing w:val="-4"/>
            <w:u w:val="single" w:color="FDC324"/>
          </w:rPr>
          <w:t xml:space="preserve"> </w:t>
        </w:r>
        <w:r>
          <w:rPr>
            <w:color w:val="FDC324"/>
            <w:u w:val="single" w:color="FDC324"/>
          </w:rPr>
          <w:t>and</w:t>
        </w:r>
        <w:r>
          <w:rPr>
            <w:color w:val="FDC324"/>
            <w:spacing w:val="-4"/>
            <w:u w:val="single" w:color="FDC324"/>
          </w:rPr>
          <w:t xml:space="preserve"> </w:t>
        </w:r>
        <w:r>
          <w:rPr>
            <w:color w:val="FDC324"/>
            <w:u w:val="single" w:color="FDC324"/>
          </w:rPr>
          <w:t>Do</w:t>
        </w:r>
        <w:r>
          <w:rPr>
            <w:color w:val="FDC324"/>
            <w:spacing w:val="-5"/>
            <w:u w:val="single" w:color="FDC324"/>
          </w:rPr>
          <w:t xml:space="preserve"> </w:t>
        </w:r>
        <w:r>
          <w:rPr>
            <w:color w:val="FDC324"/>
            <w:u w:val="single" w:color="FDC324"/>
          </w:rPr>
          <w:t>Not</w:t>
        </w:r>
        <w:r>
          <w:rPr>
            <w:color w:val="FDC324"/>
            <w:spacing w:val="-5"/>
            <w:u w:val="single" w:color="FDC324"/>
          </w:rPr>
          <w:t xml:space="preserve"> </w:t>
        </w:r>
        <w:r>
          <w:rPr>
            <w:color w:val="FDC324"/>
            <w:u w:val="single" w:color="FDC324"/>
          </w:rPr>
          <w:t>End</w:t>
        </w:r>
        <w:r>
          <w:rPr>
            <w:color w:val="FDC324"/>
            <w:spacing w:val="-7"/>
            <w:u w:val="single" w:color="FDC324"/>
          </w:rPr>
          <w:t xml:space="preserve"> </w:t>
        </w:r>
        <w:r>
          <w:rPr>
            <w:color w:val="FDC324"/>
            <w:u w:val="single" w:color="FDC324"/>
          </w:rPr>
          <w:t>with</w:t>
        </w:r>
        <w:r>
          <w:rPr>
            <w:color w:val="FDC324"/>
            <w:spacing w:val="-4"/>
            <w:u w:val="single" w:color="FDC324"/>
          </w:rPr>
          <w:t xml:space="preserve"> </w:t>
        </w:r>
        <w:r>
          <w:rPr>
            <w:color w:val="FDC324"/>
            <w:u w:val="single" w:color="FDC324"/>
          </w:rPr>
          <w:t>a</w:t>
        </w:r>
        <w:r>
          <w:rPr>
            <w:color w:val="FDC324"/>
            <w:spacing w:val="-5"/>
            <w:u w:val="single" w:color="FDC324"/>
          </w:rPr>
          <w:t xml:space="preserve"> </w:t>
        </w:r>
        <w:r>
          <w:rPr>
            <w:color w:val="FDC324"/>
            <w:spacing w:val="-2"/>
            <w:u w:val="single" w:color="FDC324"/>
          </w:rPr>
          <w:t>Period)</w:t>
        </w:r>
        <w:r>
          <w:rPr>
            <w:color w:val="FDC324"/>
          </w:rPr>
          <w:tab/>
        </w:r>
        <w:r>
          <w:rPr>
            <w:spacing w:val="-10"/>
          </w:rPr>
          <w:t>2</w:t>
        </w:r>
      </w:hyperlink>
    </w:p>
    <w:p w14:paraId="613C28D2" w14:textId="77777777" w:rsidR="00F12ACC" w:rsidRDefault="00F12ACC">
      <w:pPr>
        <w:sectPr w:rsidR="00F12ACC" w:rsidSect="00E801A1">
          <w:pgSz w:w="12240" w:h="15840"/>
          <w:pgMar w:top="1420" w:right="620" w:bottom="280" w:left="1320" w:header="720" w:footer="720" w:gutter="0"/>
          <w:cols w:space="720"/>
        </w:sectPr>
      </w:pPr>
    </w:p>
    <w:p w14:paraId="613C28D3" w14:textId="77777777" w:rsidR="00F12ACC" w:rsidRDefault="00E72547">
      <w:pPr>
        <w:spacing w:before="42"/>
        <w:ind w:left="120"/>
        <w:rPr>
          <w:b/>
          <w:sz w:val="28"/>
        </w:rPr>
      </w:pPr>
      <w:r>
        <w:rPr>
          <w:noProof/>
        </w:rPr>
        <w:lastRenderedPageBreak/>
        <mc:AlternateContent>
          <mc:Choice Requires="wps">
            <w:drawing>
              <wp:anchor distT="0" distB="0" distL="0" distR="0" simplePos="0" relativeHeight="15729664" behindDoc="0" locked="0" layoutInCell="1" allowOverlap="1" wp14:anchorId="613C294D" wp14:editId="613C294E">
                <wp:simplePos x="0" y="0"/>
                <wp:positionH relativeFrom="page">
                  <wp:posOffset>4709159</wp:posOffset>
                </wp:positionH>
                <wp:positionV relativeFrom="paragraph">
                  <wp:posOffset>8623</wp:posOffset>
                </wp:positionV>
                <wp:extent cx="2263775" cy="163195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3775" cy="1631950"/>
                        </a:xfrm>
                        <a:prstGeom prst="rect">
                          <a:avLst/>
                        </a:prstGeom>
                      </wps:spPr>
                      <wps:txbx>
                        <w:txbxContent>
                          <w:tbl>
                            <w:tblPr>
                              <w:tblW w:w="0" w:type="auto"/>
                              <w:tblInd w:w="65" w:type="dxa"/>
                              <w:tblBorders>
                                <w:top w:val="single" w:sz="4" w:space="0" w:color="4D562C"/>
                                <w:left w:val="single" w:sz="4" w:space="0" w:color="4D562C"/>
                                <w:bottom w:val="single" w:sz="4" w:space="0" w:color="4D562C"/>
                                <w:right w:val="single" w:sz="4" w:space="0" w:color="4D562C"/>
                                <w:insideH w:val="single" w:sz="4" w:space="0" w:color="4D562C"/>
                                <w:insideV w:val="single" w:sz="4" w:space="0" w:color="4D562C"/>
                              </w:tblBorders>
                              <w:tblLayout w:type="fixed"/>
                              <w:tblCellMar>
                                <w:left w:w="0" w:type="dxa"/>
                                <w:right w:w="0" w:type="dxa"/>
                              </w:tblCellMar>
                              <w:tblLook w:val="01E0" w:firstRow="1" w:lastRow="1" w:firstColumn="1" w:lastColumn="1" w:noHBand="0" w:noVBand="0"/>
                            </w:tblPr>
                            <w:tblGrid>
                              <w:gridCol w:w="3434"/>
                            </w:tblGrid>
                            <w:tr w:rsidR="00F12ACC" w14:paraId="613C2953" w14:textId="77777777">
                              <w:trPr>
                                <w:trHeight w:val="630"/>
                              </w:trPr>
                              <w:tc>
                                <w:tcPr>
                                  <w:tcW w:w="3434" w:type="dxa"/>
                                  <w:tcBorders>
                                    <w:bottom w:val="single" w:sz="12" w:space="0" w:color="FFC000"/>
                                  </w:tcBorders>
                                  <w:shd w:val="clear" w:color="auto" w:fill="4F2482"/>
                                </w:tcPr>
                                <w:p w14:paraId="613C2952" w14:textId="77777777" w:rsidR="00F12ACC" w:rsidRDefault="00E72547">
                                  <w:pPr>
                                    <w:pStyle w:val="TableParagraph"/>
                                    <w:spacing w:before="169"/>
                                    <w:ind w:left="218"/>
                                    <w:rPr>
                                      <w:rFonts w:ascii="Calibri"/>
                                      <w:b/>
                                      <w:sz w:val="24"/>
                                    </w:rPr>
                                  </w:pPr>
                                  <w:r>
                                    <w:rPr>
                                      <w:rFonts w:ascii="Calibri"/>
                                      <w:b/>
                                      <w:color w:val="FFFDFC"/>
                                      <w:sz w:val="24"/>
                                    </w:rPr>
                                    <w:t>NCIT</w:t>
                                  </w:r>
                                  <w:r>
                                    <w:rPr>
                                      <w:rFonts w:ascii="Calibri"/>
                                      <w:b/>
                                      <w:color w:val="FFFDFC"/>
                                      <w:spacing w:val="-2"/>
                                      <w:sz w:val="24"/>
                                    </w:rPr>
                                    <w:t xml:space="preserve"> </w:t>
                                  </w:r>
                                  <w:r>
                                    <w:rPr>
                                      <w:rFonts w:ascii="Calibri"/>
                                      <w:b/>
                                      <w:color w:val="FFFDFC"/>
                                      <w:sz w:val="24"/>
                                    </w:rPr>
                                    <w:t>QUICK</w:t>
                                  </w:r>
                                  <w:r>
                                    <w:rPr>
                                      <w:rFonts w:ascii="Calibri"/>
                                      <w:b/>
                                      <w:color w:val="FFFDFC"/>
                                      <w:spacing w:val="-1"/>
                                      <w:sz w:val="24"/>
                                    </w:rPr>
                                    <w:t xml:space="preserve"> </w:t>
                                  </w:r>
                                  <w:r>
                                    <w:rPr>
                                      <w:rFonts w:ascii="Calibri"/>
                                      <w:b/>
                                      <w:color w:val="FFFDFC"/>
                                      <w:spacing w:val="-4"/>
                                      <w:sz w:val="24"/>
                                    </w:rPr>
                                    <w:t>FACTS</w:t>
                                  </w:r>
                                </w:p>
                              </w:tc>
                            </w:tr>
                            <w:tr w:rsidR="00F12ACC" w14:paraId="613C2955" w14:textId="77777777">
                              <w:trPr>
                                <w:trHeight w:val="1890"/>
                              </w:trPr>
                              <w:tc>
                                <w:tcPr>
                                  <w:tcW w:w="3434" w:type="dxa"/>
                                  <w:tcBorders>
                                    <w:top w:val="single" w:sz="12" w:space="0" w:color="FFC000"/>
                                  </w:tcBorders>
                                </w:tcPr>
                                <w:p w14:paraId="613C2954" w14:textId="77777777" w:rsidR="00F12ACC" w:rsidRDefault="00E72547">
                                  <w:pPr>
                                    <w:pStyle w:val="TableParagraph"/>
                                    <w:spacing w:before="138"/>
                                    <w:ind w:left="235" w:right="289"/>
                                    <w:rPr>
                                      <w:rFonts w:ascii="Calibri" w:hAnsi="Calibri"/>
                                    </w:rPr>
                                  </w:pPr>
                                  <w:r>
                                    <w:rPr>
                                      <w:rFonts w:ascii="Calibri" w:hAnsi="Calibri"/>
                                      <w:b/>
                                      <w:color w:val="4F2482"/>
                                    </w:rPr>
                                    <w:t xml:space="preserve">NCIT </w:t>
                                  </w:r>
                                  <w:r>
                                    <w:rPr>
                                      <w:rFonts w:ascii="Calibri" w:hAnsi="Calibri"/>
                                    </w:rPr>
                                    <w:t>is a National University Transportation</w:t>
                                  </w:r>
                                  <w:r>
                                    <w:rPr>
                                      <w:rFonts w:ascii="Calibri" w:hAnsi="Calibri"/>
                                      <w:spacing w:val="-13"/>
                                    </w:rPr>
                                    <w:t xml:space="preserve"> </w:t>
                                  </w:r>
                                  <w:r>
                                    <w:rPr>
                                      <w:rFonts w:ascii="Calibri" w:hAnsi="Calibri"/>
                                    </w:rPr>
                                    <w:t>Center,</w:t>
                                  </w:r>
                                  <w:r>
                                    <w:rPr>
                                      <w:rFonts w:ascii="Calibri" w:hAnsi="Calibri"/>
                                      <w:spacing w:val="-12"/>
                                    </w:rPr>
                                    <w:t xml:space="preserve"> </w:t>
                                  </w:r>
                                  <w:r>
                                    <w:rPr>
                                      <w:rFonts w:ascii="Calibri" w:hAnsi="Calibri"/>
                                    </w:rPr>
                                    <w:t xml:space="preserve">funded by the U.S. Department of Transportation’s Office of the Secretary for Research and </w:t>
                                  </w:r>
                                  <w:r>
                                    <w:rPr>
                                      <w:rFonts w:ascii="Calibri" w:hAnsi="Calibri"/>
                                      <w:spacing w:val="-2"/>
                                    </w:rPr>
                                    <w:t>Technology.</w:t>
                                  </w:r>
                                </w:p>
                              </w:tc>
                            </w:tr>
                          </w:tbl>
                          <w:p w14:paraId="613C2956" w14:textId="77777777" w:rsidR="00F12ACC" w:rsidRDefault="00F12ACC">
                            <w:pPr>
                              <w:pStyle w:val="BodyText"/>
                              <w:ind w:left="0"/>
                            </w:pPr>
                          </w:p>
                        </w:txbxContent>
                      </wps:txbx>
                      <wps:bodyPr wrap="square" lIns="0" tIns="0" rIns="0" bIns="0" rtlCol="0">
                        <a:noAutofit/>
                      </wps:bodyPr>
                    </wps:wsp>
                  </a:graphicData>
                </a:graphic>
              </wp:anchor>
            </w:drawing>
          </mc:Choice>
          <mc:Fallback>
            <w:pict>
              <v:shapetype w14:anchorId="613C294D" id="_x0000_t202" coordsize="21600,21600" o:spt="202" path="m,l,21600r21600,l21600,xe">
                <v:stroke joinstyle="miter"/>
                <v:path gradientshapeok="t" o:connecttype="rect"/>
              </v:shapetype>
              <v:shape id="Textbox 8" o:spid="_x0000_s1027" type="#_x0000_t202" style="position:absolute;left:0;text-align:left;margin-left:370.8pt;margin-top:.7pt;width:178.25pt;height:128.5pt;z-index:157296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" filled="f" stroked="f">
                <v:textbox inset="0,0,0,0">
                  <w:txbxContent>
                    <w:tbl>
                      <w:tblPr>
                        <w:tblW w:w="0" w:type="auto"/>
                        <w:tblInd w:w="65" w:type="dxa"/>
                        <w:tblBorders>
                          <w:top w:val="single" w:sz="4" w:space="0" w:color="4D562C"/>
                          <w:left w:val="single" w:sz="4" w:space="0" w:color="4D562C"/>
                          <w:bottom w:val="single" w:sz="4" w:space="0" w:color="4D562C"/>
                          <w:right w:val="single" w:sz="4" w:space="0" w:color="4D562C"/>
                          <w:insideH w:val="single" w:sz="4" w:space="0" w:color="4D562C"/>
                          <w:insideV w:val="single" w:sz="4" w:space="0" w:color="4D562C"/>
                        </w:tblBorders>
                        <w:tblLayout w:type="fixed"/>
                        <w:tblCellMar>
                          <w:left w:w="0" w:type="dxa"/>
                          <w:right w:w="0" w:type="dxa"/>
                        </w:tblCellMar>
                        <w:tblLook w:val="01E0" w:firstRow="1" w:lastRow="1" w:firstColumn="1" w:lastColumn="1" w:noHBand="0" w:noVBand="0"/>
                      </w:tblPr>
                      <w:tblGrid>
                        <w:gridCol w:w="3434"/>
                      </w:tblGrid>
                      <w:tr w:rsidR="00F12ACC" w14:paraId="613C2953" w14:textId="77777777">
                        <w:trPr>
                          <w:trHeight w:val="630"/>
                        </w:trPr>
                        <w:tc>
                          <w:tcPr>
                            <w:tcW w:w="3434" w:type="dxa"/>
                            <w:tcBorders>
                              <w:bottom w:val="single" w:sz="12" w:space="0" w:color="FFC000"/>
                            </w:tcBorders>
                            <w:shd w:val="clear" w:color="auto" w:fill="4F2482"/>
                          </w:tcPr>
                          <w:p w14:paraId="613C2952" w14:textId="77777777" w:rsidR="00F12ACC" w:rsidRDefault="00E72547">
                            <w:pPr>
                              <w:pStyle w:val="TableParagraph"/>
                              <w:spacing w:before="169"/>
                              <w:ind w:left="218"/>
                              <w:rPr>
                                <w:rFonts w:ascii="Calibri"/>
                                <w:b/>
                                <w:sz w:val="24"/>
                              </w:rPr>
                            </w:pPr>
                            <w:r>
                              <w:rPr>
                                <w:rFonts w:ascii="Calibri"/>
                                <w:b/>
                                <w:color w:val="FFFDFC"/>
                                <w:sz w:val="24"/>
                              </w:rPr>
                              <w:t>NCIT</w:t>
                            </w:r>
                            <w:r>
                              <w:rPr>
                                <w:rFonts w:ascii="Calibri"/>
                                <w:b/>
                                <w:color w:val="FFFDFC"/>
                                <w:spacing w:val="-2"/>
                                <w:sz w:val="24"/>
                              </w:rPr>
                              <w:t xml:space="preserve"> </w:t>
                            </w:r>
                            <w:r>
                              <w:rPr>
                                <w:rFonts w:ascii="Calibri"/>
                                <w:b/>
                                <w:color w:val="FFFDFC"/>
                                <w:sz w:val="24"/>
                              </w:rPr>
                              <w:t>QUICK</w:t>
                            </w:r>
                            <w:r>
                              <w:rPr>
                                <w:rFonts w:ascii="Calibri"/>
                                <w:b/>
                                <w:color w:val="FFFDFC"/>
                                <w:spacing w:val="-1"/>
                                <w:sz w:val="24"/>
                              </w:rPr>
                              <w:t xml:space="preserve"> </w:t>
                            </w:r>
                            <w:r>
                              <w:rPr>
                                <w:rFonts w:ascii="Calibri"/>
                                <w:b/>
                                <w:color w:val="FFFDFC"/>
                                <w:spacing w:val="-4"/>
                                <w:sz w:val="24"/>
                              </w:rPr>
                              <w:t>FACTS</w:t>
                            </w:r>
                          </w:p>
                        </w:tc>
                      </w:tr>
                      <w:tr w:rsidR="00F12ACC" w14:paraId="613C2955" w14:textId="77777777">
                        <w:trPr>
                          <w:trHeight w:val="1890"/>
                        </w:trPr>
                        <w:tc>
                          <w:tcPr>
                            <w:tcW w:w="3434" w:type="dxa"/>
                            <w:tcBorders>
                              <w:top w:val="single" w:sz="12" w:space="0" w:color="FFC000"/>
                            </w:tcBorders>
                          </w:tcPr>
                          <w:p w14:paraId="613C2954" w14:textId="77777777" w:rsidR="00F12ACC" w:rsidRDefault="00E72547">
                            <w:pPr>
                              <w:pStyle w:val="TableParagraph"/>
                              <w:spacing w:before="138"/>
                              <w:ind w:left="235" w:right="289"/>
                              <w:rPr>
                                <w:rFonts w:ascii="Calibri" w:hAnsi="Calibri"/>
                              </w:rPr>
                            </w:pPr>
                            <w:r>
                              <w:rPr>
                                <w:rFonts w:ascii="Calibri" w:hAnsi="Calibri"/>
                                <w:b/>
                                <w:color w:val="4F2482"/>
                              </w:rPr>
                              <w:t xml:space="preserve">NCIT </w:t>
                            </w:r>
                            <w:r>
                              <w:rPr>
                                <w:rFonts w:ascii="Calibri" w:hAnsi="Calibri"/>
                              </w:rPr>
                              <w:t>is a National University Transportation</w:t>
                            </w:r>
                            <w:r>
                              <w:rPr>
                                <w:rFonts w:ascii="Calibri" w:hAnsi="Calibri"/>
                                <w:spacing w:val="-13"/>
                              </w:rPr>
                              <w:t xml:space="preserve"> </w:t>
                            </w:r>
                            <w:r>
                              <w:rPr>
                                <w:rFonts w:ascii="Calibri" w:hAnsi="Calibri"/>
                              </w:rPr>
                              <w:t>Center,</w:t>
                            </w:r>
                            <w:r>
                              <w:rPr>
                                <w:rFonts w:ascii="Calibri" w:hAnsi="Calibri"/>
                                <w:spacing w:val="-12"/>
                              </w:rPr>
                              <w:t xml:space="preserve"> </w:t>
                            </w:r>
                            <w:r>
                              <w:rPr>
                                <w:rFonts w:ascii="Calibri" w:hAnsi="Calibri"/>
                              </w:rPr>
                              <w:t xml:space="preserve">funded by the U.S. Department of Transportation’s Office of the Secretary for Research and </w:t>
                            </w:r>
                            <w:r>
                              <w:rPr>
                                <w:rFonts w:ascii="Calibri" w:hAnsi="Calibri"/>
                                <w:spacing w:val="-2"/>
                              </w:rPr>
                              <w:t>Technology.</w:t>
                            </w:r>
                          </w:p>
                        </w:tc>
                      </w:tr>
                    </w:tbl>
                    <w:p w14:paraId="613C2956" w14:textId="77777777" w:rsidR="00F12ACC" w:rsidRDefault="00F12ACC">
                      <w:pPr>
                        <w:pStyle w:val="BodyText"/>
                        <w:ind w:left="0"/>
                      </w:pPr>
                    </w:p>
                  </w:txbxContent>
                </v:textbox>
                <w10:wrap anchorx="page"/>
              </v:shape>
            </w:pict>
          </mc:Fallback>
        </mc:AlternateContent>
      </w:r>
      <w:bookmarkStart w:id="7" w:name="Report_Guidelines"/>
      <w:bookmarkStart w:id="8" w:name="_bookmark2"/>
      <w:bookmarkEnd w:id="7"/>
      <w:bookmarkEnd w:id="8"/>
      <w:r>
        <w:rPr>
          <w:b/>
          <w:color w:val="4F2482"/>
          <w:sz w:val="28"/>
        </w:rPr>
        <w:t>Report</w:t>
      </w:r>
      <w:r>
        <w:rPr>
          <w:b/>
          <w:color w:val="4F2482"/>
          <w:spacing w:val="-6"/>
          <w:sz w:val="28"/>
        </w:rPr>
        <w:t xml:space="preserve"> </w:t>
      </w:r>
      <w:r>
        <w:rPr>
          <w:b/>
          <w:color w:val="4F2482"/>
          <w:spacing w:val="-2"/>
          <w:sz w:val="28"/>
        </w:rPr>
        <w:t>Guidelines</w:t>
      </w:r>
    </w:p>
    <w:p w14:paraId="613C28D4" w14:textId="77777777" w:rsidR="00F12ACC" w:rsidRDefault="00E72547">
      <w:pPr>
        <w:pStyle w:val="BodyText"/>
        <w:spacing w:before="147"/>
      </w:pPr>
      <w:r>
        <w:rPr>
          <w:color w:val="171616"/>
        </w:rPr>
        <w:t>(FOR</w:t>
      </w:r>
      <w:r>
        <w:rPr>
          <w:color w:val="171616"/>
          <w:spacing w:val="-9"/>
        </w:rPr>
        <w:t xml:space="preserve"> </w:t>
      </w:r>
      <w:r>
        <w:rPr>
          <w:color w:val="171616"/>
        </w:rPr>
        <w:t>REFERENCE—Delete</w:t>
      </w:r>
      <w:r>
        <w:rPr>
          <w:color w:val="171616"/>
          <w:spacing w:val="-9"/>
        </w:rPr>
        <w:t xml:space="preserve"> </w:t>
      </w:r>
      <w:r>
        <w:rPr>
          <w:color w:val="171616"/>
        </w:rPr>
        <w:t>all</w:t>
      </w:r>
      <w:r>
        <w:rPr>
          <w:color w:val="171616"/>
          <w:spacing w:val="-8"/>
        </w:rPr>
        <w:t xml:space="preserve"> </w:t>
      </w:r>
      <w:r>
        <w:rPr>
          <w:color w:val="171616"/>
          <w:spacing w:val="-2"/>
        </w:rPr>
        <w:t>instructions)</w:t>
      </w:r>
    </w:p>
    <w:p w14:paraId="613C28D5" w14:textId="77777777" w:rsidR="00F12ACC" w:rsidRDefault="00F12ACC">
      <w:pPr>
        <w:pStyle w:val="BodyText"/>
        <w:spacing w:before="11"/>
        <w:ind w:left="0"/>
      </w:pPr>
    </w:p>
    <w:p w14:paraId="613C28D6" w14:textId="77777777" w:rsidR="00F12ACC" w:rsidRDefault="00E72547">
      <w:pPr>
        <w:pStyle w:val="Heading2"/>
      </w:pPr>
      <w:bookmarkStart w:id="9" w:name="Formatting_and_Content"/>
      <w:bookmarkStart w:id="10" w:name="_bookmark3"/>
      <w:bookmarkEnd w:id="9"/>
      <w:bookmarkEnd w:id="10"/>
      <w:r>
        <w:rPr>
          <w:color w:val="4F2482"/>
        </w:rPr>
        <w:t>Formatting</w:t>
      </w:r>
      <w:r>
        <w:rPr>
          <w:color w:val="4F2482"/>
          <w:spacing w:val="-3"/>
        </w:rPr>
        <w:t xml:space="preserve"> </w:t>
      </w:r>
      <w:r>
        <w:rPr>
          <w:color w:val="4F2482"/>
        </w:rPr>
        <w:t xml:space="preserve">and </w:t>
      </w:r>
      <w:r>
        <w:rPr>
          <w:color w:val="4F2482"/>
          <w:spacing w:val="-2"/>
        </w:rPr>
        <w:t>Content</w:t>
      </w:r>
    </w:p>
    <w:p w14:paraId="613C28D7" w14:textId="77777777" w:rsidR="00F12ACC" w:rsidRDefault="00E72547">
      <w:pPr>
        <w:pStyle w:val="BodyText"/>
        <w:spacing w:before="26"/>
      </w:pPr>
      <w:r>
        <w:rPr>
          <w:color w:val="171616"/>
        </w:rPr>
        <w:t>Follow</w:t>
      </w:r>
      <w:r>
        <w:rPr>
          <w:color w:val="171616"/>
          <w:spacing w:val="-7"/>
        </w:rPr>
        <w:t xml:space="preserve"> </w:t>
      </w:r>
      <w:r>
        <w:rPr>
          <w:color w:val="171616"/>
        </w:rPr>
        <w:t>these</w:t>
      </w:r>
      <w:r>
        <w:rPr>
          <w:color w:val="171616"/>
          <w:spacing w:val="-7"/>
        </w:rPr>
        <w:t xml:space="preserve"> </w:t>
      </w:r>
      <w:r>
        <w:rPr>
          <w:color w:val="171616"/>
        </w:rPr>
        <w:t>guidelines</w:t>
      </w:r>
      <w:r>
        <w:rPr>
          <w:color w:val="171616"/>
          <w:spacing w:val="-5"/>
        </w:rPr>
        <w:t xml:space="preserve"> </w:t>
      </w:r>
      <w:r>
        <w:rPr>
          <w:color w:val="171616"/>
        </w:rPr>
        <w:t>in</w:t>
      </w:r>
      <w:r>
        <w:rPr>
          <w:color w:val="171616"/>
          <w:spacing w:val="-6"/>
        </w:rPr>
        <w:t xml:space="preserve"> </w:t>
      </w:r>
      <w:r>
        <w:rPr>
          <w:color w:val="171616"/>
        </w:rPr>
        <w:t>preparing</w:t>
      </w:r>
      <w:r>
        <w:rPr>
          <w:color w:val="171616"/>
          <w:spacing w:val="-6"/>
        </w:rPr>
        <w:t xml:space="preserve"> </w:t>
      </w:r>
      <w:r>
        <w:rPr>
          <w:color w:val="171616"/>
        </w:rPr>
        <w:t>your</w:t>
      </w:r>
      <w:r>
        <w:rPr>
          <w:color w:val="171616"/>
          <w:spacing w:val="-6"/>
        </w:rPr>
        <w:t xml:space="preserve"> </w:t>
      </w:r>
      <w:r>
        <w:rPr>
          <w:color w:val="171616"/>
          <w:spacing w:val="-2"/>
        </w:rPr>
        <w:t>report:</w:t>
      </w:r>
    </w:p>
    <w:p w14:paraId="613C28D8" w14:textId="77777777" w:rsidR="00F12ACC" w:rsidRDefault="00F12ACC">
      <w:pPr>
        <w:pStyle w:val="BodyText"/>
        <w:spacing w:before="16"/>
        <w:ind w:left="0"/>
      </w:pPr>
    </w:p>
    <w:p w14:paraId="613C28D9" w14:textId="77777777" w:rsidR="00F12ACC" w:rsidRDefault="00E72547">
      <w:pPr>
        <w:pStyle w:val="BodyText"/>
        <w:spacing w:line="259" w:lineRule="auto"/>
        <w:ind w:left="840" w:right="4800" w:hanging="360"/>
      </w:pPr>
      <w:r>
        <w:rPr>
          <w:color w:val="171616"/>
        </w:rPr>
        <w:t>Use</w:t>
      </w:r>
      <w:r>
        <w:rPr>
          <w:color w:val="171616"/>
          <w:spacing w:val="-5"/>
        </w:rPr>
        <w:t xml:space="preserve"> </w:t>
      </w:r>
      <w:r>
        <w:rPr>
          <w:color w:val="171616"/>
        </w:rPr>
        <w:t>only</w:t>
      </w:r>
      <w:r>
        <w:rPr>
          <w:color w:val="171616"/>
          <w:spacing w:val="-4"/>
        </w:rPr>
        <w:t xml:space="preserve"> </w:t>
      </w:r>
      <w:r>
        <w:rPr>
          <w:color w:val="171616"/>
        </w:rPr>
        <w:t>the</w:t>
      </w:r>
      <w:r>
        <w:rPr>
          <w:color w:val="171616"/>
          <w:spacing w:val="-5"/>
        </w:rPr>
        <w:t xml:space="preserve"> </w:t>
      </w:r>
      <w:r>
        <w:rPr>
          <w:color w:val="171616"/>
        </w:rPr>
        <w:t>styles</w:t>
      </w:r>
      <w:r>
        <w:rPr>
          <w:color w:val="171616"/>
          <w:spacing w:val="-4"/>
        </w:rPr>
        <w:t xml:space="preserve"> </w:t>
      </w:r>
      <w:r>
        <w:rPr>
          <w:color w:val="171616"/>
        </w:rPr>
        <w:t>provided</w:t>
      </w:r>
      <w:r>
        <w:rPr>
          <w:color w:val="171616"/>
          <w:spacing w:val="-4"/>
        </w:rPr>
        <w:t xml:space="preserve"> </w:t>
      </w:r>
      <w:r>
        <w:rPr>
          <w:color w:val="171616"/>
        </w:rPr>
        <w:t>in</w:t>
      </w:r>
      <w:r>
        <w:rPr>
          <w:color w:val="171616"/>
          <w:spacing w:val="-4"/>
        </w:rPr>
        <w:t xml:space="preserve"> </w:t>
      </w:r>
      <w:r>
        <w:rPr>
          <w:color w:val="171616"/>
        </w:rPr>
        <w:t>this</w:t>
      </w:r>
      <w:r>
        <w:rPr>
          <w:color w:val="171616"/>
          <w:spacing w:val="-4"/>
        </w:rPr>
        <w:t xml:space="preserve"> </w:t>
      </w:r>
      <w:r>
        <w:rPr>
          <w:color w:val="171616"/>
        </w:rPr>
        <w:t>template</w:t>
      </w:r>
      <w:r>
        <w:rPr>
          <w:color w:val="171616"/>
          <w:spacing w:val="-5"/>
        </w:rPr>
        <w:t xml:space="preserve"> </w:t>
      </w:r>
      <w:r>
        <w:rPr>
          <w:color w:val="171616"/>
        </w:rPr>
        <w:t>if</w:t>
      </w:r>
      <w:r>
        <w:rPr>
          <w:color w:val="171616"/>
          <w:spacing w:val="-5"/>
        </w:rPr>
        <w:t xml:space="preserve"> </w:t>
      </w:r>
      <w:r>
        <w:rPr>
          <w:color w:val="171616"/>
        </w:rPr>
        <w:t>possible: Heading 1, Heading 2, Heading 3, and Heading 4.</w:t>
      </w:r>
    </w:p>
    <w:p w14:paraId="613C28DA" w14:textId="77777777" w:rsidR="00F12ACC" w:rsidRDefault="00E72547">
      <w:pPr>
        <w:pStyle w:val="BodyText"/>
        <w:spacing w:line="256" w:lineRule="auto"/>
        <w:ind w:left="840" w:right="4800"/>
      </w:pPr>
      <w:r>
        <w:rPr>
          <w:color w:val="171616"/>
        </w:rPr>
        <w:t>Body</w:t>
      </w:r>
      <w:r>
        <w:rPr>
          <w:color w:val="171616"/>
          <w:spacing w:val="-4"/>
        </w:rPr>
        <w:t xml:space="preserve"> </w:t>
      </w:r>
      <w:r>
        <w:rPr>
          <w:color w:val="171616"/>
        </w:rPr>
        <w:t>Text,</w:t>
      </w:r>
      <w:r>
        <w:rPr>
          <w:color w:val="171616"/>
          <w:spacing w:val="-4"/>
        </w:rPr>
        <w:t xml:space="preserve"> </w:t>
      </w:r>
      <w:r>
        <w:rPr>
          <w:color w:val="171616"/>
        </w:rPr>
        <w:t>List</w:t>
      </w:r>
      <w:r>
        <w:rPr>
          <w:color w:val="171616"/>
          <w:spacing w:val="-5"/>
        </w:rPr>
        <w:t xml:space="preserve"> </w:t>
      </w:r>
      <w:r>
        <w:rPr>
          <w:color w:val="171616"/>
        </w:rPr>
        <w:t>Bullet,</w:t>
      </w:r>
      <w:r>
        <w:rPr>
          <w:color w:val="171616"/>
          <w:spacing w:val="-4"/>
        </w:rPr>
        <w:t xml:space="preserve"> </w:t>
      </w:r>
      <w:r>
        <w:rPr>
          <w:color w:val="171616"/>
        </w:rPr>
        <w:t>List</w:t>
      </w:r>
      <w:r>
        <w:rPr>
          <w:color w:val="171616"/>
          <w:spacing w:val="-5"/>
        </w:rPr>
        <w:t xml:space="preserve"> </w:t>
      </w:r>
      <w:r>
        <w:rPr>
          <w:color w:val="171616"/>
        </w:rPr>
        <w:t>Bullet</w:t>
      </w:r>
      <w:r>
        <w:rPr>
          <w:color w:val="171616"/>
          <w:spacing w:val="-5"/>
        </w:rPr>
        <w:t xml:space="preserve"> </w:t>
      </w:r>
      <w:r>
        <w:rPr>
          <w:color w:val="171616"/>
        </w:rPr>
        <w:t>2,</w:t>
      </w:r>
      <w:r>
        <w:rPr>
          <w:color w:val="171616"/>
          <w:spacing w:val="-4"/>
        </w:rPr>
        <w:t xml:space="preserve"> </w:t>
      </w:r>
      <w:r>
        <w:rPr>
          <w:color w:val="171616"/>
        </w:rPr>
        <w:t>and</w:t>
      </w:r>
      <w:r>
        <w:rPr>
          <w:color w:val="171616"/>
          <w:spacing w:val="-4"/>
        </w:rPr>
        <w:t xml:space="preserve"> </w:t>
      </w:r>
      <w:r>
        <w:rPr>
          <w:color w:val="171616"/>
        </w:rPr>
        <w:t>List</w:t>
      </w:r>
      <w:r>
        <w:rPr>
          <w:color w:val="171616"/>
          <w:spacing w:val="-5"/>
        </w:rPr>
        <w:t xml:space="preserve"> </w:t>
      </w:r>
      <w:r>
        <w:rPr>
          <w:color w:val="171616"/>
        </w:rPr>
        <w:t>Number. Figure and Figure Caption.</w:t>
      </w:r>
    </w:p>
    <w:p w14:paraId="613C28DB" w14:textId="77777777" w:rsidR="00F12ACC" w:rsidRDefault="00E72547">
      <w:pPr>
        <w:pStyle w:val="BodyText"/>
        <w:spacing w:before="3"/>
        <w:ind w:left="840"/>
      </w:pPr>
      <w:r>
        <w:rPr>
          <w:color w:val="171616"/>
        </w:rPr>
        <w:t>Table</w:t>
      </w:r>
      <w:r>
        <w:rPr>
          <w:color w:val="171616"/>
          <w:spacing w:val="-8"/>
        </w:rPr>
        <w:t xml:space="preserve"> </w:t>
      </w:r>
      <w:r>
        <w:rPr>
          <w:color w:val="171616"/>
        </w:rPr>
        <w:t>Caption,</w:t>
      </w:r>
      <w:r>
        <w:rPr>
          <w:color w:val="171616"/>
          <w:spacing w:val="-5"/>
        </w:rPr>
        <w:t xml:space="preserve"> </w:t>
      </w:r>
      <w:r>
        <w:rPr>
          <w:color w:val="171616"/>
        </w:rPr>
        <w:t>Table</w:t>
      </w:r>
      <w:r>
        <w:rPr>
          <w:color w:val="171616"/>
          <w:spacing w:val="-8"/>
        </w:rPr>
        <w:t xml:space="preserve"> </w:t>
      </w:r>
      <w:r>
        <w:rPr>
          <w:color w:val="171616"/>
        </w:rPr>
        <w:t>Header,</w:t>
      </w:r>
      <w:r>
        <w:rPr>
          <w:color w:val="171616"/>
          <w:spacing w:val="-5"/>
        </w:rPr>
        <w:t xml:space="preserve"> </w:t>
      </w:r>
      <w:r>
        <w:rPr>
          <w:color w:val="171616"/>
        </w:rPr>
        <w:t>and</w:t>
      </w:r>
      <w:r>
        <w:rPr>
          <w:color w:val="171616"/>
          <w:spacing w:val="-6"/>
        </w:rPr>
        <w:t xml:space="preserve"> </w:t>
      </w:r>
      <w:r>
        <w:rPr>
          <w:color w:val="171616"/>
        </w:rPr>
        <w:t>Table</w:t>
      </w:r>
      <w:r>
        <w:rPr>
          <w:color w:val="171616"/>
          <w:spacing w:val="-7"/>
        </w:rPr>
        <w:t xml:space="preserve"> </w:t>
      </w:r>
      <w:r>
        <w:rPr>
          <w:color w:val="171616"/>
          <w:spacing w:val="-2"/>
        </w:rPr>
        <w:t>Text.</w:t>
      </w:r>
    </w:p>
    <w:p w14:paraId="613C28DC" w14:textId="77777777" w:rsidR="00F12ACC" w:rsidRDefault="00E72547">
      <w:pPr>
        <w:pStyle w:val="BodyText"/>
        <w:spacing w:before="20" w:line="259" w:lineRule="auto"/>
        <w:ind w:left="840" w:right="882" w:hanging="360"/>
      </w:pPr>
      <w:r>
        <w:rPr>
          <w:color w:val="171616"/>
        </w:rPr>
        <w:t>Organize</w:t>
      </w:r>
      <w:r>
        <w:rPr>
          <w:color w:val="171616"/>
          <w:spacing w:val="-4"/>
        </w:rPr>
        <w:t xml:space="preserve"> </w:t>
      </w:r>
      <w:r>
        <w:rPr>
          <w:color w:val="171616"/>
        </w:rPr>
        <w:t>the</w:t>
      </w:r>
      <w:r>
        <w:rPr>
          <w:color w:val="171616"/>
          <w:spacing w:val="-4"/>
        </w:rPr>
        <w:t xml:space="preserve"> </w:t>
      </w:r>
      <w:r>
        <w:rPr>
          <w:color w:val="171616"/>
        </w:rPr>
        <w:t>report</w:t>
      </w:r>
      <w:r>
        <w:rPr>
          <w:color w:val="171616"/>
          <w:spacing w:val="-3"/>
        </w:rPr>
        <w:t xml:space="preserve"> </w:t>
      </w:r>
      <w:r>
        <w:rPr>
          <w:color w:val="171616"/>
        </w:rPr>
        <w:t>into</w:t>
      </w:r>
      <w:r>
        <w:rPr>
          <w:color w:val="171616"/>
          <w:spacing w:val="-3"/>
        </w:rPr>
        <w:t xml:space="preserve"> </w:t>
      </w:r>
      <w:r>
        <w:rPr>
          <w:color w:val="171616"/>
        </w:rPr>
        <w:t>sections</w:t>
      </w:r>
      <w:r>
        <w:rPr>
          <w:color w:val="171616"/>
          <w:spacing w:val="-2"/>
        </w:rPr>
        <w:t xml:space="preserve"> </w:t>
      </w:r>
      <w:r>
        <w:rPr>
          <w:color w:val="171616"/>
        </w:rPr>
        <w:t>or</w:t>
      </w:r>
      <w:r>
        <w:rPr>
          <w:color w:val="171616"/>
          <w:spacing w:val="-3"/>
        </w:rPr>
        <w:t xml:space="preserve"> </w:t>
      </w:r>
      <w:r>
        <w:rPr>
          <w:color w:val="171616"/>
        </w:rPr>
        <w:t>chapters</w:t>
      </w:r>
      <w:r>
        <w:rPr>
          <w:color w:val="171616"/>
          <w:spacing w:val="-2"/>
        </w:rPr>
        <w:t xml:space="preserve"> </w:t>
      </w:r>
      <w:r>
        <w:rPr>
          <w:color w:val="171616"/>
        </w:rPr>
        <w:t>to</w:t>
      </w:r>
      <w:r>
        <w:rPr>
          <w:color w:val="171616"/>
          <w:spacing w:val="-3"/>
        </w:rPr>
        <w:t xml:space="preserve"> </w:t>
      </w:r>
      <w:r>
        <w:rPr>
          <w:color w:val="171616"/>
        </w:rPr>
        <w:t>give</w:t>
      </w:r>
      <w:r>
        <w:rPr>
          <w:color w:val="171616"/>
          <w:spacing w:val="-4"/>
        </w:rPr>
        <w:t xml:space="preserve"> </w:t>
      </w:r>
      <w:r>
        <w:rPr>
          <w:color w:val="171616"/>
        </w:rPr>
        <w:t>a</w:t>
      </w:r>
      <w:r>
        <w:rPr>
          <w:color w:val="171616"/>
          <w:spacing w:val="-2"/>
        </w:rPr>
        <w:t xml:space="preserve"> </w:t>
      </w:r>
      <w:r>
        <w:rPr>
          <w:color w:val="171616"/>
        </w:rPr>
        <w:t>complete</w:t>
      </w:r>
      <w:r>
        <w:rPr>
          <w:color w:val="171616"/>
          <w:spacing w:val="-4"/>
        </w:rPr>
        <w:t xml:space="preserve"> </w:t>
      </w:r>
      <w:r>
        <w:rPr>
          <w:color w:val="171616"/>
        </w:rPr>
        <w:t>description</w:t>
      </w:r>
      <w:r>
        <w:rPr>
          <w:color w:val="171616"/>
          <w:spacing w:val="-2"/>
        </w:rPr>
        <w:t xml:space="preserve"> </w:t>
      </w:r>
      <w:r>
        <w:rPr>
          <w:color w:val="171616"/>
        </w:rPr>
        <w:t>of</w:t>
      </w:r>
      <w:r>
        <w:rPr>
          <w:color w:val="171616"/>
          <w:spacing w:val="-4"/>
        </w:rPr>
        <w:t xml:space="preserve"> </w:t>
      </w:r>
      <w:r>
        <w:rPr>
          <w:color w:val="171616"/>
        </w:rPr>
        <w:t>the</w:t>
      </w:r>
      <w:r>
        <w:rPr>
          <w:color w:val="171616"/>
          <w:spacing w:val="-4"/>
        </w:rPr>
        <w:t xml:space="preserve"> </w:t>
      </w:r>
      <w:r>
        <w:rPr>
          <w:color w:val="171616"/>
        </w:rPr>
        <w:t>project,</w:t>
      </w:r>
      <w:r>
        <w:rPr>
          <w:color w:val="171616"/>
          <w:spacing w:val="-2"/>
        </w:rPr>
        <w:t xml:space="preserve"> </w:t>
      </w:r>
      <w:r>
        <w:rPr>
          <w:color w:val="171616"/>
        </w:rPr>
        <w:t>including</w:t>
      </w:r>
      <w:r>
        <w:rPr>
          <w:color w:val="171616"/>
          <w:spacing w:val="-3"/>
        </w:rPr>
        <w:t xml:space="preserve"> </w:t>
      </w:r>
      <w:r>
        <w:rPr>
          <w:color w:val="171616"/>
        </w:rPr>
        <w:t xml:space="preserve">data gathered, analyses performed, and results achieved. Use appendices as needed for supplementary </w:t>
      </w:r>
      <w:r>
        <w:rPr>
          <w:color w:val="171616"/>
          <w:spacing w:val="-2"/>
        </w:rPr>
        <w:t>materials.</w:t>
      </w:r>
    </w:p>
    <w:p w14:paraId="613C28DD" w14:textId="215FAA1C" w:rsidR="00F12ACC" w:rsidRDefault="00E72547">
      <w:pPr>
        <w:pStyle w:val="BodyText"/>
        <w:spacing w:line="259" w:lineRule="auto"/>
        <w:ind w:left="840" w:right="1001" w:hanging="360"/>
        <w:jc w:val="both"/>
      </w:pPr>
      <w:r>
        <w:rPr>
          <w:color w:val="171616"/>
        </w:rPr>
        <w:t>Heading names (Methods, Results, etc.) in this</w:t>
      </w:r>
      <w:r>
        <w:rPr>
          <w:color w:val="171616"/>
          <w:spacing w:val="-1"/>
        </w:rPr>
        <w:t xml:space="preserve"> </w:t>
      </w:r>
      <w:r>
        <w:rPr>
          <w:color w:val="171616"/>
        </w:rPr>
        <w:t>document are</w:t>
      </w:r>
      <w:r>
        <w:rPr>
          <w:color w:val="171616"/>
          <w:spacing w:val="-1"/>
        </w:rPr>
        <w:t xml:space="preserve"> </w:t>
      </w:r>
      <w:r>
        <w:rPr>
          <w:color w:val="171616"/>
        </w:rPr>
        <w:t>solely for demonstration purposes. Rename</w:t>
      </w:r>
      <w:r>
        <w:rPr>
          <w:color w:val="171616"/>
          <w:spacing w:val="-1"/>
        </w:rPr>
        <w:t xml:space="preserve"> </w:t>
      </w:r>
      <w:r>
        <w:rPr>
          <w:color w:val="171616"/>
        </w:rPr>
        <w:t xml:space="preserve">or </w:t>
      </w:r>
      <w:r w:rsidR="00495F90">
        <w:rPr>
          <w:color w:val="171616"/>
        </w:rPr>
        <w:t>rearrange</w:t>
      </w:r>
      <w:r>
        <w:rPr>
          <w:color w:val="171616"/>
          <w:spacing w:val="-4"/>
        </w:rPr>
        <w:t xml:space="preserve"> </w:t>
      </w:r>
      <w:r>
        <w:rPr>
          <w:color w:val="171616"/>
        </w:rPr>
        <w:t>section</w:t>
      </w:r>
      <w:r>
        <w:rPr>
          <w:color w:val="171616"/>
          <w:spacing w:val="-2"/>
        </w:rPr>
        <w:t xml:space="preserve"> </w:t>
      </w:r>
      <w:r>
        <w:rPr>
          <w:color w:val="171616"/>
        </w:rPr>
        <w:t>headings</w:t>
      </w:r>
      <w:r>
        <w:rPr>
          <w:color w:val="171616"/>
          <w:spacing w:val="-2"/>
        </w:rPr>
        <w:t xml:space="preserve"> </w:t>
      </w:r>
      <w:r>
        <w:rPr>
          <w:color w:val="171616"/>
        </w:rPr>
        <w:t>as</w:t>
      </w:r>
      <w:r>
        <w:rPr>
          <w:color w:val="171616"/>
          <w:spacing w:val="-2"/>
        </w:rPr>
        <w:t xml:space="preserve"> </w:t>
      </w:r>
      <w:r>
        <w:rPr>
          <w:color w:val="171616"/>
        </w:rPr>
        <w:t>necessary,</w:t>
      </w:r>
      <w:r>
        <w:rPr>
          <w:color w:val="171616"/>
          <w:spacing w:val="-2"/>
        </w:rPr>
        <w:t xml:space="preserve"> </w:t>
      </w:r>
      <w:r>
        <w:rPr>
          <w:color w:val="171616"/>
        </w:rPr>
        <w:t>but</w:t>
      </w:r>
      <w:r>
        <w:rPr>
          <w:color w:val="171616"/>
          <w:spacing w:val="-3"/>
        </w:rPr>
        <w:t xml:space="preserve"> </w:t>
      </w:r>
      <w:r>
        <w:rPr>
          <w:color w:val="171616"/>
        </w:rPr>
        <w:t>make</w:t>
      </w:r>
      <w:r>
        <w:rPr>
          <w:color w:val="171616"/>
          <w:spacing w:val="-4"/>
        </w:rPr>
        <w:t xml:space="preserve"> </w:t>
      </w:r>
      <w:r>
        <w:rPr>
          <w:color w:val="171616"/>
        </w:rPr>
        <w:t>sure</w:t>
      </w:r>
      <w:r>
        <w:rPr>
          <w:color w:val="171616"/>
          <w:spacing w:val="-4"/>
        </w:rPr>
        <w:t xml:space="preserve"> </w:t>
      </w:r>
      <w:r>
        <w:rPr>
          <w:color w:val="171616"/>
        </w:rPr>
        <w:t>to</w:t>
      </w:r>
      <w:r>
        <w:rPr>
          <w:color w:val="171616"/>
          <w:spacing w:val="-3"/>
        </w:rPr>
        <w:t xml:space="preserve"> </w:t>
      </w:r>
      <w:r>
        <w:rPr>
          <w:color w:val="171616"/>
        </w:rPr>
        <w:t>include</w:t>
      </w:r>
      <w:r>
        <w:rPr>
          <w:color w:val="171616"/>
          <w:spacing w:val="-4"/>
        </w:rPr>
        <w:t xml:space="preserve"> </w:t>
      </w:r>
      <w:r>
        <w:rPr>
          <w:color w:val="171616"/>
        </w:rPr>
        <w:t>a</w:t>
      </w:r>
      <w:r>
        <w:rPr>
          <w:color w:val="171616"/>
          <w:spacing w:val="-3"/>
        </w:rPr>
        <w:t xml:space="preserve"> </w:t>
      </w:r>
      <w:r>
        <w:rPr>
          <w:color w:val="171616"/>
        </w:rPr>
        <w:t>description</w:t>
      </w:r>
      <w:r>
        <w:rPr>
          <w:color w:val="171616"/>
          <w:spacing w:val="-2"/>
        </w:rPr>
        <w:t xml:space="preserve"> </w:t>
      </w:r>
      <w:r>
        <w:rPr>
          <w:color w:val="171616"/>
        </w:rPr>
        <w:t>of</w:t>
      </w:r>
      <w:r>
        <w:rPr>
          <w:color w:val="171616"/>
          <w:spacing w:val="-4"/>
        </w:rPr>
        <w:t xml:space="preserve"> </w:t>
      </w:r>
      <w:r>
        <w:rPr>
          <w:color w:val="171616"/>
        </w:rPr>
        <w:t>the</w:t>
      </w:r>
      <w:r>
        <w:rPr>
          <w:color w:val="171616"/>
          <w:spacing w:val="-4"/>
        </w:rPr>
        <w:t xml:space="preserve"> </w:t>
      </w:r>
      <w:r>
        <w:rPr>
          <w:color w:val="171616"/>
        </w:rPr>
        <w:t>following</w:t>
      </w:r>
      <w:r>
        <w:rPr>
          <w:color w:val="171616"/>
          <w:spacing w:val="-3"/>
        </w:rPr>
        <w:t xml:space="preserve"> </w:t>
      </w:r>
      <w:r>
        <w:rPr>
          <w:color w:val="171616"/>
        </w:rPr>
        <w:t xml:space="preserve">required </w:t>
      </w:r>
      <w:r>
        <w:rPr>
          <w:color w:val="171616"/>
          <w:spacing w:val="-2"/>
        </w:rPr>
        <w:t>elements:</w:t>
      </w:r>
    </w:p>
    <w:p w14:paraId="613C28DE" w14:textId="77777777" w:rsidR="00F12ACC" w:rsidRDefault="00E72547">
      <w:pPr>
        <w:pStyle w:val="BodyText"/>
        <w:ind w:left="840"/>
      </w:pPr>
      <w:r>
        <w:rPr>
          <w:color w:val="171616"/>
        </w:rPr>
        <w:t>The</w:t>
      </w:r>
      <w:r>
        <w:rPr>
          <w:color w:val="171616"/>
          <w:spacing w:val="-7"/>
        </w:rPr>
        <w:t xml:space="preserve"> </w:t>
      </w:r>
      <w:r>
        <w:rPr>
          <w:color w:val="171616"/>
        </w:rPr>
        <w:t>research</w:t>
      </w:r>
      <w:r>
        <w:rPr>
          <w:color w:val="171616"/>
          <w:spacing w:val="-6"/>
        </w:rPr>
        <w:t xml:space="preserve"> </w:t>
      </w:r>
      <w:r>
        <w:rPr>
          <w:color w:val="171616"/>
          <w:spacing w:val="-2"/>
        </w:rPr>
        <w:t>problem.</w:t>
      </w:r>
    </w:p>
    <w:p w14:paraId="613C28DF" w14:textId="77777777" w:rsidR="00F12ACC" w:rsidRDefault="00E72547">
      <w:pPr>
        <w:pStyle w:val="BodyText"/>
        <w:spacing w:before="17" w:line="259" w:lineRule="auto"/>
        <w:ind w:left="840" w:right="5554"/>
      </w:pPr>
      <w:r>
        <w:rPr>
          <w:color w:val="171616"/>
        </w:rPr>
        <w:t>Current</w:t>
      </w:r>
      <w:r>
        <w:rPr>
          <w:color w:val="171616"/>
          <w:spacing w:val="-6"/>
        </w:rPr>
        <w:t xml:space="preserve"> </w:t>
      </w:r>
      <w:r>
        <w:rPr>
          <w:color w:val="171616"/>
        </w:rPr>
        <w:t>literature</w:t>
      </w:r>
      <w:r>
        <w:rPr>
          <w:color w:val="171616"/>
          <w:spacing w:val="-7"/>
        </w:rPr>
        <w:t xml:space="preserve"> </w:t>
      </w:r>
      <w:r>
        <w:rPr>
          <w:color w:val="171616"/>
        </w:rPr>
        <w:t>and</w:t>
      </w:r>
      <w:r>
        <w:rPr>
          <w:color w:val="171616"/>
          <w:spacing w:val="-5"/>
        </w:rPr>
        <w:t xml:space="preserve"> </w:t>
      </w:r>
      <w:r>
        <w:rPr>
          <w:color w:val="171616"/>
        </w:rPr>
        <w:t>the</w:t>
      </w:r>
      <w:r>
        <w:rPr>
          <w:color w:val="171616"/>
          <w:spacing w:val="-7"/>
        </w:rPr>
        <w:t xml:space="preserve"> </w:t>
      </w:r>
      <w:r>
        <w:rPr>
          <w:color w:val="171616"/>
        </w:rPr>
        <w:t>state</w:t>
      </w:r>
      <w:r>
        <w:rPr>
          <w:color w:val="171616"/>
          <w:spacing w:val="-7"/>
        </w:rPr>
        <w:t xml:space="preserve"> </w:t>
      </w:r>
      <w:r>
        <w:rPr>
          <w:color w:val="171616"/>
        </w:rPr>
        <w:t>of</w:t>
      </w:r>
      <w:r>
        <w:rPr>
          <w:color w:val="171616"/>
          <w:spacing w:val="-7"/>
        </w:rPr>
        <w:t xml:space="preserve"> </w:t>
      </w:r>
      <w:r>
        <w:rPr>
          <w:color w:val="171616"/>
        </w:rPr>
        <w:t>the</w:t>
      </w:r>
      <w:r>
        <w:rPr>
          <w:color w:val="171616"/>
          <w:spacing w:val="-7"/>
        </w:rPr>
        <w:t xml:space="preserve"> </w:t>
      </w:r>
      <w:r>
        <w:rPr>
          <w:color w:val="171616"/>
        </w:rPr>
        <w:t>practice. The approach and methodology.</w:t>
      </w:r>
    </w:p>
    <w:p w14:paraId="613C28E0" w14:textId="77777777" w:rsidR="00F12ACC" w:rsidRDefault="00E72547">
      <w:pPr>
        <w:pStyle w:val="BodyText"/>
        <w:spacing w:line="259" w:lineRule="auto"/>
        <w:ind w:left="840" w:right="5764"/>
      </w:pPr>
      <w:r>
        <w:rPr>
          <w:color w:val="171616"/>
        </w:rPr>
        <w:t>Data collection, analysis, and results. Findings,</w:t>
      </w:r>
      <w:r>
        <w:rPr>
          <w:color w:val="171616"/>
          <w:spacing w:val="-12"/>
        </w:rPr>
        <w:t xml:space="preserve"> </w:t>
      </w:r>
      <w:r>
        <w:rPr>
          <w:color w:val="171616"/>
        </w:rPr>
        <w:t>conclusions,</w:t>
      </w:r>
      <w:r>
        <w:rPr>
          <w:color w:val="171616"/>
          <w:spacing w:val="-11"/>
        </w:rPr>
        <w:t xml:space="preserve"> </w:t>
      </w:r>
      <w:r>
        <w:rPr>
          <w:color w:val="171616"/>
        </w:rPr>
        <w:t>and</w:t>
      </w:r>
      <w:r>
        <w:rPr>
          <w:color w:val="171616"/>
          <w:spacing w:val="-11"/>
        </w:rPr>
        <w:t xml:space="preserve"> </w:t>
      </w:r>
      <w:r>
        <w:rPr>
          <w:color w:val="171616"/>
        </w:rPr>
        <w:t>recommendations. Research outputs, outcomes, and impacts.</w:t>
      </w:r>
    </w:p>
    <w:p w14:paraId="613C28E1" w14:textId="77777777" w:rsidR="00F12ACC" w:rsidRDefault="00E72547">
      <w:pPr>
        <w:pStyle w:val="BodyText"/>
        <w:spacing w:line="259" w:lineRule="auto"/>
        <w:ind w:left="840" w:right="4800"/>
      </w:pPr>
      <w:r>
        <w:rPr>
          <w:color w:val="171616"/>
        </w:rPr>
        <w:t>Technology</w:t>
      </w:r>
      <w:r>
        <w:rPr>
          <w:color w:val="171616"/>
          <w:spacing w:val="-7"/>
        </w:rPr>
        <w:t xml:space="preserve"> </w:t>
      </w:r>
      <w:r>
        <w:rPr>
          <w:color w:val="171616"/>
        </w:rPr>
        <w:t>transfer</w:t>
      </w:r>
      <w:r>
        <w:rPr>
          <w:color w:val="171616"/>
          <w:spacing w:val="-8"/>
        </w:rPr>
        <w:t xml:space="preserve"> </w:t>
      </w:r>
      <w:r>
        <w:rPr>
          <w:color w:val="171616"/>
        </w:rPr>
        <w:t>outputs,</w:t>
      </w:r>
      <w:r>
        <w:rPr>
          <w:color w:val="171616"/>
          <w:spacing w:val="-10"/>
        </w:rPr>
        <w:t xml:space="preserve"> </w:t>
      </w:r>
      <w:r>
        <w:rPr>
          <w:color w:val="171616"/>
        </w:rPr>
        <w:t>outcomes,</w:t>
      </w:r>
      <w:r>
        <w:rPr>
          <w:color w:val="171616"/>
          <w:spacing w:val="-7"/>
        </w:rPr>
        <w:t xml:space="preserve"> </w:t>
      </w:r>
      <w:r>
        <w:rPr>
          <w:color w:val="171616"/>
        </w:rPr>
        <w:t>and</w:t>
      </w:r>
      <w:r>
        <w:rPr>
          <w:color w:val="171616"/>
          <w:spacing w:val="-7"/>
        </w:rPr>
        <w:t xml:space="preserve"> </w:t>
      </w:r>
      <w:r>
        <w:rPr>
          <w:color w:val="171616"/>
        </w:rPr>
        <w:t>impacts. Education outputs, outcomes, and impacts.</w:t>
      </w:r>
    </w:p>
    <w:p w14:paraId="613C28E2" w14:textId="77777777" w:rsidR="00F12ACC" w:rsidRDefault="00E72547">
      <w:pPr>
        <w:pStyle w:val="BodyText"/>
      </w:pPr>
      <w:r>
        <w:rPr>
          <w:color w:val="171616"/>
        </w:rPr>
        <w:t>Cite</w:t>
      </w:r>
      <w:r>
        <w:rPr>
          <w:color w:val="171616"/>
          <w:spacing w:val="-7"/>
        </w:rPr>
        <w:t xml:space="preserve"> </w:t>
      </w:r>
      <w:r>
        <w:rPr>
          <w:color w:val="171616"/>
        </w:rPr>
        <w:t>your</w:t>
      </w:r>
      <w:r>
        <w:rPr>
          <w:color w:val="171616"/>
          <w:spacing w:val="-6"/>
        </w:rPr>
        <w:t xml:space="preserve"> </w:t>
      </w:r>
      <w:r>
        <w:rPr>
          <w:color w:val="171616"/>
        </w:rPr>
        <w:t>sources</w:t>
      </w:r>
      <w:r>
        <w:rPr>
          <w:color w:val="171616"/>
          <w:spacing w:val="-5"/>
        </w:rPr>
        <w:t xml:space="preserve"> </w:t>
      </w:r>
      <w:r>
        <w:rPr>
          <w:color w:val="171616"/>
        </w:rPr>
        <w:t>using</w:t>
      </w:r>
      <w:r>
        <w:rPr>
          <w:color w:val="171616"/>
          <w:spacing w:val="-6"/>
        </w:rPr>
        <w:t xml:space="preserve"> </w:t>
      </w:r>
      <w:r>
        <w:rPr>
          <w:color w:val="171616"/>
        </w:rPr>
        <w:t>a</w:t>
      </w:r>
      <w:r>
        <w:rPr>
          <w:color w:val="171616"/>
          <w:spacing w:val="-5"/>
        </w:rPr>
        <w:t xml:space="preserve"> </w:t>
      </w:r>
      <w:r>
        <w:rPr>
          <w:color w:val="171616"/>
        </w:rPr>
        <w:t>consistent</w:t>
      </w:r>
      <w:r>
        <w:rPr>
          <w:color w:val="171616"/>
          <w:spacing w:val="-6"/>
        </w:rPr>
        <w:t xml:space="preserve"> </w:t>
      </w:r>
      <w:r>
        <w:rPr>
          <w:color w:val="171616"/>
          <w:spacing w:val="-2"/>
        </w:rPr>
        <w:t>format.</w:t>
      </w:r>
    </w:p>
    <w:p w14:paraId="613C28E3" w14:textId="77777777" w:rsidR="00F12ACC" w:rsidRDefault="00F12ACC">
      <w:pPr>
        <w:pStyle w:val="BodyText"/>
        <w:spacing w:before="15"/>
        <w:ind w:left="0"/>
      </w:pPr>
    </w:p>
    <w:p w14:paraId="613C28E4" w14:textId="77777777" w:rsidR="00F12ACC" w:rsidRDefault="00E72547">
      <w:pPr>
        <w:pStyle w:val="BodyText"/>
        <w:spacing w:line="259" w:lineRule="auto"/>
        <w:ind w:right="4178"/>
      </w:pPr>
      <w:r>
        <w:rPr>
          <w:color w:val="171616"/>
        </w:rPr>
        <w:t xml:space="preserve">If you would like information on how to use templates, please visit </w:t>
      </w:r>
      <w:hyperlink r:id="rId15">
        <w:r w:rsidR="00F12ACC">
          <w:rPr>
            <w:color w:val="FDC324"/>
            <w:spacing w:val="-2"/>
            <w:u w:val="single" w:color="FDC324"/>
          </w:rPr>
          <w:t>http://tti.tamu.edu/group/communications/word-template-instructions/</w:t>
        </w:r>
        <w:r w:rsidR="00F12ACC">
          <w:rPr>
            <w:color w:val="171616"/>
            <w:spacing w:val="-2"/>
          </w:rPr>
          <w:t>.</w:t>
        </w:r>
      </w:hyperlink>
    </w:p>
    <w:p w14:paraId="613C28E5" w14:textId="77777777" w:rsidR="00F12ACC" w:rsidRDefault="00E72547">
      <w:pPr>
        <w:pStyle w:val="Heading2"/>
        <w:spacing w:before="237"/>
        <w:jc w:val="both"/>
      </w:pPr>
      <w:bookmarkStart w:id="11" w:name="Review_and_Publication_Process"/>
      <w:bookmarkStart w:id="12" w:name="_bookmark4"/>
      <w:bookmarkEnd w:id="11"/>
      <w:bookmarkEnd w:id="12"/>
      <w:r>
        <w:rPr>
          <w:color w:val="4F2482"/>
        </w:rPr>
        <w:t>Review</w:t>
      </w:r>
      <w:r>
        <w:rPr>
          <w:color w:val="4F2482"/>
          <w:spacing w:val="-1"/>
        </w:rPr>
        <w:t xml:space="preserve"> </w:t>
      </w:r>
      <w:r>
        <w:rPr>
          <w:color w:val="4F2482"/>
        </w:rPr>
        <w:t>and</w:t>
      </w:r>
      <w:r>
        <w:rPr>
          <w:color w:val="4F2482"/>
          <w:spacing w:val="-1"/>
        </w:rPr>
        <w:t xml:space="preserve"> </w:t>
      </w:r>
      <w:r>
        <w:rPr>
          <w:color w:val="4F2482"/>
        </w:rPr>
        <w:t>Publication</w:t>
      </w:r>
      <w:r>
        <w:rPr>
          <w:color w:val="4F2482"/>
          <w:spacing w:val="-6"/>
        </w:rPr>
        <w:t xml:space="preserve"> </w:t>
      </w:r>
      <w:r>
        <w:rPr>
          <w:color w:val="4F2482"/>
          <w:spacing w:val="-2"/>
        </w:rPr>
        <w:t>Process</w:t>
      </w:r>
    </w:p>
    <w:p w14:paraId="613C28E6" w14:textId="161B01D2" w:rsidR="00F12ACC" w:rsidRDefault="00E72547">
      <w:pPr>
        <w:pStyle w:val="BodyText"/>
        <w:spacing w:before="26" w:line="259" w:lineRule="auto"/>
        <w:ind w:right="964"/>
        <w:jc w:val="both"/>
      </w:pPr>
      <w:r>
        <w:rPr>
          <w:color w:val="171616"/>
        </w:rPr>
        <w:t>The</w:t>
      </w:r>
      <w:r>
        <w:rPr>
          <w:color w:val="171616"/>
          <w:spacing w:val="-3"/>
        </w:rPr>
        <w:t xml:space="preserve"> </w:t>
      </w:r>
      <w:r>
        <w:rPr>
          <w:color w:val="171616"/>
        </w:rPr>
        <w:t>PI</w:t>
      </w:r>
      <w:r>
        <w:rPr>
          <w:color w:val="171616"/>
          <w:spacing w:val="-2"/>
        </w:rPr>
        <w:t xml:space="preserve"> </w:t>
      </w:r>
      <w:r>
        <w:rPr>
          <w:color w:val="171616"/>
        </w:rPr>
        <w:t>should</w:t>
      </w:r>
      <w:r>
        <w:rPr>
          <w:color w:val="171616"/>
          <w:spacing w:val="-1"/>
        </w:rPr>
        <w:t xml:space="preserve"> </w:t>
      </w:r>
      <w:r>
        <w:rPr>
          <w:color w:val="171616"/>
        </w:rPr>
        <w:t>identify</w:t>
      </w:r>
      <w:r>
        <w:rPr>
          <w:color w:val="171616"/>
          <w:spacing w:val="-1"/>
        </w:rPr>
        <w:t xml:space="preserve"> </w:t>
      </w:r>
      <w:r>
        <w:rPr>
          <w:color w:val="171616"/>
        </w:rPr>
        <w:t>a</w:t>
      </w:r>
      <w:r>
        <w:rPr>
          <w:color w:val="171616"/>
          <w:spacing w:val="-2"/>
        </w:rPr>
        <w:t xml:space="preserve"> </w:t>
      </w:r>
      <w:r>
        <w:rPr>
          <w:color w:val="171616"/>
        </w:rPr>
        <w:t>Project</w:t>
      </w:r>
      <w:r>
        <w:rPr>
          <w:color w:val="171616"/>
          <w:spacing w:val="-2"/>
        </w:rPr>
        <w:t xml:space="preserve"> </w:t>
      </w:r>
      <w:r>
        <w:rPr>
          <w:color w:val="171616"/>
        </w:rPr>
        <w:t>Monitor</w:t>
      </w:r>
      <w:r>
        <w:rPr>
          <w:color w:val="171616"/>
          <w:spacing w:val="-2"/>
        </w:rPr>
        <w:t xml:space="preserve"> </w:t>
      </w:r>
      <w:r>
        <w:rPr>
          <w:color w:val="171616"/>
        </w:rPr>
        <w:t>(PM)</w:t>
      </w:r>
      <w:r>
        <w:rPr>
          <w:color w:val="171616"/>
          <w:spacing w:val="-2"/>
        </w:rPr>
        <w:t xml:space="preserve"> </w:t>
      </w:r>
      <w:r w:rsidR="005021BE">
        <w:rPr>
          <w:color w:val="171616"/>
        </w:rPr>
        <w:t>during</w:t>
      </w:r>
      <w:r>
        <w:rPr>
          <w:color w:val="171616"/>
          <w:spacing w:val="-3"/>
        </w:rPr>
        <w:t xml:space="preserve"> </w:t>
      </w:r>
      <w:r>
        <w:rPr>
          <w:color w:val="171616"/>
        </w:rPr>
        <w:t>the</w:t>
      </w:r>
      <w:r>
        <w:rPr>
          <w:color w:val="171616"/>
          <w:spacing w:val="-3"/>
        </w:rPr>
        <w:t xml:space="preserve"> </w:t>
      </w:r>
      <w:r>
        <w:rPr>
          <w:color w:val="171616"/>
        </w:rPr>
        <w:t>project</w:t>
      </w:r>
      <w:r>
        <w:rPr>
          <w:color w:val="171616"/>
          <w:spacing w:val="-2"/>
        </w:rPr>
        <w:t xml:space="preserve"> </w:t>
      </w:r>
      <w:r>
        <w:rPr>
          <w:color w:val="171616"/>
        </w:rPr>
        <w:t>and</w:t>
      </w:r>
      <w:r>
        <w:rPr>
          <w:color w:val="171616"/>
          <w:spacing w:val="-1"/>
        </w:rPr>
        <w:t xml:space="preserve"> </w:t>
      </w:r>
      <w:r>
        <w:rPr>
          <w:color w:val="171616"/>
        </w:rPr>
        <w:t>obtain</w:t>
      </w:r>
      <w:r>
        <w:rPr>
          <w:color w:val="171616"/>
          <w:spacing w:val="-1"/>
        </w:rPr>
        <w:t xml:space="preserve"> </w:t>
      </w:r>
      <w:r>
        <w:rPr>
          <w:color w:val="171616"/>
        </w:rPr>
        <w:t>their</w:t>
      </w:r>
      <w:r>
        <w:rPr>
          <w:color w:val="171616"/>
          <w:spacing w:val="-2"/>
        </w:rPr>
        <w:t xml:space="preserve"> </w:t>
      </w:r>
      <w:r>
        <w:rPr>
          <w:color w:val="171616"/>
        </w:rPr>
        <w:t>consent</w:t>
      </w:r>
      <w:r>
        <w:rPr>
          <w:color w:val="171616"/>
          <w:spacing w:val="-2"/>
        </w:rPr>
        <w:t xml:space="preserve"> </w:t>
      </w:r>
      <w:r>
        <w:rPr>
          <w:color w:val="171616"/>
        </w:rPr>
        <w:t>to</w:t>
      </w:r>
      <w:r>
        <w:rPr>
          <w:color w:val="171616"/>
          <w:spacing w:val="-2"/>
        </w:rPr>
        <w:t xml:space="preserve"> </w:t>
      </w:r>
      <w:r>
        <w:rPr>
          <w:color w:val="171616"/>
        </w:rPr>
        <w:t>review. Once</w:t>
      </w:r>
      <w:r>
        <w:rPr>
          <w:color w:val="171616"/>
          <w:spacing w:val="-4"/>
        </w:rPr>
        <w:t xml:space="preserve"> </w:t>
      </w:r>
      <w:r>
        <w:rPr>
          <w:color w:val="171616"/>
        </w:rPr>
        <w:t>identified,</w:t>
      </w:r>
      <w:r>
        <w:rPr>
          <w:color w:val="171616"/>
          <w:spacing w:val="-2"/>
        </w:rPr>
        <w:t xml:space="preserve"> </w:t>
      </w:r>
      <w:r>
        <w:rPr>
          <w:color w:val="171616"/>
        </w:rPr>
        <w:t>the</w:t>
      </w:r>
      <w:r>
        <w:rPr>
          <w:color w:val="171616"/>
          <w:spacing w:val="-4"/>
        </w:rPr>
        <w:t xml:space="preserve"> </w:t>
      </w:r>
      <w:r>
        <w:rPr>
          <w:color w:val="171616"/>
        </w:rPr>
        <w:t>PI</w:t>
      </w:r>
      <w:r>
        <w:rPr>
          <w:color w:val="171616"/>
          <w:spacing w:val="-3"/>
        </w:rPr>
        <w:t xml:space="preserve"> </w:t>
      </w:r>
      <w:r>
        <w:rPr>
          <w:color w:val="171616"/>
        </w:rPr>
        <w:t>should</w:t>
      </w:r>
      <w:r>
        <w:rPr>
          <w:color w:val="171616"/>
          <w:spacing w:val="-4"/>
        </w:rPr>
        <w:t xml:space="preserve"> </w:t>
      </w:r>
      <w:r>
        <w:rPr>
          <w:color w:val="171616"/>
        </w:rPr>
        <w:t>submit</w:t>
      </w:r>
      <w:r>
        <w:rPr>
          <w:color w:val="171616"/>
          <w:spacing w:val="-3"/>
        </w:rPr>
        <w:t xml:space="preserve"> </w:t>
      </w:r>
      <w:r>
        <w:rPr>
          <w:color w:val="171616"/>
        </w:rPr>
        <w:t>the</w:t>
      </w:r>
      <w:r>
        <w:rPr>
          <w:color w:val="171616"/>
          <w:spacing w:val="-4"/>
        </w:rPr>
        <w:t xml:space="preserve"> </w:t>
      </w:r>
      <w:r>
        <w:rPr>
          <w:color w:val="171616"/>
        </w:rPr>
        <w:t>PM's</w:t>
      </w:r>
      <w:r>
        <w:rPr>
          <w:color w:val="171616"/>
          <w:spacing w:val="-2"/>
        </w:rPr>
        <w:t xml:space="preserve"> </w:t>
      </w:r>
      <w:r>
        <w:rPr>
          <w:color w:val="171616"/>
        </w:rPr>
        <w:t>contact</w:t>
      </w:r>
      <w:r>
        <w:rPr>
          <w:color w:val="171616"/>
          <w:spacing w:val="-3"/>
        </w:rPr>
        <w:t xml:space="preserve"> </w:t>
      </w:r>
      <w:r>
        <w:rPr>
          <w:color w:val="171616"/>
        </w:rPr>
        <w:t>information</w:t>
      </w:r>
      <w:r>
        <w:rPr>
          <w:color w:val="171616"/>
          <w:spacing w:val="-2"/>
        </w:rPr>
        <w:t xml:space="preserve"> </w:t>
      </w:r>
      <w:r>
        <w:rPr>
          <w:color w:val="171616"/>
        </w:rPr>
        <w:t>(including</w:t>
      </w:r>
      <w:r>
        <w:rPr>
          <w:color w:val="171616"/>
          <w:spacing w:val="-3"/>
        </w:rPr>
        <w:t xml:space="preserve"> </w:t>
      </w:r>
      <w:r>
        <w:rPr>
          <w:color w:val="171616"/>
        </w:rPr>
        <w:t>email</w:t>
      </w:r>
      <w:r>
        <w:rPr>
          <w:color w:val="171616"/>
          <w:spacing w:val="-3"/>
        </w:rPr>
        <w:t xml:space="preserve"> </w:t>
      </w:r>
      <w:r>
        <w:rPr>
          <w:color w:val="171616"/>
        </w:rPr>
        <w:t>address)</w:t>
      </w:r>
      <w:r>
        <w:rPr>
          <w:color w:val="171616"/>
          <w:spacing w:val="-3"/>
        </w:rPr>
        <w:t xml:space="preserve"> </w:t>
      </w:r>
      <w:r>
        <w:rPr>
          <w:color w:val="171616"/>
        </w:rPr>
        <w:t>to</w:t>
      </w:r>
      <w:r>
        <w:rPr>
          <w:color w:val="171616"/>
          <w:spacing w:val="-3"/>
        </w:rPr>
        <w:t xml:space="preserve"> </w:t>
      </w:r>
      <w:r>
        <w:rPr>
          <w:color w:val="171616"/>
        </w:rPr>
        <w:t>the</w:t>
      </w:r>
      <w:r>
        <w:rPr>
          <w:color w:val="171616"/>
          <w:spacing w:val="-4"/>
        </w:rPr>
        <w:t xml:space="preserve"> </w:t>
      </w:r>
      <w:r>
        <w:rPr>
          <w:color w:val="171616"/>
        </w:rPr>
        <w:t>NCIT</w:t>
      </w:r>
      <w:r>
        <w:rPr>
          <w:color w:val="171616"/>
          <w:spacing w:val="-4"/>
        </w:rPr>
        <w:t xml:space="preserve"> </w:t>
      </w:r>
      <w:r>
        <w:rPr>
          <w:color w:val="171616"/>
        </w:rPr>
        <w:t xml:space="preserve">Program Manager, </w:t>
      </w:r>
      <w:r>
        <w:rPr>
          <w:color w:val="171616"/>
          <w:highlight w:val="yellow"/>
        </w:rPr>
        <w:t>XXX</w:t>
      </w:r>
    </w:p>
    <w:p w14:paraId="613C28E7" w14:textId="085F830F" w:rsidR="00F12ACC" w:rsidRDefault="00E72547">
      <w:pPr>
        <w:pStyle w:val="BodyText"/>
        <w:spacing w:before="239" w:line="259" w:lineRule="auto"/>
        <w:ind w:right="882"/>
      </w:pPr>
      <w:r>
        <w:rPr>
          <w:color w:val="171616"/>
        </w:rPr>
        <w:t>The</w:t>
      </w:r>
      <w:r>
        <w:rPr>
          <w:color w:val="171616"/>
          <w:spacing w:val="-4"/>
        </w:rPr>
        <w:t xml:space="preserve"> </w:t>
      </w:r>
      <w:r>
        <w:rPr>
          <w:color w:val="171616"/>
        </w:rPr>
        <w:t>principal</w:t>
      </w:r>
      <w:r>
        <w:rPr>
          <w:color w:val="171616"/>
          <w:spacing w:val="-3"/>
        </w:rPr>
        <w:t xml:space="preserve"> </w:t>
      </w:r>
      <w:r>
        <w:rPr>
          <w:color w:val="171616"/>
        </w:rPr>
        <w:t>investigator</w:t>
      </w:r>
      <w:r>
        <w:rPr>
          <w:color w:val="171616"/>
          <w:spacing w:val="-3"/>
        </w:rPr>
        <w:t xml:space="preserve"> </w:t>
      </w:r>
      <w:r>
        <w:rPr>
          <w:color w:val="171616"/>
        </w:rPr>
        <w:t>(PI)</w:t>
      </w:r>
      <w:r>
        <w:rPr>
          <w:color w:val="171616"/>
          <w:spacing w:val="-3"/>
        </w:rPr>
        <w:t xml:space="preserve"> </w:t>
      </w:r>
      <w:r>
        <w:rPr>
          <w:color w:val="171616"/>
        </w:rPr>
        <w:t>should</w:t>
      </w:r>
      <w:r>
        <w:rPr>
          <w:color w:val="171616"/>
          <w:spacing w:val="-5"/>
        </w:rPr>
        <w:t xml:space="preserve"> </w:t>
      </w:r>
      <w:r>
        <w:rPr>
          <w:color w:val="171616"/>
        </w:rPr>
        <w:t>submit</w:t>
      </w:r>
      <w:r>
        <w:rPr>
          <w:color w:val="171616"/>
          <w:spacing w:val="-3"/>
        </w:rPr>
        <w:t xml:space="preserve"> </w:t>
      </w:r>
      <w:r>
        <w:rPr>
          <w:color w:val="171616"/>
        </w:rPr>
        <w:t>the</w:t>
      </w:r>
      <w:r>
        <w:rPr>
          <w:color w:val="171616"/>
          <w:spacing w:val="-4"/>
        </w:rPr>
        <w:t xml:space="preserve"> </w:t>
      </w:r>
      <w:r>
        <w:rPr>
          <w:color w:val="171616"/>
        </w:rPr>
        <w:t>Project</w:t>
      </w:r>
      <w:r>
        <w:rPr>
          <w:color w:val="171616"/>
          <w:spacing w:val="-3"/>
        </w:rPr>
        <w:t xml:space="preserve"> </w:t>
      </w:r>
      <w:r>
        <w:rPr>
          <w:color w:val="171616"/>
        </w:rPr>
        <w:t>Closeout</w:t>
      </w:r>
      <w:r>
        <w:rPr>
          <w:color w:val="171616"/>
          <w:spacing w:val="-3"/>
        </w:rPr>
        <w:t xml:space="preserve"> </w:t>
      </w:r>
      <w:r>
        <w:rPr>
          <w:color w:val="171616"/>
        </w:rPr>
        <w:t>Checklist</w:t>
      </w:r>
      <w:r>
        <w:rPr>
          <w:color w:val="171616"/>
          <w:spacing w:val="-3"/>
        </w:rPr>
        <w:t xml:space="preserve"> </w:t>
      </w:r>
      <w:r>
        <w:rPr>
          <w:color w:val="171616"/>
        </w:rPr>
        <w:t>and</w:t>
      </w:r>
      <w:r>
        <w:rPr>
          <w:color w:val="171616"/>
          <w:spacing w:val="-2"/>
        </w:rPr>
        <w:t xml:space="preserve"> </w:t>
      </w:r>
      <w:r>
        <w:rPr>
          <w:color w:val="171616"/>
        </w:rPr>
        <w:t>draft</w:t>
      </w:r>
      <w:r>
        <w:rPr>
          <w:color w:val="171616"/>
          <w:spacing w:val="-3"/>
        </w:rPr>
        <w:t xml:space="preserve"> </w:t>
      </w:r>
      <w:r>
        <w:rPr>
          <w:color w:val="171616"/>
        </w:rPr>
        <w:t>Final</w:t>
      </w:r>
      <w:r>
        <w:rPr>
          <w:color w:val="171616"/>
          <w:spacing w:val="-3"/>
        </w:rPr>
        <w:t xml:space="preserve"> </w:t>
      </w:r>
      <w:r>
        <w:rPr>
          <w:color w:val="171616"/>
        </w:rPr>
        <w:t>Research</w:t>
      </w:r>
      <w:r>
        <w:rPr>
          <w:color w:val="171616"/>
          <w:spacing w:val="-2"/>
        </w:rPr>
        <w:t xml:space="preserve"> </w:t>
      </w:r>
      <w:r>
        <w:rPr>
          <w:color w:val="171616"/>
        </w:rPr>
        <w:t>Report</w:t>
      </w:r>
      <w:r>
        <w:rPr>
          <w:color w:val="171616"/>
          <w:spacing w:val="-3"/>
        </w:rPr>
        <w:t xml:space="preserve"> </w:t>
      </w:r>
      <w:r>
        <w:rPr>
          <w:color w:val="171616"/>
        </w:rPr>
        <w:t xml:space="preserve">within </w:t>
      </w:r>
      <w:r>
        <w:rPr>
          <w:b/>
          <w:color w:val="171616"/>
        </w:rPr>
        <w:t xml:space="preserve">60 days </w:t>
      </w:r>
      <w:r>
        <w:rPr>
          <w:color w:val="171616"/>
        </w:rPr>
        <w:t xml:space="preserve">after the project completion date. NCIT leadership will then review the </w:t>
      </w:r>
      <w:r w:rsidR="000A176D">
        <w:rPr>
          <w:color w:val="171616"/>
        </w:rPr>
        <w:t>report if</w:t>
      </w:r>
      <w:r>
        <w:rPr>
          <w:color w:val="171616"/>
        </w:rPr>
        <w:t xml:space="preserve"> edits are required, the report will be returned to the PI with comments on requested revisions. Once a draft is approved, the report will be sent to the PM for review and the draft will be sent back to PI with requested edits.</w:t>
      </w:r>
    </w:p>
    <w:p w14:paraId="613C28E8" w14:textId="77777777" w:rsidR="00F12ACC" w:rsidRDefault="00E72547">
      <w:pPr>
        <w:pStyle w:val="BodyText"/>
        <w:spacing w:before="239" w:line="259" w:lineRule="auto"/>
        <w:ind w:right="882"/>
      </w:pPr>
      <w:r>
        <w:rPr>
          <w:color w:val="171616"/>
        </w:rPr>
        <w:t>Once revisions are completed, the final documents should be returned to NCIT for technical editing by the NCIT team and final approval. After notifying the PI of the final approval, NCIT administration will upload the research report to the NCIT website and to the National Transportation Library (NTL) (</w:t>
      </w:r>
      <w:hyperlink r:id="rId16">
        <w:r w:rsidR="00F12ACC">
          <w:rPr>
            <w:color w:val="FDC324"/>
            <w:u w:val="single" w:color="FDC324"/>
          </w:rPr>
          <w:t>https://rosap.ntl.bts.gov/submitContent</w:t>
        </w:r>
        <w:r w:rsidR="00F12ACC">
          <w:rPr>
            <w:color w:val="171616"/>
          </w:rPr>
          <w:t>)</w:t>
        </w:r>
      </w:hyperlink>
      <w:r>
        <w:rPr>
          <w:color w:val="171616"/>
        </w:rPr>
        <w:t>,</w:t>
      </w:r>
      <w:r>
        <w:rPr>
          <w:color w:val="171616"/>
          <w:spacing w:val="-3"/>
        </w:rPr>
        <w:t xml:space="preserve"> </w:t>
      </w:r>
      <w:r>
        <w:rPr>
          <w:color w:val="171616"/>
        </w:rPr>
        <w:t>per</w:t>
      </w:r>
      <w:r>
        <w:rPr>
          <w:color w:val="171616"/>
          <w:spacing w:val="-4"/>
        </w:rPr>
        <w:t xml:space="preserve"> </w:t>
      </w:r>
      <w:r>
        <w:rPr>
          <w:color w:val="171616"/>
        </w:rPr>
        <w:t>the</w:t>
      </w:r>
      <w:r>
        <w:rPr>
          <w:color w:val="171616"/>
          <w:spacing w:val="-5"/>
        </w:rPr>
        <w:t xml:space="preserve"> </w:t>
      </w:r>
      <w:r>
        <w:rPr>
          <w:color w:val="171616"/>
        </w:rPr>
        <w:t>grant’s</w:t>
      </w:r>
      <w:r>
        <w:rPr>
          <w:color w:val="171616"/>
          <w:spacing w:val="-3"/>
        </w:rPr>
        <w:t xml:space="preserve"> </w:t>
      </w:r>
      <w:r>
        <w:rPr>
          <w:color w:val="171616"/>
        </w:rPr>
        <w:t>requirements.</w:t>
      </w:r>
      <w:r>
        <w:rPr>
          <w:color w:val="171616"/>
          <w:spacing w:val="-4"/>
        </w:rPr>
        <w:t xml:space="preserve"> </w:t>
      </w:r>
      <w:r>
        <w:rPr>
          <w:color w:val="171616"/>
        </w:rPr>
        <w:t>The</w:t>
      </w:r>
      <w:r>
        <w:rPr>
          <w:color w:val="171616"/>
          <w:spacing w:val="-5"/>
        </w:rPr>
        <w:t xml:space="preserve"> </w:t>
      </w:r>
      <w:r>
        <w:rPr>
          <w:color w:val="171616"/>
        </w:rPr>
        <w:t>NTL</w:t>
      </w:r>
      <w:r>
        <w:rPr>
          <w:color w:val="171616"/>
          <w:spacing w:val="-4"/>
        </w:rPr>
        <w:t xml:space="preserve"> </w:t>
      </w:r>
      <w:r>
        <w:rPr>
          <w:color w:val="171616"/>
        </w:rPr>
        <w:t>Repository</w:t>
      </w:r>
      <w:r>
        <w:rPr>
          <w:color w:val="171616"/>
          <w:spacing w:val="-3"/>
        </w:rPr>
        <w:t xml:space="preserve"> </w:t>
      </w:r>
      <w:r>
        <w:rPr>
          <w:color w:val="171616"/>
        </w:rPr>
        <w:t>is</w:t>
      </w:r>
      <w:r>
        <w:rPr>
          <w:color w:val="171616"/>
          <w:spacing w:val="-3"/>
        </w:rPr>
        <w:t xml:space="preserve"> </w:t>
      </w:r>
      <w:r>
        <w:rPr>
          <w:color w:val="171616"/>
        </w:rPr>
        <w:t>where</w:t>
      </w:r>
      <w:r>
        <w:rPr>
          <w:color w:val="171616"/>
          <w:spacing w:val="-5"/>
        </w:rPr>
        <w:t xml:space="preserve"> </w:t>
      </w:r>
      <w:r>
        <w:rPr>
          <w:color w:val="171616"/>
        </w:rPr>
        <w:t>all</w:t>
      </w:r>
      <w:r>
        <w:rPr>
          <w:color w:val="171616"/>
          <w:spacing w:val="-4"/>
        </w:rPr>
        <w:t xml:space="preserve"> </w:t>
      </w:r>
      <w:r>
        <w:rPr>
          <w:color w:val="171616"/>
        </w:rPr>
        <w:t>US</w:t>
      </w:r>
      <w:r>
        <w:rPr>
          <w:color w:val="171616"/>
          <w:spacing w:val="-4"/>
        </w:rPr>
        <w:t xml:space="preserve"> </w:t>
      </w:r>
      <w:r>
        <w:rPr>
          <w:color w:val="171616"/>
        </w:rPr>
        <w:t>DOT- funded research is shared with the public.</w:t>
      </w:r>
    </w:p>
    <w:p w14:paraId="613C28E9" w14:textId="77777777" w:rsidR="00F12ACC" w:rsidRDefault="00E72547">
      <w:pPr>
        <w:pStyle w:val="BodyText"/>
        <w:spacing w:before="239" w:line="259" w:lineRule="auto"/>
        <w:ind w:right="882"/>
      </w:pPr>
      <w:r>
        <w:rPr>
          <w:color w:val="171616"/>
        </w:rPr>
        <w:t>While project PIs may not delay submission of the report, an “embargo” can be requested to allow for the publication</w:t>
      </w:r>
      <w:r>
        <w:rPr>
          <w:color w:val="171616"/>
          <w:spacing w:val="-2"/>
        </w:rPr>
        <w:t xml:space="preserve"> </w:t>
      </w:r>
      <w:r>
        <w:rPr>
          <w:color w:val="171616"/>
        </w:rPr>
        <w:t>of</w:t>
      </w:r>
      <w:r>
        <w:rPr>
          <w:color w:val="171616"/>
          <w:spacing w:val="-4"/>
        </w:rPr>
        <w:t xml:space="preserve"> </w:t>
      </w:r>
      <w:r>
        <w:rPr>
          <w:color w:val="171616"/>
        </w:rPr>
        <w:t>journal</w:t>
      </w:r>
      <w:r>
        <w:rPr>
          <w:color w:val="171616"/>
          <w:spacing w:val="-3"/>
        </w:rPr>
        <w:t xml:space="preserve"> </w:t>
      </w:r>
      <w:r>
        <w:rPr>
          <w:color w:val="171616"/>
        </w:rPr>
        <w:t>articles</w:t>
      </w:r>
      <w:r>
        <w:rPr>
          <w:color w:val="171616"/>
          <w:spacing w:val="-4"/>
        </w:rPr>
        <w:t xml:space="preserve"> </w:t>
      </w:r>
      <w:r>
        <w:rPr>
          <w:color w:val="171616"/>
        </w:rPr>
        <w:t>to</w:t>
      </w:r>
      <w:r>
        <w:rPr>
          <w:color w:val="171616"/>
          <w:spacing w:val="-3"/>
        </w:rPr>
        <w:t xml:space="preserve"> </w:t>
      </w:r>
      <w:r>
        <w:rPr>
          <w:color w:val="171616"/>
        </w:rPr>
        <w:t>precede</w:t>
      </w:r>
      <w:r>
        <w:rPr>
          <w:color w:val="171616"/>
          <w:spacing w:val="-4"/>
        </w:rPr>
        <w:t xml:space="preserve"> </w:t>
      </w:r>
      <w:r>
        <w:rPr>
          <w:color w:val="171616"/>
        </w:rPr>
        <w:t>the</w:t>
      </w:r>
      <w:r>
        <w:rPr>
          <w:color w:val="171616"/>
          <w:spacing w:val="-4"/>
        </w:rPr>
        <w:t xml:space="preserve"> </w:t>
      </w:r>
      <w:r>
        <w:rPr>
          <w:color w:val="171616"/>
        </w:rPr>
        <w:t>report</w:t>
      </w:r>
      <w:r>
        <w:rPr>
          <w:color w:val="171616"/>
          <w:spacing w:val="-3"/>
        </w:rPr>
        <w:t xml:space="preserve"> </w:t>
      </w:r>
      <w:r>
        <w:rPr>
          <w:color w:val="171616"/>
        </w:rPr>
        <w:t>being</w:t>
      </w:r>
      <w:r>
        <w:rPr>
          <w:color w:val="171616"/>
          <w:spacing w:val="-1"/>
        </w:rPr>
        <w:t xml:space="preserve"> </w:t>
      </w:r>
      <w:r>
        <w:rPr>
          <w:color w:val="171616"/>
        </w:rPr>
        <w:t>made</w:t>
      </w:r>
      <w:r>
        <w:rPr>
          <w:color w:val="171616"/>
          <w:spacing w:val="-4"/>
        </w:rPr>
        <w:t xml:space="preserve"> </w:t>
      </w:r>
      <w:r>
        <w:rPr>
          <w:color w:val="171616"/>
        </w:rPr>
        <w:t>publicly</w:t>
      </w:r>
      <w:r>
        <w:rPr>
          <w:color w:val="171616"/>
          <w:spacing w:val="-2"/>
        </w:rPr>
        <w:t xml:space="preserve"> </w:t>
      </w:r>
      <w:r>
        <w:rPr>
          <w:color w:val="171616"/>
        </w:rPr>
        <w:t>available.</w:t>
      </w:r>
      <w:r>
        <w:rPr>
          <w:color w:val="171616"/>
          <w:spacing w:val="-3"/>
        </w:rPr>
        <w:t xml:space="preserve"> </w:t>
      </w:r>
      <w:r>
        <w:rPr>
          <w:color w:val="171616"/>
        </w:rPr>
        <w:t>This</w:t>
      </w:r>
      <w:r>
        <w:rPr>
          <w:color w:val="171616"/>
          <w:spacing w:val="-2"/>
        </w:rPr>
        <w:t xml:space="preserve"> </w:t>
      </w:r>
      <w:r>
        <w:rPr>
          <w:color w:val="171616"/>
        </w:rPr>
        <w:t>embargo</w:t>
      </w:r>
      <w:r>
        <w:rPr>
          <w:color w:val="171616"/>
          <w:spacing w:val="-3"/>
        </w:rPr>
        <w:t xml:space="preserve"> </w:t>
      </w:r>
      <w:r>
        <w:rPr>
          <w:color w:val="171616"/>
        </w:rPr>
        <w:t>will</w:t>
      </w:r>
      <w:r>
        <w:rPr>
          <w:color w:val="171616"/>
          <w:spacing w:val="-3"/>
        </w:rPr>
        <w:t xml:space="preserve"> </w:t>
      </w:r>
      <w:r>
        <w:rPr>
          <w:color w:val="171616"/>
        </w:rPr>
        <w:t>hold</w:t>
      </w:r>
      <w:r>
        <w:rPr>
          <w:color w:val="171616"/>
          <w:spacing w:val="-2"/>
        </w:rPr>
        <w:t xml:space="preserve"> </w:t>
      </w:r>
      <w:r>
        <w:rPr>
          <w:color w:val="171616"/>
        </w:rPr>
        <w:t>back</w:t>
      </w:r>
    </w:p>
    <w:p w14:paraId="613C28EA" w14:textId="77777777" w:rsidR="00F12ACC" w:rsidRDefault="00F12ACC">
      <w:pPr>
        <w:spacing w:line="259" w:lineRule="auto"/>
        <w:sectPr w:rsidR="00F12ACC" w:rsidSect="00E801A1">
          <w:pgSz w:w="12240" w:h="15840"/>
          <w:pgMar w:top="1400" w:right="620" w:bottom="280" w:left="1320" w:header="720" w:footer="720" w:gutter="0"/>
          <w:cols w:space="720"/>
        </w:sectPr>
      </w:pPr>
    </w:p>
    <w:p w14:paraId="613C28EB" w14:textId="77777777" w:rsidR="00F12ACC" w:rsidRDefault="00E72547">
      <w:pPr>
        <w:pStyle w:val="BodyText"/>
        <w:spacing w:before="41" w:line="259" w:lineRule="auto"/>
        <w:ind w:right="882"/>
      </w:pPr>
      <w:r>
        <w:rPr>
          <w:color w:val="171616"/>
        </w:rPr>
        <w:lastRenderedPageBreak/>
        <w:t>making</w:t>
      </w:r>
      <w:r>
        <w:rPr>
          <w:color w:val="171616"/>
          <w:spacing w:val="-2"/>
        </w:rPr>
        <w:t xml:space="preserve"> </w:t>
      </w:r>
      <w:r>
        <w:rPr>
          <w:color w:val="171616"/>
        </w:rPr>
        <w:t>the</w:t>
      </w:r>
      <w:r>
        <w:rPr>
          <w:color w:val="171616"/>
          <w:spacing w:val="-3"/>
        </w:rPr>
        <w:t xml:space="preserve"> </w:t>
      </w:r>
      <w:r>
        <w:rPr>
          <w:color w:val="171616"/>
        </w:rPr>
        <w:t>report</w:t>
      </w:r>
      <w:r>
        <w:rPr>
          <w:color w:val="171616"/>
          <w:spacing w:val="-2"/>
        </w:rPr>
        <w:t xml:space="preserve"> </w:t>
      </w:r>
      <w:r>
        <w:rPr>
          <w:color w:val="171616"/>
        </w:rPr>
        <w:t>public</w:t>
      </w:r>
      <w:r>
        <w:rPr>
          <w:color w:val="171616"/>
          <w:spacing w:val="-2"/>
        </w:rPr>
        <w:t xml:space="preserve"> </w:t>
      </w:r>
      <w:r>
        <w:rPr>
          <w:color w:val="171616"/>
        </w:rPr>
        <w:t>for</w:t>
      </w:r>
      <w:r>
        <w:rPr>
          <w:color w:val="171616"/>
          <w:spacing w:val="-2"/>
        </w:rPr>
        <w:t xml:space="preserve"> </w:t>
      </w:r>
      <w:r>
        <w:rPr>
          <w:color w:val="171616"/>
        </w:rPr>
        <w:t>up</w:t>
      </w:r>
      <w:r>
        <w:rPr>
          <w:color w:val="171616"/>
          <w:spacing w:val="-1"/>
        </w:rPr>
        <w:t xml:space="preserve"> </w:t>
      </w:r>
      <w:r>
        <w:rPr>
          <w:color w:val="171616"/>
        </w:rPr>
        <w:t>to</w:t>
      </w:r>
      <w:r>
        <w:rPr>
          <w:color w:val="171616"/>
          <w:spacing w:val="-2"/>
        </w:rPr>
        <w:t xml:space="preserve"> </w:t>
      </w:r>
      <w:r>
        <w:rPr>
          <w:color w:val="171616"/>
        </w:rPr>
        <w:t>12</w:t>
      </w:r>
      <w:r>
        <w:rPr>
          <w:color w:val="171616"/>
          <w:spacing w:val="-2"/>
        </w:rPr>
        <w:t xml:space="preserve"> </w:t>
      </w:r>
      <w:r>
        <w:rPr>
          <w:color w:val="171616"/>
        </w:rPr>
        <w:t>months</w:t>
      </w:r>
      <w:r>
        <w:rPr>
          <w:color w:val="171616"/>
          <w:spacing w:val="-1"/>
        </w:rPr>
        <w:t xml:space="preserve"> </w:t>
      </w:r>
      <w:r>
        <w:rPr>
          <w:color w:val="171616"/>
        </w:rPr>
        <w:t>from</w:t>
      </w:r>
      <w:r>
        <w:rPr>
          <w:color w:val="171616"/>
          <w:spacing w:val="-3"/>
        </w:rPr>
        <w:t xml:space="preserve"> </w:t>
      </w:r>
      <w:r>
        <w:rPr>
          <w:color w:val="171616"/>
        </w:rPr>
        <w:t>the</w:t>
      </w:r>
      <w:r>
        <w:rPr>
          <w:color w:val="171616"/>
          <w:spacing w:val="-3"/>
        </w:rPr>
        <w:t xml:space="preserve"> </w:t>
      </w:r>
      <w:r>
        <w:rPr>
          <w:color w:val="171616"/>
        </w:rPr>
        <w:t>date</w:t>
      </w:r>
      <w:r>
        <w:rPr>
          <w:color w:val="171616"/>
          <w:spacing w:val="-3"/>
        </w:rPr>
        <w:t xml:space="preserve"> </w:t>
      </w:r>
      <w:r>
        <w:rPr>
          <w:color w:val="171616"/>
        </w:rPr>
        <w:t>of</w:t>
      </w:r>
      <w:r>
        <w:rPr>
          <w:color w:val="171616"/>
          <w:spacing w:val="-3"/>
        </w:rPr>
        <w:t xml:space="preserve"> </w:t>
      </w:r>
      <w:r>
        <w:rPr>
          <w:color w:val="171616"/>
        </w:rPr>
        <w:t>publication</w:t>
      </w:r>
      <w:r>
        <w:rPr>
          <w:color w:val="171616"/>
          <w:spacing w:val="-1"/>
        </w:rPr>
        <w:t xml:space="preserve"> </w:t>
      </w:r>
      <w:r>
        <w:rPr>
          <w:color w:val="171616"/>
        </w:rPr>
        <w:t>in</w:t>
      </w:r>
      <w:r>
        <w:rPr>
          <w:color w:val="171616"/>
          <w:spacing w:val="-1"/>
        </w:rPr>
        <w:t xml:space="preserve"> </w:t>
      </w:r>
      <w:r>
        <w:rPr>
          <w:color w:val="171616"/>
        </w:rPr>
        <w:t>a</w:t>
      </w:r>
      <w:r>
        <w:rPr>
          <w:color w:val="171616"/>
          <w:spacing w:val="-1"/>
        </w:rPr>
        <w:t xml:space="preserve"> </w:t>
      </w:r>
      <w:r>
        <w:rPr>
          <w:color w:val="171616"/>
        </w:rPr>
        <w:t>journal.</w:t>
      </w:r>
      <w:r>
        <w:rPr>
          <w:color w:val="171616"/>
          <w:spacing w:val="-2"/>
        </w:rPr>
        <w:t xml:space="preserve"> </w:t>
      </w:r>
      <w:r>
        <w:rPr>
          <w:color w:val="171616"/>
        </w:rPr>
        <w:t>You</w:t>
      </w:r>
      <w:r>
        <w:rPr>
          <w:color w:val="171616"/>
          <w:spacing w:val="-1"/>
        </w:rPr>
        <w:t xml:space="preserve"> </w:t>
      </w:r>
      <w:r>
        <w:rPr>
          <w:color w:val="171616"/>
        </w:rPr>
        <w:t>can</w:t>
      </w:r>
      <w:r>
        <w:rPr>
          <w:color w:val="171616"/>
          <w:spacing w:val="-1"/>
        </w:rPr>
        <w:t xml:space="preserve"> </w:t>
      </w:r>
      <w:r>
        <w:rPr>
          <w:color w:val="171616"/>
        </w:rPr>
        <w:t>read</w:t>
      </w:r>
      <w:r>
        <w:rPr>
          <w:color w:val="171616"/>
          <w:spacing w:val="-1"/>
        </w:rPr>
        <w:t xml:space="preserve"> </w:t>
      </w:r>
      <w:r>
        <w:rPr>
          <w:color w:val="171616"/>
        </w:rPr>
        <w:t>more</w:t>
      </w:r>
      <w:r>
        <w:rPr>
          <w:color w:val="171616"/>
          <w:spacing w:val="-3"/>
        </w:rPr>
        <w:t xml:space="preserve"> </w:t>
      </w:r>
      <w:r>
        <w:rPr>
          <w:color w:val="171616"/>
        </w:rPr>
        <w:t xml:space="preserve">about embargoes at the NTL’s FAQ page: </w:t>
      </w:r>
      <w:hyperlink r:id="rId17">
        <w:r w:rsidR="00F12ACC">
          <w:rPr>
            <w:color w:val="FDC324"/>
            <w:u w:val="single" w:color="FDC324"/>
          </w:rPr>
          <w:t>https://ntl.bts.gov/public-access/how-request-embargo</w:t>
        </w:r>
      </w:hyperlink>
    </w:p>
    <w:p w14:paraId="613C28EC" w14:textId="77777777" w:rsidR="00F12ACC" w:rsidRDefault="00E72547">
      <w:pPr>
        <w:pStyle w:val="BodyText"/>
        <w:spacing w:before="241" w:line="259" w:lineRule="auto"/>
        <w:ind w:right="626"/>
      </w:pPr>
      <w:r>
        <w:rPr>
          <w:color w:val="171616"/>
        </w:rPr>
        <w:t>If you would like to request an embargo on the publication of your project report, please contact Haylee Yung (</w:t>
      </w:r>
      <w:hyperlink r:id="rId18">
        <w:r w:rsidR="00F12ACC">
          <w:rPr>
            <w:color w:val="FDC324"/>
            <w:u w:val="single" w:color="FDC324"/>
          </w:rPr>
          <w:t>h-</w:t>
        </w:r>
      </w:hyperlink>
      <w:r>
        <w:rPr>
          <w:color w:val="FDC324"/>
        </w:rPr>
        <w:t xml:space="preserve"> </w:t>
      </w:r>
      <w:hyperlink r:id="rId19">
        <w:r w:rsidR="00F12ACC">
          <w:rPr>
            <w:color w:val="FDC324"/>
            <w:u w:val="single" w:color="FDC324"/>
          </w:rPr>
          <w:t>yung@tti.tamu.edu</w:t>
        </w:r>
        <w:r w:rsidR="00F12ACC">
          <w:rPr>
            <w:color w:val="171616"/>
          </w:rPr>
          <w:t>)</w:t>
        </w:r>
      </w:hyperlink>
      <w:r>
        <w:rPr>
          <w:color w:val="171616"/>
        </w:rPr>
        <w:t>,</w:t>
      </w:r>
      <w:r>
        <w:rPr>
          <w:color w:val="171616"/>
          <w:spacing w:val="-2"/>
        </w:rPr>
        <w:t xml:space="preserve"> </w:t>
      </w:r>
      <w:r>
        <w:rPr>
          <w:color w:val="171616"/>
        </w:rPr>
        <w:t>and</w:t>
      </w:r>
      <w:r>
        <w:rPr>
          <w:color w:val="171616"/>
          <w:spacing w:val="-2"/>
        </w:rPr>
        <w:t xml:space="preserve"> </w:t>
      </w:r>
      <w:r>
        <w:rPr>
          <w:color w:val="171616"/>
        </w:rPr>
        <w:t>she</w:t>
      </w:r>
      <w:r>
        <w:rPr>
          <w:color w:val="171616"/>
          <w:spacing w:val="-6"/>
        </w:rPr>
        <w:t xml:space="preserve"> </w:t>
      </w:r>
      <w:r>
        <w:rPr>
          <w:color w:val="171616"/>
        </w:rPr>
        <w:t>will</w:t>
      </w:r>
      <w:r>
        <w:rPr>
          <w:color w:val="171616"/>
          <w:spacing w:val="-3"/>
        </w:rPr>
        <w:t xml:space="preserve"> </w:t>
      </w:r>
      <w:r>
        <w:rPr>
          <w:color w:val="171616"/>
        </w:rPr>
        <w:t>work with</w:t>
      </w:r>
      <w:r>
        <w:rPr>
          <w:color w:val="171616"/>
          <w:spacing w:val="-2"/>
        </w:rPr>
        <w:t xml:space="preserve"> </w:t>
      </w:r>
      <w:r>
        <w:rPr>
          <w:color w:val="171616"/>
        </w:rPr>
        <w:t>you</w:t>
      </w:r>
      <w:r>
        <w:rPr>
          <w:color w:val="171616"/>
          <w:spacing w:val="-2"/>
        </w:rPr>
        <w:t xml:space="preserve"> </w:t>
      </w:r>
      <w:r>
        <w:rPr>
          <w:color w:val="171616"/>
        </w:rPr>
        <w:t>to</w:t>
      </w:r>
      <w:r>
        <w:rPr>
          <w:color w:val="171616"/>
          <w:spacing w:val="-3"/>
        </w:rPr>
        <w:t xml:space="preserve"> </w:t>
      </w:r>
      <w:r>
        <w:rPr>
          <w:color w:val="171616"/>
        </w:rPr>
        <w:t>make</w:t>
      </w:r>
      <w:r>
        <w:rPr>
          <w:color w:val="171616"/>
          <w:spacing w:val="-4"/>
        </w:rPr>
        <w:t xml:space="preserve"> </w:t>
      </w:r>
      <w:r>
        <w:rPr>
          <w:color w:val="171616"/>
        </w:rPr>
        <w:t>this</w:t>
      </w:r>
      <w:r>
        <w:rPr>
          <w:color w:val="171616"/>
          <w:spacing w:val="-2"/>
        </w:rPr>
        <w:t xml:space="preserve"> </w:t>
      </w:r>
      <w:r>
        <w:rPr>
          <w:color w:val="171616"/>
        </w:rPr>
        <w:t>request.</w:t>
      </w:r>
      <w:r>
        <w:rPr>
          <w:color w:val="171616"/>
          <w:spacing w:val="-3"/>
        </w:rPr>
        <w:t xml:space="preserve"> </w:t>
      </w:r>
      <w:r>
        <w:rPr>
          <w:color w:val="171616"/>
        </w:rPr>
        <w:t>You</w:t>
      </w:r>
      <w:r>
        <w:rPr>
          <w:color w:val="171616"/>
          <w:spacing w:val="-2"/>
        </w:rPr>
        <w:t xml:space="preserve"> </w:t>
      </w:r>
      <w:r>
        <w:rPr>
          <w:color w:val="171616"/>
        </w:rPr>
        <w:t>must</w:t>
      </w:r>
      <w:r>
        <w:rPr>
          <w:color w:val="171616"/>
          <w:spacing w:val="-3"/>
        </w:rPr>
        <w:t xml:space="preserve"> </w:t>
      </w:r>
      <w:r>
        <w:rPr>
          <w:color w:val="171616"/>
        </w:rPr>
        <w:t>supply</w:t>
      </w:r>
      <w:r>
        <w:rPr>
          <w:color w:val="171616"/>
          <w:spacing w:val="-2"/>
        </w:rPr>
        <w:t xml:space="preserve"> </w:t>
      </w:r>
      <w:r>
        <w:rPr>
          <w:color w:val="171616"/>
        </w:rPr>
        <w:t>an</w:t>
      </w:r>
      <w:r>
        <w:rPr>
          <w:color w:val="171616"/>
          <w:spacing w:val="-2"/>
        </w:rPr>
        <w:t xml:space="preserve"> </w:t>
      </w:r>
      <w:r>
        <w:rPr>
          <w:color w:val="171616"/>
        </w:rPr>
        <w:t>approximate</w:t>
      </w:r>
      <w:r>
        <w:rPr>
          <w:color w:val="171616"/>
          <w:spacing w:val="-4"/>
        </w:rPr>
        <w:t xml:space="preserve"> </w:t>
      </w:r>
      <w:r>
        <w:rPr>
          <w:color w:val="171616"/>
        </w:rPr>
        <w:t>publication date in your request. If an embargo is granted, the NTL will hold the final reports in embargo for up to 12 months from the date of publication in a journal, before sharing them with the public.</w:t>
      </w:r>
    </w:p>
    <w:p w14:paraId="613C28ED" w14:textId="77777777" w:rsidR="00F12ACC" w:rsidRDefault="00E72547">
      <w:pPr>
        <w:pStyle w:val="Heading2"/>
        <w:spacing w:before="237"/>
      </w:pPr>
      <w:bookmarkStart w:id="13" w:name="Figures"/>
      <w:bookmarkStart w:id="14" w:name="_bookmark5"/>
      <w:bookmarkEnd w:id="13"/>
      <w:bookmarkEnd w:id="14"/>
      <w:r>
        <w:rPr>
          <w:color w:val="4F2482"/>
          <w:spacing w:val="-2"/>
        </w:rPr>
        <w:t>Figures</w:t>
      </w:r>
    </w:p>
    <w:p w14:paraId="613C28EE" w14:textId="77777777" w:rsidR="00F12ACC" w:rsidRDefault="00E72547">
      <w:pPr>
        <w:pStyle w:val="BodyText"/>
        <w:spacing w:before="23" w:line="259" w:lineRule="auto"/>
        <w:ind w:left="119" w:right="882"/>
      </w:pPr>
      <w:r>
        <w:rPr>
          <w:color w:val="171616"/>
        </w:rPr>
        <w:t>High-resolution</w:t>
      </w:r>
      <w:r>
        <w:rPr>
          <w:color w:val="171616"/>
          <w:spacing w:val="-2"/>
        </w:rPr>
        <w:t xml:space="preserve"> </w:t>
      </w:r>
      <w:r>
        <w:rPr>
          <w:color w:val="171616"/>
        </w:rPr>
        <w:t>images</w:t>
      </w:r>
      <w:r>
        <w:rPr>
          <w:color w:val="171616"/>
          <w:spacing w:val="-2"/>
        </w:rPr>
        <w:t xml:space="preserve"> </w:t>
      </w:r>
      <w:r>
        <w:rPr>
          <w:color w:val="171616"/>
        </w:rPr>
        <w:t>are</w:t>
      </w:r>
      <w:r>
        <w:rPr>
          <w:color w:val="171616"/>
          <w:spacing w:val="-4"/>
        </w:rPr>
        <w:t xml:space="preserve"> </w:t>
      </w:r>
      <w:r>
        <w:rPr>
          <w:color w:val="171616"/>
        </w:rPr>
        <w:t>preferred</w:t>
      </w:r>
      <w:r>
        <w:rPr>
          <w:color w:val="171616"/>
          <w:spacing w:val="-2"/>
        </w:rPr>
        <w:t xml:space="preserve"> </w:t>
      </w:r>
      <w:r>
        <w:rPr>
          <w:color w:val="171616"/>
        </w:rPr>
        <w:t>if</w:t>
      </w:r>
      <w:r>
        <w:rPr>
          <w:color w:val="171616"/>
          <w:spacing w:val="-4"/>
        </w:rPr>
        <w:t xml:space="preserve"> </w:t>
      </w:r>
      <w:r>
        <w:rPr>
          <w:color w:val="171616"/>
        </w:rPr>
        <w:t>possible.</w:t>
      </w:r>
      <w:r>
        <w:rPr>
          <w:color w:val="171616"/>
          <w:spacing w:val="-3"/>
        </w:rPr>
        <w:t xml:space="preserve"> </w:t>
      </w:r>
      <w:r>
        <w:rPr>
          <w:color w:val="171616"/>
        </w:rPr>
        <w:t>Use</w:t>
      </w:r>
      <w:r>
        <w:rPr>
          <w:color w:val="171616"/>
          <w:spacing w:val="-4"/>
        </w:rPr>
        <w:t xml:space="preserve"> </w:t>
      </w:r>
      <w:r>
        <w:rPr>
          <w:color w:val="171616"/>
        </w:rPr>
        <w:t>automatic</w:t>
      </w:r>
      <w:r>
        <w:rPr>
          <w:color w:val="171616"/>
          <w:spacing w:val="-3"/>
        </w:rPr>
        <w:t xml:space="preserve"> </w:t>
      </w:r>
      <w:r>
        <w:rPr>
          <w:color w:val="171616"/>
        </w:rPr>
        <w:t>cross</w:t>
      </w:r>
      <w:r>
        <w:rPr>
          <w:color w:val="171616"/>
          <w:spacing w:val="-2"/>
        </w:rPr>
        <w:t xml:space="preserve"> </w:t>
      </w:r>
      <w:r>
        <w:rPr>
          <w:color w:val="171616"/>
        </w:rPr>
        <w:t>references</w:t>
      </w:r>
      <w:r>
        <w:rPr>
          <w:color w:val="171616"/>
          <w:spacing w:val="-2"/>
        </w:rPr>
        <w:t xml:space="preserve"> </w:t>
      </w:r>
      <w:r>
        <w:rPr>
          <w:color w:val="171616"/>
        </w:rPr>
        <w:t>to</w:t>
      </w:r>
      <w:r>
        <w:rPr>
          <w:color w:val="171616"/>
          <w:spacing w:val="-3"/>
        </w:rPr>
        <w:t xml:space="preserve"> </w:t>
      </w:r>
      <w:r>
        <w:rPr>
          <w:color w:val="171616"/>
        </w:rPr>
        <w:t>mention</w:t>
      </w:r>
      <w:r>
        <w:rPr>
          <w:color w:val="171616"/>
          <w:spacing w:val="-2"/>
        </w:rPr>
        <w:t xml:space="preserve"> </w:t>
      </w:r>
      <w:r>
        <w:rPr>
          <w:color w:val="171616"/>
        </w:rPr>
        <w:t>each</w:t>
      </w:r>
      <w:r>
        <w:rPr>
          <w:color w:val="171616"/>
          <w:spacing w:val="-2"/>
        </w:rPr>
        <w:t xml:space="preserve"> </w:t>
      </w:r>
      <w:r>
        <w:rPr>
          <w:color w:val="171616"/>
        </w:rPr>
        <w:t>figure</w:t>
      </w:r>
      <w:r>
        <w:rPr>
          <w:color w:val="171616"/>
          <w:spacing w:val="-4"/>
        </w:rPr>
        <w:t xml:space="preserve"> </w:t>
      </w:r>
      <w:r>
        <w:rPr>
          <w:color w:val="171616"/>
        </w:rPr>
        <w:t>in</w:t>
      </w:r>
      <w:r>
        <w:rPr>
          <w:color w:val="171616"/>
          <w:spacing w:val="-2"/>
        </w:rPr>
        <w:t xml:space="preserve"> </w:t>
      </w:r>
      <w:r>
        <w:rPr>
          <w:color w:val="171616"/>
        </w:rPr>
        <w:t>the</w:t>
      </w:r>
      <w:r>
        <w:rPr>
          <w:color w:val="171616"/>
          <w:spacing w:val="-4"/>
        </w:rPr>
        <w:t xml:space="preserve"> </w:t>
      </w:r>
      <w:r>
        <w:rPr>
          <w:color w:val="171616"/>
        </w:rPr>
        <w:t>text (</w:t>
      </w:r>
      <w:hyperlink w:anchor="_bookmark7" w:history="1">
        <w:r w:rsidR="00F12ACC">
          <w:rPr>
            <w:color w:val="171616"/>
          </w:rPr>
          <w:t>Figure 1)</w:t>
        </w:r>
      </w:hyperlink>
      <w:r>
        <w:rPr>
          <w:color w:val="171616"/>
        </w:rPr>
        <w:t>. Please include alternative text (Alt Text) for all figures to fulfill Section 508 compliance requirements.</w:t>
      </w:r>
    </w:p>
    <w:p w14:paraId="613C28EF" w14:textId="77777777" w:rsidR="00F12ACC" w:rsidRDefault="00E72547">
      <w:pPr>
        <w:pStyle w:val="BodyText"/>
        <w:spacing w:before="1"/>
        <w:ind w:left="119"/>
      </w:pPr>
      <w:r>
        <w:rPr>
          <w:color w:val="171616"/>
        </w:rPr>
        <w:t>You</w:t>
      </w:r>
      <w:r>
        <w:rPr>
          <w:color w:val="171616"/>
          <w:spacing w:val="-5"/>
        </w:rPr>
        <w:t xml:space="preserve"> </w:t>
      </w:r>
      <w:r>
        <w:rPr>
          <w:color w:val="171616"/>
        </w:rPr>
        <w:t>can</w:t>
      </w:r>
      <w:r>
        <w:rPr>
          <w:color w:val="171616"/>
          <w:spacing w:val="-5"/>
        </w:rPr>
        <w:t xml:space="preserve"> </w:t>
      </w:r>
      <w:r>
        <w:rPr>
          <w:color w:val="171616"/>
        </w:rPr>
        <w:t>do</w:t>
      </w:r>
      <w:r>
        <w:rPr>
          <w:color w:val="171616"/>
          <w:spacing w:val="-5"/>
        </w:rPr>
        <w:t xml:space="preserve"> </w:t>
      </w:r>
      <w:r>
        <w:rPr>
          <w:color w:val="171616"/>
        </w:rPr>
        <w:t>so</w:t>
      </w:r>
      <w:r>
        <w:rPr>
          <w:color w:val="171616"/>
          <w:spacing w:val="-6"/>
        </w:rPr>
        <w:t xml:space="preserve"> </w:t>
      </w:r>
      <w:r>
        <w:rPr>
          <w:color w:val="171616"/>
        </w:rPr>
        <w:t>by</w:t>
      </w:r>
      <w:r>
        <w:rPr>
          <w:color w:val="171616"/>
          <w:spacing w:val="-4"/>
        </w:rPr>
        <w:t xml:space="preserve"> </w:t>
      </w:r>
      <w:r>
        <w:rPr>
          <w:color w:val="171616"/>
        </w:rPr>
        <w:t>using</w:t>
      </w:r>
      <w:r>
        <w:rPr>
          <w:color w:val="171616"/>
          <w:spacing w:val="-6"/>
        </w:rPr>
        <w:t xml:space="preserve"> </w:t>
      </w:r>
      <w:r>
        <w:rPr>
          <w:color w:val="171616"/>
        </w:rPr>
        <w:t>the</w:t>
      </w:r>
      <w:r>
        <w:rPr>
          <w:color w:val="171616"/>
          <w:spacing w:val="-6"/>
        </w:rPr>
        <w:t xml:space="preserve"> </w:t>
      </w:r>
      <w:r>
        <w:rPr>
          <w:color w:val="171616"/>
        </w:rPr>
        <w:t>“Edit</w:t>
      </w:r>
      <w:r>
        <w:rPr>
          <w:color w:val="171616"/>
          <w:spacing w:val="-5"/>
        </w:rPr>
        <w:t xml:space="preserve"> </w:t>
      </w:r>
      <w:r>
        <w:rPr>
          <w:color w:val="171616"/>
        </w:rPr>
        <w:t>Alt</w:t>
      </w:r>
      <w:r>
        <w:rPr>
          <w:color w:val="171616"/>
          <w:spacing w:val="-6"/>
        </w:rPr>
        <w:t xml:space="preserve"> </w:t>
      </w:r>
      <w:proofErr w:type="spellStart"/>
      <w:r>
        <w:rPr>
          <w:color w:val="171616"/>
        </w:rPr>
        <w:t>Text”option</w:t>
      </w:r>
      <w:proofErr w:type="spellEnd"/>
      <w:r>
        <w:rPr>
          <w:color w:val="171616"/>
          <w:spacing w:val="-4"/>
        </w:rPr>
        <w:t xml:space="preserve"> </w:t>
      </w:r>
      <w:r>
        <w:rPr>
          <w:color w:val="171616"/>
        </w:rPr>
        <w:t>available</w:t>
      </w:r>
      <w:r>
        <w:rPr>
          <w:color w:val="171616"/>
          <w:spacing w:val="-7"/>
        </w:rPr>
        <w:t xml:space="preserve"> </w:t>
      </w:r>
      <w:r>
        <w:rPr>
          <w:color w:val="171616"/>
        </w:rPr>
        <w:t>when</w:t>
      </w:r>
      <w:r>
        <w:rPr>
          <w:color w:val="171616"/>
          <w:spacing w:val="-4"/>
        </w:rPr>
        <w:t xml:space="preserve"> </w:t>
      </w:r>
      <w:r>
        <w:rPr>
          <w:color w:val="171616"/>
        </w:rPr>
        <w:t>you</w:t>
      </w:r>
      <w:r>
        <w:rPr>
          <w:color w:val="171616"/>
          <w:spacing w:val="-5"/>
        </w:rPr>
        <w:t xml:space="preserve"> </w:t>
      </w:r>
      <w:r>
        <w:rPr>
          <w:color w:val="171616"/>
        </w:rPr>
        <w:t>right-click</w:t>
      </w:r>
      <w:r>
        <w:rPr>
          <w:color w:val="171616"/>
          <w:spacing w:val="-4"/>
        </w:rPr>
        <w:t xml:space="preserve"> </w:t>
      </w:r>
      <w:r>
        <w:rPr>
          <w:color w:val="171616"/>
        </w:rPr>
        <w:t>the</w:t>
      </w:r>
      <w:r>
        <w:rPr>
          <w:color w:val="171616"/>
          <w:spacing w:val="-7"/>
        </w:rPr>
        <w:t xml:space="preserve"> </w:t>
      </w:r>
      <w:r>
        <w:rPr>
          <w:color w:val="171616"/>
          <w:spacing w:val="-2"/>
        </w:rPr>
        <w:t>image.</w:t>
      </w:r>
    </w:p>
    <w:p w14:paraId="613C28F0" w14:textId="77777777" w:rsidR="00F12ACC" w:rsidRDefault="00F12ACC">
      <w:pPr>
        <w:pStyle w:val="BodyText"/>
        <w:spacing w:before="14"/>
        <w:ind w:left="0"/>
      </w:pPr>
    </w:p>
    <w:p w14:paraId="613C28F1" w14:textId="77777777" w:rsidR="00F12ACC" w:rsidRDefault="00E72547">
      <w:pPr>
        <w:pStyle w:val="BodyText"/>
        <w:ind w:left="2655"/>
      </w:pPr>
      <w:r>
        <w:rPr>
          <w:noProof/>
        </w:rPr>
        <w:drawing>
          <wp:inline distT="0" distB="0" distL="0" distR="0" wp14:anchorId="613C294F" wp14:editId="613C2950">
            <wp:extent cx="2738659" cy="2053589"/>
            <wp:effectExtent l="0" t="0" r="0" b="0"/>
            <wp:docPr id="9" name="Image 9" descr="Cargo shipping containers in a pile and on a semi-truck at a harbor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descr="Cargo shipping containers in a pile and on a semi-truck at a harbor "/>
                    <pic:cNvPicPr/>
                  </pic:nvPicPr>
                  <pic:blipFill>
                    <a:blip r:embed="rId20" cstate="print"/>
                    <a:stretch>
                      <a:fillRect/>
                    </a:stretch>
                  </pic:blipFill>
                  <pic:spPr>
                    <a:xfrm>
                      <a:off x="0" y="0"/>
                      <a:ext cx="2738659" cy="2053589"/>
                    </a:xfrm>
                    <a:prstGeom prst="rect">
                      <a:avLst/>
                    </a:prstGeom>
                  </pic:spPr>
                </pic:pic>
              </a:graphicData>
            </a:graphic>
          </wp:inline>
        </w:drawing>
      </w:r>
    </w:p>
    <w:p w14:paraId="613C28F2" w14:textId="77777777" w:rsidR="00F12ACC" w:rsidRDefault="00F12ACC">
      <w:pPr>
        <w:sectPr w:rsidR="00F12ACC" w:rsidSect="00E801A1">
          <w:pgSz w:w="12240" w:h="15840"/>
          <w:pgMar w:top="1400" w:right="620" w:bottom="280" w:left="1320" w:header="720" w:footer="720" w:gutter="0"/>
          <w:cols w:space="720"/>
        </w:sectPr>
      </w:pPr>
    </w:p>
    <w:p w14:paraId="613C28F3" w14:textId="77777777" w:rsidR="00F12ACC" w:rsidRDefault="00F12ACC">
      <w:pPr>
        <w:pStyle w:val="BodyText"/>
        <w:spacing w:before="106"/>
        <w:ind w:left="0"/>
        <w:rPr>
          <w:sz w:val="24"/>
        </w:rPr>
      </w:pPr>
    </w:p>
    <w:p w14:paraId="613C28F4" w14:textId="77777777" w:rsidR="00F12ACC" w:rsidRDefault="00E72547">
      <w:pPr>
        <w:pStyle w:val="Heading2"/>
      </w:pPr>
      <w:bookmarkStart w:id="15" w:name="Tables"/>
      <w:bookmarkStart w:id="16" w:name="_bookmark6"/>
      <w:bookmarkStart w:id="17" w:name="_bookmark7"/>
      <w:bookmarkEnd w:id="15"/>
      <w:bookmarkEnd w:id="16"/>
      <w:bookmarkEnd w:id="17"/>
      <w:r>
        <w:rPr>
          <w:color w:val="4F2482"/>
          <w:spacing w:val="-2"/>
        </w:rPr>
        <w:t>Tables</w:t>
      </w:r>
    </w:p>
    <w:p w14:paraId="613C28F5" w14:textId="77777777" w:rsidR="00F12ACC" w:rsidRDefault="00E72547">
      <w:pPr>
        <w:pStyle w:val="Heading5"/>
      </w:pPr>
      <w:r>
        <w:rPr>
          <w:b w:val="0"/>
        </w:rPr>
        <w:br w:type="column"/>
      </w:r>
      <w:r>
        <w:t>Figure</w:t>
      </w:r>
      <w:r>
        <w:rPr>
          <w:spacing w:val="-5"/>
        </w:rPr>
        <w:t xml:space="preserve"> </w:t>
      </w:r>
      <w:r>
        <w:t>1.</w:t>
      </w:r>
      <w:r>
        <w:rPr>
          <w:spacing w:val="-5"/>
        </w:rPr>
        <w:t xml:space="preserve"> </w:t>
      </w:r>
      <w:r>
        <w:t>Sample</w:t>
      </w:r>
      <w:r>
        <w:rPr>
          <w:spacing w:val="-4"/>
        </w:rPr>
        <w:t xml:space="preserve"> </w:t>
      </w:r>
      <w:r>
        <w:t>image</w:t>
      </w:r>
      <w:r>
        <w:rPr>
          <w:spacing w:val="-5"/>
        </w:rPr>
        <w:t xml:space="preserve"> </w:t>
      </w:r>
      <w:r>
        <w:t>with</w:t>
      </w:r>
      <w:r>
        <w:rPr>
          <w:spacing w:val="-1"/>
        </w:rPr>
        <w:t xml:space="preserve"> </w:t>
      </w:r>
      <w:r>
        <w:t>caption.</w:t>
      </w:r>
      <w:r>
        <w:rPr>
          <w:spacing w:val="-5"/>
        </w:rPr>
        <w:t xml:space="preserve"> </w:t>
      </w:r>
      <w:r>
        <w:t>(Use</w:t>
      </w:r>
      <w:r>
        <w:rPr>
          <w:spacing w:val="-5"/>
        </w:rPr>
        <w:t xml:space="preserve"> </w:t>
      </w:r>
      <w:r>
        <w:t>sentence</w:t>
      </w:r>
      <w:r>
        <w:rPr>
          <w:spacing w:val="-4"/>
        </w:rPr>
        <w:t xml:space="preserve"> </w:t>
      </w:r>
      <w:r>
        <w:t>case;</w:t>
      </w:r>
      <w:r>
        <w:rPr>
          <w:spacing w:val="-6"/>
        </w:rPr>
        <w:t xml:space="preserve"> </w:t>
      </w:r>
      <w:r>
        <w:t>end</w:t>
      </w:r>
      <w:r>
        <w:rPr>
          <w:spacing w:val="-4"/>
        </w:rPr>
        <w:t xml:space="preserve"> </w:t>
      </w:r>
      <w:r>
        <w:t>with</w:t>
      </w:r>
      <w:r>
        <w:rPr>
          <w:spacing w:val="-4"/>
        </w:rPr>
        <w:t xml:space="preserve"> </w:t>
      </w:r>
      <w:r>
        <w:t>a</w:t>
      </w:r>
      <w:r>
        <w:rPr>
          <w:spacing w:val="-4"/>
        </w:rPr>
        <w:t xml:space="preserve"> </w:t>
      </w:r>
      <w:r>
        <w:rPr>
          <w:spacing w:val="-2"/>
        </w:rPr>
        <w:t>period.)</w:t>
      </w:r>
    </w:p>
    <w:p w14:paraId="613C28F6" w14:textId="77777777" w:rsidR="00F12ACC" w:rsidRDefault="00F12ACC">
      <w:pPr>
        <w:sectPr w:rsidR="00F12ACC" w:rsidSect="00E801A1">
          <w:type w:val="continuous"/>
          <w:pgSz w:w="12240" w:h="15840"/>
          <w:pgMar w:top="1940" w:right="620" w:bottom="280" w:left="1320" w:header="720" w:footer="720" w:gutter="0"/>
          <w:cols w:num="2" w:space="720" w:equalWidth="0">
            <w:col w:w="789" w:space="718"/>
            <w:col w:w="8793"/>
          </w:cols>
        </w:sectPr>
      </w:pPr>
    </w:p>
    <w:p w14:paraId="613C28F7" w14:textId="77777777" w:rsidR="00F12ACC" w:rsidRDefault="00E72547">
      <w:pPr>
        <w:pStyle w:val="BodyText"/>
        <w:spacing w:before="26" w:line="256" w:lineRule="auto"/>
        <w:ind w:right="882"/>
      </w:pPr>
      <w:r>
        <w:rPr>
          <w:color w:val="171616"/>
        </w:rPr>
        <w:t>Use</w:t>
      </w:r>
      <w:r>
        <w:rPr>
          <w:color w:val="171616"/>
          <w:spacing w:val="-4"/>
        </w:rPr>
        <w:t xml:space="preserve"> </w:t>
      </w:r>
      <w:r>
        <w:rPr>
          <w:color w:val="171616"/>
        </w:rPr>
        <w:t>automatic</w:t>
      </w:r>
      <w:r>
        <w:rPr>
          <w:color w:val="171616"/>
          <w:spacing w:val="-3"/>
        </w:rPr>
        <w:t xml:space="preserve"> </w:t>
      </w:r>
      <w:r>
        <w:rPr>
          <w:color w:val="171616"/>
        </w:rPr>
        <w:t>cross</w:t>
      </w:r>
      <w:r>
        <w:rPr>
          <w:color w:val="171616"/>
          <w:spacing w:val="-2"/>
        </w:rPr>
        <w:t xml:space="preserve"> </w:t>
      </w:r>
      <w:r>
        <w:rPr>
          <w:color w:val="171616"/>
        </w:rPr>
        <w:t>references</w:t>
      </w:r>
      <w:r>
        <w:rPr>
          <w:color w:val="171616"/>
          <w:spacing w:val="-2"/>
        </w:rPr>
        <w:t xml:space="preserve"> </w:t>
      </w:r>
      <w:r>
        <w:rPr>
          <w:color w:val="171616"/>
        </w:rPr>
        <w:t>to</w:t>
      </w:r>
      <w:r>
        <w:rPr>
          <w:color w:val="171616"/>
          <w:spacing w:val="-3"/>
        </w:rPr>
        <w:t xml:space="preserve"> </w:t>
      </w:r>
      <w:r>
        <w:rPr>
          <w:color w:val="171616"/>
        </w:rPr>
        <w:t>mention</w:t>
      </w:r>
      <w:r>
        <w:rPr>
          <w:color w:val="171616"/>
          <w:spacing w:val="-2"/>
        </w:rPr>
        <w:t xml:space="preserve"> </w:t>
      </w:r>
      <w:r>
        <w:rPr>
          <w:color w:val="171616"/>
        </w:rPr>
        <w:t>each</w:t>
      </w:r>
      <w:r>
        <w:rPr>
          <w:color w:val="171616"/>
          <w:spacing w:val="-2"/>
        </w:rPr>
        <w:t xml:space="preserve"> </w:t>
      </w:r>
      <w:r>
        <w:rPr>
          <w:color w:val="171616"/>
        </w:rPr>
        <w:t>table</w:t>
      </w:r>
      <w:r>
        <w:rPr>
          <w:color w:val="171616"/>
          <w:spacing w:val="-4"/>
        </w:rPr>
        <w:t xml:space="preserve"> </w:t>
      </w:r>
      <w:r>
        <w:rPr>
          <w:color w:val="171616"/>
        </w:rPr>
        <w:t>in</w:t>
      </w:r>
      <w:r>
        <w:rPr>
          <w:color w:val="171616"/>
          <w:spacing w:val="-2"/>
        </w:rPr>
        <w:t xml:space="preserve"> </w:t>
      </w:r>
      <w:r>
        <w:rPr>
          <w:color w:val="171616"/>
        </w:rPr>
        <w:t>the</w:t>
      </w:r>
      <w:r>
        <w:rPr>
          <w:color w:val="171616"/>
          <w:spacing w:val="-4"/>
        </w:rPr>
        <w:t xml:space="preserve"> </w:t>
      </w:r>
      <w:r>
        <w:rPr>
          <w:color w:val="171616"/>
        </w:rPr>
        <w:t>text</w:t>
      </w:r>
      <w:r>
        <w:rPr>
          <w:color w:val="171616"/>
          <w:spacing w:val="-3"/>
        </w:rPr>
        <w:t xml:space="preserve"> </w:t>
      </w:r>
      <w:r>
        <w:rPr>
          <w:color w:val="171616"/>
        </w:rPr>
        <w:t>(</w:t>
      </w:r>
      <w:hyperlink w:anchor="_bookmark8" w:history="1">
        <w:r w:rsidR="00F12ACC">
          <w:rPr>
            <w:color w:val="171616"/>
          </w:rPr>
          <w:t>Table</w:t>
        </w:r>
        <w:r w:rsidR="00F12ACC">
          <w:rPr>
            <w:color w:val="171616"/>
            <w:spacing w:val="-4"/>
          </w:rPr>
          <w:t xml:space="preserve"> </w:t>
        </w:r>
        <w:r w:rsidR="00F12ACC">
          <w:rPr>
            <w:color w:val="171616"/>
          </w:rPr>
          <w:t>1</w:t>
        </w:r>
      </w:hyperlink>
      <w:r>
        <w:rPr>
          <w:color w:val="171616"/>
        </w:rPr>
        <w:t>).</w:t>
      </w:r>
      <w:r>
        <w:rPr>
          <w:color w:val="171616"/>
          <w:spacing w:val="-1"/>
        </w:rPr>
        <w:t xml:space="preserve"> </w:t>
      </w:r>
      <w:r>
        <w:rPr>
          <w:color w:val="171616"/>
        </w:rPr>
        <w:t>Tables</w:t>
      </w:r>
      <w:r>
        <w:rPr>
          <w:color w:val="171616"/>
          <w:spacing w:val="-2"/>
        </w:rPr>
        <w:t xml:space="preserve"> </w:t>
      </w:r>
      <w:r>
        <w:rPr>
          <w:color w:val="171616"/>
        </w:rPr>
        <w:t>should</w:t>
      </w:r>
      <w:r>
        <w:rPr>
          <w:color w:val="171616"/>
          <w:spacing w:val="-5"/>
        </w:rPr>
        <w:t xml:space="preserve"> </w:t>
      </w:r>
      <w:r>
        <w:rPr>
          <w:color w:val="171616"/>
        </w:rPr>
        <w:t>be</w:t>
      </w:r>
      <w:r>
        <w:rPr>
          <w:color w:val="171616"/>
          <w:spacing w:val="-4"/>
        </w:rPr>
        <w:t xml:space="preserve"> </w:t>
      </w:r>
      <w:r>
        <w:rPr>
          <w:color w:val="171616"/>
        </w:rPr>
        <w:t>created</w:t>
      </w:r>
      <w:r>
        <w:rPr>
          <w:color w:val="171616"/>
          <w:spacing w:val="-2"/>
        </w:rPr>
        <w:t xml:space="preserve"> </w:t>
      </w:r>
      <w:r>
        <w:rPr>
          <w:color w:val="171616"/>
        </w:rPr>
        <w:t>using</w:t>
      </w:r>
      <w:r>
        <w:rPr>
          <w:color w:val="171616"/>
          <w:spacing w:val="-3"/>
        </w:rPr>
        <w:t xml:space="preserve"> </w:t>
      </w:r>
      <w:r>
        <w:rPr>
          <w:color w:val="171616"/>
        </w:rPr>
        <w:t xml:space="preserve">Word’s formatting if possible. Alt Text will need to be submitted with all tables to fulfill 508 </w:t>
      </w:r>
      <w:proofErr w:type="gramStart"/>
      <w:r>
        <w:rPr>
          <w:color w:val="171616"/>
        </w:rPr>
        <w:t>compliance</w:t>
      </w:r>
      <w:proofErr w:type="gramEnd"/>
      <w:r>
        <w:rPr>
          <w:color w:val="171616"/>
        </w:rPr>
        <w:t>.</w:t>
      </w:r>
    </w:p>
    <w:p w14:paraId="613C28F8" w14:textId="77777777" w:rsidR="00F12ACC" w:rsidRDefault="00E72547">
      <w:pPr>
        <w:pStyle w:val="Heading5"/>
        <w:spacing w:before="243" w:after="59"/>
        <w:ind w:left="1310"/>
      </w:pPr>
      <w:bookmarkStart w:id="18" w:name="_bookmark8"/>
      <w:bookmarkEnd w:id="18"/>
      <w:r>
        <w:t>Table</w:t>
      </w:r>
      <w:r>
        <w:rPr>
          <w:spacing w:val="-4"/>
        </w:rPr>
        <w:t xml:space="preserve"> </w:t>
      </w:r>
      <w:r>
        <w:t>1.</w:t>
      </w:r>
      <w:r>
        <w:rPr>
          <w:spacing w:val="-4"/>
        </w:rPr>
        <w:t xml:space="preserve"> </w:t>
      </w:r>
      <w:r>
        <w:t>Sample</w:t>
      </w:r>
      <w:r>
        <w:rPr>
          <w:spacing w:val="-4"/>
        </w:rPr>
        <w:t xml:space="preserve"> </w:t>
      </w:r>
      <w:r>
        <w:t>Table</w:t>
      </w:r>
      <w:r>
        <w:rPr>
          <w:spacing w:val="-4"/>
        </w:rPr>
        <w:t xml:space="preserve"> </w:t>
      </w:r>
      <w:r>
        <w:t>Caption</w:t>
      </w:r>
      <w:r>
        <w:rPr>
          <w:spacing w:val="-3"/>
        </w:rPr>
        <w:t xml:space="preserve"> </w:t>
      </w:r>
      <w:r>
        <w:t>(Capitalize</w:t>
      </w:r>
      <w:r>
        <w:rPr>
          <w:spacing w:val="-4"/>
        </w:rPr>
        <w:t xml:space="preserve"> </w:t>
      </w:r>
      <w:r>
        <w:t>Each</w:t>
      </w:r>
      <w:r>
        <w:rPr>
          <w:spacing w:val="-3"/>
        </w:rPr>
        <w:t xml:space="preserve"> </w:t>
      </w:r>
      <w:r>
        <w:t>Word,</w:t>
      </w:r>
      <w:r>
        <w:rPr>
          <w:spacing w:val="-5"/>
        </w:rPr>
        <w:t xml:space="preserve"> </w:t>
      </w:r>
      <w:r>
        <w:t>and</w:t>
      </w:r>
      <w:r>
        <w:rPr>
          <w:spacing w:val="-3"/>
        </w:rPr>
        <w:t xml:space="preserve"> </w:t>
      </w:r>
      <w:r>
        <w:t>Do</w:t>
      </w:r>
      <w:r>
        <w:rPr>
          <w:spacing w:val="-3"/>
        </w:rPr>
        <w:t xml:space="preserve"> </w:t>
      </w:r>
      <w:r>
        <w:t>Not</w:t>
      </w:r>
      <w:r>
        <w:rPr>
          <w:spacing w:val="-5"/>
        </w:rPr>
        <w:t xml:space="preserve"> </w:t>
      </w:r>
      <w:r>
        <w:t>End</w:t>
      </w:r>
      <w:r>
        <w:rPr>
          <w:spacing w:val="-3"/>
        </w:rPr>
        <w:t xml:space="preserve"> </w:t>
      </w:r>
      <w:r>
        <w:t>with</w:t>
      </w:r>
      <w:r>
        <w:rPr>
          <w:spacing w:val="-3"/>
        </w:rPr>
        <w:t xml:space="preserve"> </w:t>
      </w:r>
      <w:r>
        <w:t>a</w:t>
      </w:r>
      <w:r>
        <w:rPr>
          <w:spacing w:val="-4"/>
        </w:rPr>
        <w:t xml:space="preserve"> </w:t>
      </w:r>
      <w:r>
        <w:rPr>
          <w:spacing w:val="-2"/>
        </w:rPr>
        <w:t>Period)</w:t>
      </w: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77"/>
        <w:gridCol w:w="1867"/>
        <w:gridCol w:w="1869"/>
        <w:gridCol w:w="1869"/>
        <w:gridCol w:w="1876"/>
      </w:tblGrid>
      <w:tr w:rsidR="00F12ACC" w14:paraId="613C28FE" w14:textId="77777777">
        <w:trPr>
          <w:trHeight w:val="244"/>
        </w:trPr>
        <w:tc>
          <w:tcPr>
            <w:tcW w:w="1877" w:type="dxa"/>
            <w:shd w:val="clear" w:color="auto" w:fill="4F2482"/>
          </w:tcPr>
          <w:p w14:paraId="613C28F9" w14:textId="77777777" w:rsidR="00F12ACC" w:rsidRDefault="00E72547">
            <w:pPr>
              <w:pStyle w:val="TableParagraph"/>
              <w:spacing w:before="1" w:line="223" w:lineRule="exact"/>
              <w:ind w:left="90" w:right="83"/>
              <w:jc w:val="center"/>
              <w:rPr>
                <w:rFonts w:ascii="Calibri"/>
                <w:b/>
                <w:sz w:val="20"/>
              </w:rPr>
            </w:pPr>
            <w:r>
              <w:rPr>
                <w:rFonts w:ascii="Calibri"/>
                <w:b/>
                <w:color w:val="FFFFFF"/>
                <w:sz w:val="20"/>
              </w:rPr>
              <w:t>Title</w:t>
            </w:r>
            <w:r>
              <w:rPr>
                <w:rFonts w:ascii="Calibri"/>
                <w:b/>
                <w:color w:val="FFFFFF"/>
                <w:spacing w:val="-8"/>
                <w:sz w:val="20"/>
              </w:rPr>
              <w:t xml:space="preserve"> </w:t>
            </w:r>
            <w:r>
              <w:rPr>
                <w:rFonts w:ascii="Calibri"/>
                <w:b/>
                <w:color w:val="FFFFFF"/>
                <w:spacing w:val="-10"/>
                <w:sz w:val="20"/>
              </w:rPr>
              <w:t>1</w:t>
            </w:r>
          </w:p>
        </w:tc>
        <w:tc>
          <w:tcPr>
            <w:tcW w:w="1867" w:type="dxa"/>
            <w:shd w:val="clear" w:color="auto" w:fill="4F2482"/>
          </w:tcPr>
          <w:p w14:paraId="613C28FA" w14:textId="77777777" w:rsidR="00F12ACC" w:rsidRDefault="00E72547">
            <w:pPr>
              <w:pStyle w:val="TableParagraph"/>
              <w:spacing w:before="1" w:line="223" w:lineRule="exact"/>
              <w:ind w:left="129" w:right="122"/>
              <w:jc w:val="center"/>
              <w:rPr>
                <w:rFonts w:ascii="Calibri"/>
                <w:b/>
                <w:sz w:val="20"/>
              </w:rPr>
            </w:pPr>
            <w:r>
              <w:rPr>
                <w:rFonts w:ascii="Calibri"/>
                <w:b/>
                <w:color w:val="FFFFFF"/>
                <w:sz w:val="20"/>
              </w:rPr>
              <w:t>Title</w:t>
            </w:r>
            <w:r>
              <w:rPr>
                <w:rFonts w:ascii="Calibri"/>
                <w:b/>
                <w:color w:val="FFFFFF"/>
                <w:spacing w:val="-8"/>
                <w:sz w:val="20"/>
              </w:rPr>
              <w:t xml:space="preserve"> </w:t>
            </w:r>
            <w:r>
              <w:rPr>
                <w:rFonts w:ascii="Calibri"/>
                <w:b/>
                <w:color w:val="FFFFFF"/>
                <w:spacing w:val="-10"/>
                <w:sz w:val="20"/>
              </w:rPr>
              <w:t>2</w:t>
            </w:r>
          </w:p>
        </w:tc>
        <w:tc>
          <w:tcPr>
            <w:tcW w:w="1869" w:type="dxa"/>
            <w:shd w:val="clear" w:color="auto" w:fill="4F2482"/>
          </w:tcPr>
          <w:p w14:paraId="613C28FB" w14:textId="77777777" w:rsidR="00F12ACC" w:rsidRDefault="00E72547">
            <w:pPr>
              <w:pStyle w:val="TableParagraph"/>
              <w:spacing w:before="1" w:line="223" w:lineRule="exact"/>
              <w:ind w:left="82" w:right="77"/>
              <w:jc w:val="center"/>
              <w:rPr>
                <w:rFonts w:ascii="Calibri"/>
                <w:b/>
                <w:sz w:val="20"/>
              </w:rPr>
            </w:pPr>
            <w:r>
              <w:rPr>
                <w:rFonts w:ascii="Calibri"/>
                <w:b/>
                <w:color w:val="FFFFFF"/>
                <w:sz w:val="20"/>
              </w:rPr>
              <w:t>Title</w:t>
            </w:r>
            <w:r>
              <w:rPr>
                <w:rFonts w:ascii="Calibri"/>
                <w:b/>
                <w:color w:val="FFFFFF"/>
                <w:spacing w:val="-8"/>
                <w:sz w:val="20"/>
              </w:rPr>
              <w:t xml:space="preserve"> </w:t>
            </w:r>
            <w:r>
              <w:rPr>
                <w:rFonts w:ascii="Calibri"/>
                <w:b/>
                <w:color w:val="FFFFFF"/>
                <w:spacing w:val="-10"/>
                <w:sz w:val="20"/>
              </w:rPr>
              <w:t>3</w:t>
            </w:r>
          </w:p>
        </w:tc>
        <w:tc>
          <w:tcPr>
            <w:tcW w:w="1869" w:type="dxa"/>
            <w:shd w:val="clear" w:color="auto" w:fill="4F2482"/>
          </w:tcPr>
          <w:p w14:paraId="613C28FC" w14:textId="77777777" w:rsidR="00F12ACC" w:rsidRDefault="00E72547">
            <w:pPr>
              <w:pStyle w:val="TableParagraph"/>
              <w:spacing w:before="1" w:line="223" w:lineRule="exact"/>
              <w:ind w:left="82" w:right="76"/>
              <w:jc w:val="center"/>
              <w:rPr>
                <w:rFonts w:ascii="Calibri"/>
                <w:b/>
                <w:sz w:val="20"/>
              </w:rPr>
            </w:pPr>
            <w:r>
              <w:rPr>
                <w:rFonts w:ascii="Calibri"/>
                <w:b/>
                <w:color w:val="FFFFFF"/>
                <w:sz w:val="20"/>
              </w:rPr>
              <w:t>Title</w:t>
            </w:r>
            <w:r>
              <w:rPr>
                <w:rFonts w:ascii="Calibri"/>
                <w:b/>
                <w:color w:val="FFFFFF"/>
                <w:spacing w:val="-8"/>
                <w:sz w:val="20"/>
              </w:rPr>
              <w:t xml:space="preserve"> </w:t>
            </w:r>
            <w:r>
              <w:rPr>
                <w:rFonts w:ascii="Calibri"/>
                <w:b/>
                <w:color w:val="FFFFFF"/>
                <w:spacing w:val="-10"/>
                <w:sz w:val="20"/>
              </w:rPr>
              <w:t>4</w:t>
            </w:r>
          </w:p>
        </w:tc>
        <w:tc>
          <w:tcPr>
            <w:tcW w:w="1876" w:type="dxa"/>
            <w:shd w:val="clear" w:color="auto" w:fill="4F2482"/>
          </w:tcPr>
          <w:p w14:paraId="613C28FD" w14:textId="77777777" w:rsidR="00F12ACC" w:rsidRDefault="00E72547">
            <w:pPr>
              <w:pStyle w:val="TableParagraph"/>
              <w:spacing w:before="1" w:line="223" w:lineRule="exact"/>
              <w:ind w:left="10"/>
              <w:jc w:val="center"/>
              <w:rPr>
                <w:rFonts w:ascii="Calibri"/>
                <w:b/>
                <w:sz w:val="20"/>
              </w:rPr>
            </w:pPr>
            <w:r>
              <w:rPr>
                <w:rFonts w:ascii="Calibri"/>
                <w:b/>
                <w:color w:val="FFFFFF"/>
                <w:sz w:val="20"/>
              </w:rPr>
              <w:t>Title</w:t>
            </w:r>
            <w:r>
              <w:rPr>
                <w:rFonts w:ascii="Calibri"/>
                <w:b/>
                <w:color w:val="FFFFFF"/>
                <w:spacing w:val="-8"/>
                <w:sz w:val="20"/>
              </w:rPr>
              <w:t xml:space="preserve"> </w:t>
            </w:r>
            <w:r>
              <w:rPr>
                <w:rFonts w:ascii="Calibri"/>
                <w:b/>
                <w:color w:val="FFFFFF"/>
                <w:spacing w:val="-10"/>
                <w:sz w:val="20"/>
              </w:rPr>
              <w:t>5</w:t>
            </w:r>
          </w:p>
        </w:tc>
      </w:tr>
      <w:tr w:rsidR="00F12ACC" w14:paraId="613C2905" w14:textId="77777777">
        <w:trPr>
          <w:trHeight w:val="1221"/>
        </w:trPr>
        <w:tc>
          <w:tcPr>
            <w:tcW w:w="1877" w:type="dxa"/>
          </w:tcPr>
          <w:p w14:paraId="613C28FF" w14:textId="77777777" w:rsidR="00F12ACC" w:rsidRDefault="00E72547">
            <w:pPr>
              <w:pStyle w:val="TableParagraph"/>
              <w:spacing w:before="1"/>
              <w:ind w:left="90" w:right="79"/>
              <w:jc w:val="center"/>
              <w:rPr>
                <w:rFonts w:ascii="Calibri"/>
                <w:sz w:val="20"/>
              </w:rPr>
            </w:pPr>
            <w:r>
              <w:rPr>
                <w:rFonts w:ascii="Calibri"/>
                <w:sz w:val="20"/>
              </w:rPr>
              <w:t>The</w:t>
            </w:r>
            <w:r>
              <w:rPr>
                <w:rFonts w:ascii="Calibri"/>
                <w:spacing w:val="-12"/>
                <w:sz w:val="20"/>
              </w:rPr>
              <w:t xml:space="preserve"> </w:t>
            </w:r>
            <w:r>
              <w:rPr>
                <w:rFonts w:ascii="Calibri"/>
                <w:sz w:val="20"/>
              </w:rPr>
              <w:t>table</w:t>
            </w:r>
            <w:r>
              <w:rPr>
                <w:rFonts w:ascii="Calibri"/>
                <w:spacing w:val="-11"/>
                <w:sz w:val="20"/>
              </w:rPr>
              <w:t xml:space="preserve"> </w:t>
            </w:r>
            <w:r>
              <w:rPr>
                <w:rFonts w:ascii="Calibri"/>
                <w:sz w:val="20"/>
              </w:rPr>
              <w:t>should</w:t>
            </w:r>
            <w:r>
              <w:rPr>
                <w:rFonts w:ascii="Calibri"/>
                <w:spacing w:val="-11"/>
                <w:sz w:val="20"/>
              </w:rPr>
              <w:t xml:space="preserve"> </w:t>
            </w:r>
            <w:r>
              <w:rPr>
                <w:rFonts w:ascii="Calibri"/>
                <w:sz w:val="20"/>
              </w:rPr>
              <w:t xml:space="preserve">be centered on the </w:t>
            </w:r>
            <w:r>
              <w:rPr>
                <w:rFonts w:ascii="Calibri"/>
                <w:spacing w:val="-2"/>
                <w:sz w:val="20"/>
              </w:rPr>
              <w:t>page.</w:t>
            </w:r>
          </w:p>
        </w:tc>
        <w:tc>
          <w:tcPr>
            <w:tcW w:w="1867" w:type="dxa"/>
          </w:tcPr>
          <w:p w14:paraId="613C2900" w14:textId="77777777" w:rsidR="00F12ACC" w:rsidRDefault="00E72547">
            <w:pPr>
              <w:pStyle w:val="TableParagraph"/>
              <w:spacing w:before="1"/>
              <w:ind w:left="129" w:right="115"/>
              <w:jc w:val="center"/>
              <w:rPr>
                <w:rFonts w:ascii="Calibri"/>
                <w:sz w:val="20"/>
              </w:rPr>
            </w:pPr>
            <w:r>
              <w:rPr>
                <w:rFonts w:ascii="Calibri"/>
                <w:sz w:val="20"/>
              </w:rPr>
              <w:t>Headers for the columns</w:t>
            </w:r>
            <w:r>
              <w:rPr>
                <w:rFonts w:ascii="Calibri"/>
                <w:spacing w:val="-12"/>
                <w:sz w:val="20"/>
              </w:rPr>
              <w:t xml:space="preserve"> </w:t>
            </w:r>
            <w:r>
              <w:rPr>
                <w:rFonts w:ascii="Calibri"/>
                <w:sz w:val="20"/>
              </w:rPr>
              <w:t>should</w:t>
            </w:r>
            <w:r>
              <w:rPr>
                <w:rFonts w:ascii="Calibri"/>
                <w:spacing w:val="-11"/>
                <w:sz w:val="20"/>
              </w:rPr>
              <w:t xml:space="preserve"> </w:t>
            </w:r>
            <w:r>
              <w:rPr>
                <w:rFonts w:ascii="Calibri"/>
                <w:sz w:val="20"/>
              </w:rPr>
              <w:t>be in Table Header style and shaded</w:t>
            </w:r>
          </w:p>
          <w:p w14:paraId="613C2901" w14:textId="77777777" w:rsidR="00F12ACC" w:rsidRDefault="00E72547">
            <w:pPr>
              <w:pStyle w:val="TableParagraph"/>
              <w:spacing w:line="223" w:lineRule="exact"/>
              <w:ind w:left="129" w:right="122"/>
              <w:jc w:val="center"/>
              <w:rPr>
                <w:rFonts w:ascii="Calibri"/>
                <w:sz w:val="20"/>
              </w:rPr>
            </w:pPr>
            <w:r>
              <w:rPr>
                <w:rFonts w:ascii="Calibri"/>
                <w:sz w:val="20"/>
              </w:rPr>
              <w:t>20</w:t>
            </w:r>
            <w:r>
              <w:rPr>
                <w:rFonts w:ascii="Calibri"/>
                <w:spacing w:val="-6"/>
                <w:sz w:val="20"/>
              </w:rPr>
              <w:t xml:space="preserve"> </w:t>
            </w:r>
            <w:r>
              <w:rPr>
                <w:rFonts w:ascii="Calibri"/>
                <w:sz w:val="20"/>
              </w:rPr>
              <w:t>percent</w:t>
            </w:r>
            <w:r>
              <w:rPr>
                <w:rFonts w:ascii="Calibri"/>
                <w:spacing w:val="-5"/>
                <w:sz w:val="20"/>
              </w:rPr>
              <w:t xml:space="preserve"> </w:t>
            </w:r>
            <w:r>
              <w:rPr>
                <w:rFonts w:ascii="Calibri"/>
                <w:spacing w:val="-2"/>
                <w:sz w:val="20"/>
              </w:rPr>
              <w:t>gray.</w:t>
            </w:r>
          </w:p>
        </w:tc>
        <w:tc>
          <w:tcPr>
            <w:tcW w:w="1869" w:type="dxa"/>
          </w:tcPr>
          <w:p w14:paraId="613C2902" w14:textId="77777777" w:rsidR="00F12ACC" w:rsidRDefault="00E72547">
            <w:pPr>
              <w:pStyle w:val="TableParagraph"/>
              <w:spacing w:before="1"/>
              <w:ind w:left="127" w:right="117" w:firstLine="4"/>
              <w:jc w:val="center"/>
              <w:rPr>
                <w:rFonts w:ascii="Calibri"/>
                <w:sz w:val="20"/>
              </w:rPr>
            </w:pPr>
            <w:r>
              <w:rPr>
                <w:rFonts w:ascii="Calibri"/>
                <w:sz w:val="20"/>
              </w:rPr>
              <w:t>Units should be given in the header and</w:t>
            </w:r>
            <w:r>
              <w:rPr>
                <w:rFonts w:ascii="Calibri"/>
                <w:spacing w:val="-12"/>
                <w:sz w:val="20"/>
              </w:rPr>
              <w:t xml:space="preserve"> </w:t>
            </w:r>
            <w:r>
              <w:rPr>
                <w:rFonts w:ascii="Calibri"/>
                <w:sz w:val="20"/>
              </w:rPr>
              <w:t>not</w:t>
            </w:r>
            <w:r>
              <w:rPr>
                <w:rFonts w:ascii="Calibri"/>
                <w:spacing w:val="-11"/>
                <w:sz w:val="20"/>
              </w:rPr>
              <w:t xml:space="preserve"> </w:t>
            </w:r>
            <w:r>
              <w:rPr>
                <w:rFonts w:ascii="Calibri"/>
                <w:sz w:val="20"/>
              </w:rPr>
              <w:t>repeated</w:t>
            </w:r>
            <w:r>
              <w:rPr>
                <w:rFonts w:ascii="Calibri"/>
                <w:spacing w:val="-11"/>
                <w:sz w:val="20"/>
              </w:rPr>
              <w:t xml:space="preserve"> </w:t>
            </w:r>
            <w:r>
              <w:rPr>
                <w:rFonts w:ascii="Calibri"/>
                <w:sz w:val="20"/>
              </w:rPr>
              <w:t xml:space="preserve">in </w:t>
            </w:r>
            <w:r>
              <w:rPr>
                <w:rFonts w:ascii="Calibri"/>
                <w:spacing w:val="-2"/>
                <w:sz w:val="20"/>
              </w:rPr>
              <w:t>cells.</w:t>
            </w:r>
          </w:p>
        </w:tc>
        <w:tc>
          <w:tcPr>
            <w:tcW w:w="1869" w:type="dxa"/>
          </w:tcPr>
          <w:p w14:paraId="613C2903" w14:textId="77777777" w:rsidR="00F12ACC" w:rsidRDefault="00E72547">
            <w:pPr>
              <w:pStyle w:val="TableParagraph"/>
              <w:spacing w:before="1"/>
              <w:ind w:left="82" w:right="72"/>
              <w:jc w:val="center"/>
              <w:rPr>
                <w:rFonts w:ascii="Calibri"/>
                <w:sz w:val="20"/>
              </w:rPr>
            </w:pPr>
            <w:r>
              <w:rPr>
                <w:rFonts w:ascii="Calibri"/>
                <w:sz w:val="20"/>
              </w:rPr>
              <w:t>All</w:t>
            </w:r>
            <w:r>
              <w:rPr>
                <w:rFonts w:ascii="Calibri"/>
                <w:spacing w:val="-12"/>
                <w:sz w:val="20"/>
              </w:rPr>
              <w:t xml:space="preserve"> </w:t>
            </w:r>
            <w:r>
              <w:rPr>
                <w:rFonts w:ascii="Calibri"/>
                <w:sz w:val="20"/>
              </w:rPr>
              <w:t>table</w:t>
            </w:r>
            <w:r>
              <w:rPr>
                <w:rFonts w:ascii="Calibri"/>
                <w:spacing w:val="-11"/>
                <w:sz w:val="20"/>
              </w:rPr>
              <w:t xml:space="preserve"> </w:t>
            </w:r>
            <w:r>
              <w:rPr>
                <w:rFonts w:ascii="Calibri"/>
                <w:sz w:val="20"/>
              </w:rPr>
              <w:t>text</w:t>
            </w:r>
            <w:r>
              <w:rPr>
                <w:rFonts w:ascii="Calibri"/>
                <w:spacing w:val="-11"/>
                <w:sz w:val="20"/>
              </w:rPr>
              <w:t xml:space="preserve"> </w:t>
            </w:r>
            <w:r>
              <w:rPr>
                <w:rFonts w:ascii="Calibri"/>
                <w:sz w:val="20"/>
              </w:rPr>
              <w:t xml:space="preserve">should use the Table Text style and be </w:t>
            </w:r>
            <w:r>
              <w:rPr>
                <w:rFonts w:ascii="Calibri"/>
                <w:spacing w:val="-2"/>
                <w:sz w:val="20"/>
              </w:rPr>
              <w:t>centered.</w:t>
            </w:r>
          </w:p>
        </w:tc>
        <w:tc>
          <w:tcPr>
            <w:tcW w:w="1876" w:type="dxa"/>
          </w:tcPr>
          <w:p w14:paraId="613C2904" w14:textId="77777777" w:rsidR="00F12ACC" w:rsidRDefault="00E72547">
            <w:pPr>
              <w:pStyle w:val="TableParagraph"/>
              <w:spacing w:before="1"/>
              <w:ind w:left="111" w:right="95" w:hanging="4"/>
              <w:jc w:val="center"/>
              <w:rPr>
                <w:rFonts w:ascii="Calibri"/>
                <w:sz w:val="20"/>
              </w:rPr>
            </w:pPr>
            <w:r>
              <w:rPr>
                <w:rFonts w:ascii="Calibri"/>
                <w:sz w:val="20"/>
              </w:rPr>
              <w:t>Tables should not split</w:t>
            </w:r>
            <w:r>
              <w:rPr>
                <w:rFonts w:ascii="Calibri"/>
                <w:spacing w:val="-12"/>
                <w:sz w:val="20"/>
              </w:rPr>
              <w:t xml:space="preserve"> </w:t>
            </w:r>
            <w:r>
              <w:rPr>
                <w:rFonts w:ascii="Calibri"/>
                <w:sz w:val="20"/>
              </w:rPr>
              <w:t>across</w:t>
            </w:r>
            <w:r>
              <w:rPr>
                <w:rFonts w:ascii="Calibri"/>
                <w:spacing w:val="-11"/>
                <w:sz w:val="20"/>
              </w:rPr>
              <w:t xml:space="preserve"> </w:t>
            </w:r>
            <w:r>
              <w:rPr>
                <w:rFonts w:ascii="Calibri"/>
                <w:sz w:val="20"/>
              </w:rPr>
              <w:t>the</w:t>
            </w:r>
            <w:r>
              <w:rPr>
                <w:rFonts w:ascii="Calibri"/>
                <w:spacing w:val="-11"/>
                <w:sz w:val="20"/>
              </w:rPr>
              <w:t xml:space="preserve"> </w:t>
            </w:r>
            <w:r>
              <w:rPr>
                <w:rFonts w:ascii="Calibri"/>
                <w:sz w:val="20"/>
              </w:rPr>
              <w:t xml:space="preserve">page unless </w:t>
            </w:r>
            <w:proofErr w:type="gramStart"/>
            <w:r>
              <w:rPr>
                <w:rFonts w:ascii="Calibri"/>
                <w:sz w:val="20"/>
              </w:rPr>
              <w:t xml:space="preserve">absolutely </w:t>
            </w:r>
            <w:r>
              <w:rPr>
                <w:rFonts w:ascii="Calibri"/>
                <w:spacing w:val="-2"/>
                <w:sz w:val="20"/>
              </w:rPr>
              <w:t>necessary</w:t>
            </w:r>
            <w:proofErr w:type="gramEnd"/>
            <w:r>
              <w:rPr>
                <w:rFonts w:ascii="Calibri"/>
                <w:spacing w:val="-2"/>
                <w:sz w:val="20"/>
              </w:rPr>
              <w:t>.</w:t>
            </w:r>
          </w:p>
        </w:tc>
      </w:tr>
      <w:tr w:rsidR="00F12ACC" w14:paraId="613C290B" w14:textId="77777777">
        <w:trPr>
          <w:trHeight w:val="244"/>
        </w:trPr>
        <w:tc>
          <w:tcPr>
            <w:tcW w:w="1877" w:type="dxa"/>
          </w:tcPr>
          <w:p w14:paraId="613C2906" w14:textId="77777777" w:rsidR="00F12ACC" w:rsidRDefault="00E72547">
            <w:pPr>
              <w:pStyle w:val="TableParagraph"/>
              <w:spacing w:before="1" w:line="223" w:lineRule="exact"/>
              <w:ind w:left="90" w:right="83"/>
              <w:jc w:val="center"/>
              <w:rPr>
                <w:rFonts w:ascii="Calibri"/>
                <w:sz w:val="20"/>
              </w:rPr>
            </w:pPr>
            <w:r>
              <w:rPr>
                <w:rFonts w:ascii="Calibri"/>
                <w:sz w:val="20"/>
              </w:rPr>
              <w:t>Info</w:t>
            </w:r>
            <w:r>
              <w:rPr>
                <w:rFonts w:ascii="Calibri"/>
                <w:spacing w:val="-5"/>
                <w:sz w:val="20"/>
              </w:rPr>
              <w:t xml:space="preserve"> </w:t>
            </w:r>
            <w:r>
              <w:rPr>
                <w:rFonts w:ascii="Calibri"/>
                <w:spacing w:val="-10"/>
                <w:sz w:val="20"/>
              </w:rPr>
              <w:t>1</w:t>
            </w:r>
          </w:p>
        </w:tc>
        <w:tc>
          <w:tcPr>
            <w:tcW w:w="1867" w:type="dxa"/>
          </w:tcPr>
          <w:p w14:paraId="613C2907" w14:textId="77777777" w:rsidR="00F12ACC" w:rsidRDefault="00E72547">
            <w:pPr>
              <w:pStyle w:val="TableParagraph"/>
              <w:spacing w:before="1" w:line="223" w:lineRule="exact"/>
              <w:ind w:left="129" w:right="118"/>
              <w:jc w:val="center"/>
              <w:rPr>
                <w:rFonts w:ascii="Calibri"/>
                <w:sz w:val="20"/>
              </w:rPr>
            </w:pPr>
            <w:r>
              <w:rPr>
                <w:rFonts w:ascii="Calibri"/>
                <w:sz w:val="20"/>
              </w:rPr>
              <w:t>Info</w:t>
            </w:r>
            <w:r>
              <w:rPr>
                <w:rFonts w:ascii="Calibri"/>
                <w:spacing w:val="-5"/>
                <w:sz w:val="20"/>
              </w:rPr>
              <w:t xml:space="preserve"> </w:t>
            </w:r>
            <w:r>
              <w:rPr>
                <w:rFonts w:ascii="Calibri"/>
                <w:spacing w:val="-10"/>
                <w:sz w:val="20"/>
              </w:rPr>
              <w:t>2</w:t>
            </w:r>
          </w:p>
        </w:tc>
        <w:tc>
          <w:tcPr>
            <w:tcW w:w="1869" w:type="dxa"/>
          </w:tcPr>
          <w:p w14:paraId="613C2908" w14:textId="77777777" w:rsidR="00F12ACC" w:rsidRDefault="00E72547">
            <w:pPr>
              <w:pStyle w:val="TableParagraph"/>
              <w:spacing w:before="1" w:line="223" w:lineRule="exact"/>
              <w:ind w:left="82" w:right="72"/>
              <w:jc w:val="center"/>
              <w:rPr>
                <w:rFonts w:ascii="Calibri"/>
                <w:sz w:val="20"/>
              </w:rPr>
            </w:pPr>
            <w:r>
              <w:rPr>
                <w:rFonts w:ascii="Calibri"/>
                <w:sz w:val="20"/>
              </w:rPr>
              <w:t>Info</w:t>
            </w:r>
            <w:r>
              <w:rPr>
                <w:rFonts w:ascii="Calibri"/>
                <w:spacing w:val="-5"/>
                <w:sz w:val="20"/>
              </w:rPr>
              <w:t xml:space="preserve"> </w:t>
            </w:r>
            <w:r>
              <w:rPr>
                <w:rFonts w:ascii="Calibri"/>
                <w:spacing w:val="-10"/>
                <w:sz w:val="20"/>
              </w:rPr>
              <w:t>3</w:t>
            </w:r>
          </w:p>
        </w:tc>
        <w:tc>
          <w:tcPr>
            <w:tcW w:w="1869" w:type="dxa"/>
          </w:tcPr>
          <w:p w14:paraId="613C2909" w14:textId="77777777" w:rsidR="00F12ACC" w:rsidRDefault="00E72547">
            <w:pPr>
              <w:pStyle w:val="TableParagraph"/>
              <w:spacing w:before="1" w:line="223" w:lineRule="exact"/>
              <w:ind w:left="83" w:right="72"/>
              <w:jc w:val="center"/>
              <w:rPr>
                <w:rFonts w:ascii="Calibri"/>
                <w:sz w:val="20"/>
              </w:rPr>
            </w:pPr>
            <w:r>
              <w:rPr>
                <w:rFonts w:ascii="Calibri"/>
                <w:sz w:val="20"/>
              </w:rPr>
              <w:t>Info</w:t>
            </w:r>
            <w:r>
              <w:rPr>
                <w:rFonts w:ascii="Calibri"/>
                <w:spacing w:val="-5"/>
                <w:sz w:val="20"/>
              </w:rPr>
              <w:t xml:space="preserve"> </w:t>
            </w:r>
            <w:r>
              <w:rPr>
                <w:rFonts w:ascii="Calibri"/>
                <w:spacing w:val="-10"/>
                <w:sz w:val="20"/>
              </w:rPr>
              <w:t>4</w:t>
            </w:r>
          </w:p>
        </w:tc>
        <w:tc>
          <w:tcPr>
            <w:tcW w:w="1876" w:type="dxa"/>
          </w:tcPr>
          <w:p w14:paraId="613C290A" w14:textId="77777777" w:rsidR="00F12ACC" w:rsidRDefault="00E72547">
            <w:pPr>
              <w:pStyle w:val="TableParagraph"/>
              <w:spacing w:before="1" w:line="223" w:lineRule="exact"/>
              <w:ind w:left="10"/>
              <w:jc w:val="center"/>
              <w:rPr>
                <w:rFonts w:ascii="Calibri"/>
                <w:sz w:val="20"/>
              </w:rPr>
            </w:pPr>
            <w:r>
              <w:rPr>
                <w:rFonts w:ascii="Calibri"/>
                <w:sz w:val="20"/>
              </w:rPr>
              <w:t>Info</w:t>
            </w:r>
            <w:r>
              <w:rPr>
                <w:rFonts w:ascii="Calibri"/>
                <w:spacing w:val="-5"/>
                <w:sz w:val="20"/>
              </w:rPr>
              <w:t xml:space="preserve"> </w:t>
            </w:r>
            <w:r>
              <w:rPr>
                <w:rFonts w:ascii="Calibri"/>
                <w:spacing w:val="-10"/>
                <w:sz w:val="20"/>
              </w:rPr>
              <w:t>5</w:t>
            </w:r>
          </w:p>
        </w:tc>
      </w:tr>
    </w:tbl>
    <w:p w14:paraId="613C290C" w14:textId="77777777" w:rsidR="00F12ACC" w:rsidRDefault="00F12ACC">
      <w:pPr>
        <w:spacing w:line="223" w:lineRule="exact"/>
        <w:jc w:val="center"/>
        <w:rPr>
          <w:sz w:val="20"/>
        </w:rPr>
        <w:sectPr w:rsidR="00F12ACC" w:rsidSect="00E801A1">
          <w:type w:val="continuous"/>
          <w:pgSz w:w="12240" w:h="15840"/>
          <w:pgMar w:top="1940" w:right="620" w:bottom="280" w:left="1320" w:header="720" w:footer="720" w:gutter="0"/>
          <w:cols w:space="720"/>
        </w:sectPr>
      </w:pPr>
    </w:p>
    <w:p w14:paraId="613C290D" w14:textId="77777777" w:rsidR="00F12ACC" w:rsidRDefault="00E72547">
      <w:pPr>
        <w:pStyle w:val="Heading1"/>
      </w:pPr>
      <w:bookmarkStart w:id="19" w:name="Sample_Level_1_Heading"/>
      <w:bookmarkStart w:id="20" w:name="_bookmark9"/>
      <w:bookmarkEnd w:id="19"/>
      <w:bookmarkEnd w:id="20"/>
      <w:r>
        <w:rPr>
          <w:color w:val="4F2482"/>
        </w:rPr>
        <w:lastRenderedPageBreak/>
        <w:t>Sample</w:t>
      </w:r>
      <w:r>
        <w:rPr>
          <w:color w:val="4F2482"/>
          <w:spacing w:val="-5"/>
        </w:rPr>
        <w:t xml:space="preserve"> </w:t>
      </w:r>
      <w:r>
        <w:rPr>
          <w:color w:val="4F2482"/>
        </w:rPr>
        <w:t>Level</w:t>
      </w:r>
      <w:r>
        <w:rPr>
          <w:color w:val="4F2482"/>
          <w:spacing w:val="-2"/>
        </w:rPr>
        <w:t xml:space="preserve"> </w:t>
      </w:r>
      <w:r>
        <w:rPr>
          <w:color w:val="4F2482"/>
        </w:rPr>
        <w:t>1</w:t>
      </w:r>
      <w:r>
        <w:rPr>
          <w:color w:val="4F2482"/>
          <w:spacing w:val="-2"/>
        </w:rPr>
        <w:t xml:space="preserve"> Heading</w:t>
      </w:r>
    </w:p>
    <w:p w14:paraId="613C290E" w14:textId="77777777" w:rsidR="00F12ACC" w:rsidRDefault="00E72547">
      <w:pPr>
        <w:pStyle w:val="Heading2"/>
        <w:spacing w:before="145"/>
      </w:pPr>
      <w:bookmarkStart w:id="21" w:name="Sample_Level_2_Heading"/>
      <w:bookmarkStart w:id="22" w:name="_bookmark10"/>
      <w:bookmarkEnd w:id="21"/>
      <w:bookmarkEnd w:id="22"/>
      <w:r>
        <w:rPr>
          <w:color w:val="4F2482"/>
        </w:rPr>
        <w:t>Sample</w:t>
      </w:r>
      <w:r>
        <w:rPr>
          <w:color w:val="4F2482"/>
          <w:spacing w:val="-2"/>
        </w:rPr>
        <w:t xml:space="preserve"> </w:t>
      </w:r>
      <w:r>
        <w:rPr>
          <w:color w:val="4F2482"/>
        </w:rPr>
        <w:t>Level 2</w:t>
      </w:r>
      <w:r>
        <w:rPr>
          <w:color w:val="4F2482"/>
          <w:spacing w:val="-1"/>
        </w:rPr>
        <w:t xml:space="preserve"> </w:t>
      </w:r>
      <w:r>
        <w:rPr>
          <w:color w:val="4F2482"/>
          <w:spacing w:val="-2"/>
        </w:rPr>
        <w:t>Heading</w:t>
      </w:r>
    </w:p>
    <w:p w14:paraId="613C290F" w14:textId="77777777" w:rsidR="00F12ACC" w:rsidRDefault="00E72547">
      <w:pPr>
        <w:pStyle w:val="BodyText"/>
        <w:spacing w:before="24" w:line="259" w:lineRule="auto"/>
        <w:ind w:right="882"/>
      </w:pPr>
      <w:proofErr w:type="gramStart"/>
      <w:r>
        <w:rPr>
          <w:color w:val="171616"/>
        </w:rPr>
        <w:t>In</w:t>
      </w:r>
      <w:r>
        <w:rPr>
          <w:color w:val="171616"/>
          <w:spacing w:val="-1"/>
        </w:rPr>
        <w:t xml:space="preserve"> </w:t>
      </w:r>
      <w:r>
        <w:rPr>
          <w:color w:val="171616"/>
        </w:rPr>
        <w:t>order</w:t>
      </w:r>
      <w:r>
        <w:rPr>
          <w:color w:val="171616"/>
          <w:spacing w:val="-2"/>
        </w:rPr>
        <w:t xml:space="preserve"> </w:t>
      </w:r>
      <w:r>
        <w:rPr>
          <w:color w:val="171616"/>
        </w:rPr>
        <w:t>to</w:t>
      </w:r>
      <w:proofErr w:type="gramEnd"/>
      <w:r>
        <w:rPr>
          <w:color w:val="171616"/>
          <w:spacing w:val="-2"/>
        </w:rPr>
        <w:t xml:space="preserve"> </w:t>
      </w:r>
      <w:r>
        <w:rPr>
          <w:color w:val="171616"/>
        </w:rPr>
        <w:t>use</w:t>
      </w:r>
      <w:r>
        <w:rPr>
          <w:color w:val="171616"/>
          <w:spacing w:val="-3"/>
        </w:rPr>
        <w:t xml:space="preserve"> </w:t>
      </w:r>
      <w:r>
        <w:rPr>
          <w:color w:val="171616"/>
        </w:rPr>
        <w:t>a</w:t>
      </w:r>
      <w:r>
        <w:rPr>
          <w:color w:val="171616"/>
          <w:spacing w:val="-2"/>
        </w:rPr>
        <w:t xml:space="preserve"> </w:t>
      </w:r>
      <w:r>
        <w:rPr>
          <w:color w:val="171616"/>
        </w:rPr>
        <w:t>subheading,</w:t>
      </w:r>
      <w:r>
        <w:rPr>
          <w:color w:val="171616"/>
          <w:spacing w:val="-4"/>
        </w:rPr>
        <w:t xml:space="preserve"> </w:t>
      </w:r>
      <w:r>
        <w:rPr>
          <w:color w:val="171616"/>
        </w:rPr>
        <w:t>you</w:t>
      </w:r>
      <w:r>
        <w:rPr>
          <w:color w:val="171616"/>
          <w:spacing w:val="-1"/>
        </w:rPr>
        <w:t xml:space="preserve"> </w:t>
      </w:r>
      <w:r>
        <w:rPr>
          <w:color w:val="171616"/>
        </w:rPr>
        <w:t>need</w:t>
      </w:r>
      <w:r>
        <w:rPr>
          <w:color w:val="171616"/>
          <w:spacing w:val="-1"/>
        </w:rPr>
        <w:t xml:space="preserve"> </w:t>
      </w:r>
      <w:r>
        <w:rPr>
          <w:color w:val="171616"/>
        </w:rPr>
        <w:t>to</w:t>
      </w:r>
      <w:r>
        <w:rPr>
          <w:color w:val="171616"/>
          <w:spacing w:val="-2"/>
        </w:rPr>
        <w:t xml:space="preserve"> </w:t>
      </w:r>
      <w:r>
        <w:rPr>
          <w:color w:val="171616"/>
        </w:rPr>
        <w:t>divide</w:t>
      </w:r>
      <w:r>
        <w:rPr>
          <w:color w:val="171616"/>
          <w:spacing w:val="-3"/>
        </w:rPr>
        <w:t xml:space="preserve"> </w:t>
      </w:r>
      <w:r>
        <w:rPr>
          <w:color w:val="171616"/>
        </w:rPr>
        <w:t>chunks</w:t>
      </w:r>
      <w:r>
        <w:rPr>
          <w:color w:val="171616"/>
          <w:spacing w:val="-1"/>
        </w:rPr>
        <w:t xml:space="preserve"> </w:t>
      </w:r>
      <w:r>
        <w:rPr>
          <w:color w:val="171616"/>
        </w:rPr>
        <w:t>of</w:t>
      </w:r>
      <w:r>
        <w:rPr>
          <w:color w:val="171616"/>
          <w:spacing w:val="-3"/>
        </w:rPr>
        <w:t xml:space="preserve"> </w:t>
      </w:r>
      <w:r>
        <w:rPr>
          <w:color w:val="171616"/>
        </w:rPr>
        <w:t>information.</w:t>
      </w:r>
      <w:r>
        <w:rPr>
          <w:color w:val="171616"/>
          <w:spacing w:val="-2"/>
        </w:rPr>
        <w:t xml:space="preserve"> </w:t>
      </w:r>
      <w:r>
        <w:rPr>
          <w:color w:val="171616"/>
        </w:rPr>
        <w:t>Therefore,</w:t>
      </w:r>
      <w:r>
        <w:rPr>
          <w:color w:val="171616"/>
          <w:spacing w:val="-1"/>
        </w:rPr>
        <w:t xml:space="preserve"> </w:t>
      </w:r>
      <w:r>
        <w:rPr>
          <w:color w:val="171616"/>
        </w:rPr>
        <w:t>you</w:t>
      </w:r>
      <w:r>
        <w:rPr>
          <w:color w:val="171616"/>
          <w:spacing w:val="-1"/>
        </w:rPr>
        <w:t xml:space="preserve"> </w:t>
      </w:r>
      <w:r>
        <w:rPr>
          <w:color w:val="171616"/>
        </w:rPr>
        <w:t>should</w:t>
      </w:r>
      <w:r>
        <w:rPr>
          <w:color w:val="171616"/>
          <w:spacing w:val="-1"/>
        </w:rPr>
        <w:t xml:space="preserve"> </w:t>
      </w:r>
      <w:r>
        <w:rPr>
          <w:color w:val="171616"/>
        </w:rPr>
        <w:t>have</w:t>
      </w:r>
      <w:r>
        <w:rPr>
          <w:color w:val="171616"/>
          <w:spacing w:val="-3"/>
        </w:rPr>
        <w:t xml:space="preserve"> </w:t>
      </w:r>
      <w:r>
        <w:rPr>
          <w:color w:val="171616"/>
        </w:rPr>
        <w:t>at</w:t>
      </w:r>
      <w:r>
        <w:rPr>
          <w:color w:val="171616"/>
          <w:spacing w:val="-2"/>
        </w:rPr>
        <w:t xml:space="preserve"> </w:t>
      </w:r>
      <w:r>
        <w:rPr>
          <w:color w:val="171616"/>
        </w:rPr>
        <w:t>least</w:t>
      </w:r>
      <w:r>
        <w:rPr>
          <w:color w:val="171616"/>
          <w:spacing w:val="-2"/>
        </w:rPr>
        <w:t xml:space="preserve"> </w:t>
      </w:r>
      <w:r>
        <w:rPr>
          <w:color w:val="171616"/>
        </w:rPr>
        <w:t xml:space="preserve">two </w:t>
      </w:r>
      <w:r>
        <w:rPr>
          <w:color w:val="171616"/>
          <w:spacing w:val="-2"/>
        </w:rPr>
        <w:t>subheadings.</w:t>
      </w:r>
    </w:p>
    <w:p w14:paraId="613C2910" w14:textId="77777777" w:rsidR="00F12ACC" w:rsidRDefault="00E72547">
      <w:pPr>
        <w:spacing w:before="27" w:line="504" w:lineRule="exact"/>
        <w:ind w:left="479" w:right="4178" w:hanging="360"/>
        <w:rPr>
          <w:sz w:val="20"/>
        </w:rPr>
      </w:pPr>
      <w:r>
        <w:rPr>
          <w:color w:val="171616"/>
          <w:sz w:val="20"/>
        </w:rPr>
        <w:t>Use</w:t>
      </w:r>
      <w:r>
        <w:rPr>
          <w:color w:val="171616"/>
          <w:spacing w:val="-4"/>
          <w:sz w:val="20"/>
        </w:rPr>
        <w:t xml:space="preserve"> </w:t>
      </w:r>
      <w:r>
        <w:rPr>
          <w:b/>
          <w:color w:val="171616"/>
          <w:sz w:val="20"/>
        </w:rPr>
        <w:t>Body</w:t>
      </w:r>
      <w:r>
        <w:rPr>
          <w:b/>
          <w:color w:val="171616"/>
          <w:spacing w:val="-4"/>
          <w:sz w:val="20"/>
        </w:rPr>
        <w:t xml:space="preserve"> </w:t>
      </w:r>
      <w:r>
        <w:rPr>
          <w:b/>
          <w:color w:val="171616"/>
          <w:sz w:val="20"/>
        </w:rPr>
        <w:t>Text</w:t>
      </w:r>
      <w:r>
        <w:rPr>
          <w:b/>
          <w:color w:val="171616"/>
          <w:spacing w:val="-3"/>
          <w:sz w:val="20"/>
        </w:rPr>
        <w:t xml:space="preserve"> </w:t>
      </w:r>
      <w:r>
        <w:rPr>
          <w:color w:val="171616"/>
          <w:sz w:val="20"/>
        </w:rPr>
        <w:t>style</w:t>
      </w:r>
      <w:r>
        <w:rPr>
          <w:color w:val="171616"/>
          <w:spacing w:val="-4"/>
          <w:sz w:val="20"/>
        </w:rPr>
        <w:t xml:space="preserve"> </w:t>
      </w:r>
      <w:r>
        <w:rPr>
          <w:color w:val="171616"/>
          <w:sz w:val="20"/>
        </w:rPr>
        <w:t>for</w:t>
      </w:r>
      <w:r>
        <w:rPr>
          <w:color w:val="171616"/>
          <w:spacing w:val="-3"/>
          <w:sz w:val="20"/>
        </w:rPr>
        <w:t xml:space="preserve"> </w:t>
      </w:r>
      <w:r>
        <w:rPr>
          <w:color w:val="171616"/>
          <w:sz w:val="20"/>
        </w:rPr>
        <w:t>paragraphs.</w:t>
      </w:r>
      <w:r>
        <w:rPr>
          <w:color w:val="171616"/>
          <w:spacing w:val="-3"/>
          <w:sz w:val="20"/>
        </w:rPr>
        <w:t xml:space="preserve"> </w:t>
      </w:r>
      <w:r>
        <w:rPr>
          <w:color w:val="171616"/>
          <w:sz w:val="20"/>
        </w:rPr>
        <w:t>Use</w:t>
      </w:r>
      <w:r>
        <w:rPr>
          <w:color w:val="171616"/>
          <w:spacing w:val="-4"/>
          <w:sz w:val="20"/>
        </w:rPr>
        <w:t xml:space="preserve"> </w:t>
      </w:r>
      <w:r>
        <w:rPr>
          <w:color w:val="171616"/>
          <w:sz w:val="20"/>
        </w:rPr>
        <w:t>a</w:t>
      </w:r>
      <w:r>
        <w:rPr>
          <w:color w:val="171616"/>
          <w:spacing w:val="-3"/>
          <w:sz w:val="20"/>
        </w:rPr>
        <w:t xml:space="preserve"> </w:t>
      </w:r>
      <w:r>
        <w:rPr>
          <w:color w:val="171616"/>
          <w:sz w:val="20"/>
        </w:rPr>
        <w:t>sentence</w:t>
      </w:r>
      <w:r>
        <w:rPr>
          <w:color w:val="171616"/>
          <w:spacing w:val="-4"/>
          <w:sz w:val="20"/>
        </w:rPr>
        <w:t xml:space="preserve"> </w:t>
      </w:r>
      <w:r>
        <w:rPr>
          <w:color w:val="171616"/>
          <w:sz w:val="20"/>
        </w:rPr>
        <w:t>to</w:t>
      </w:r>
      <w:r>
        <w:rPr>
          <w:color w:val="171616"/>
          <w:spacing w:val="-3"/>
          <w:sz w:val="20"/>
        </w:rPr>
        <w:t xml:space="preserve"> </w:t>
      </w:r>
      <w:r>
        <w:rPr>
          <w:color w:val="171616"/>
          <w:sz w:val="20"/>
        </w:rPr>
        <w:t>introduce</w:t>
      </w:r>
      <w:r>
        <w:rPr>
          <w:color w:val="171616"/>
          <w:spacing w:val="-4"/>
          <w:sz w:val="20"/>
        </w:rPr>
        <w:t xml:space="preserve"> </w:t>
      </w:r>
      <w:r>
        <w:rPr>
          <w:color w:val="171616"/>
          <w:sz w:val="20"/>
        </w:rPr>
        <w:t xml:space="preserve">bullets: Bullet. Use </w:t>
      </w:r>
      <w:r>
        <w:rPr>
          <w:b/>
          <w:color w:val="171616"/>
          <w:sz w:val="20"/>
        </w:rPr>
        <w:t xml:space="preserve">List Bullet </w:t>
      </w:r>
      <w:r>
        <w:rPr>
          <w:color w:val="171616"/>
          <w:sz w:val="20"/>
        </w:rPr>
        <w:t>style.</w:t>
      </w:r>
    </w:p>
    <w:p w14:paraId="613C2911" w14:textId="77777777" w:rsidR="00F12ACC" w:rsidRDefault="00E72547">
      <w:pPr>
        <w:pStyle w:val="BodyText"/>
        <w:spacing w:line="217" w:lineRule="exact"/>
        <w:ind w:left="480"/>
      </w:pPr>
      <w:r>
        <w:rPr>
          <w:color w:val="171616"/>
          <w:spacing w:val="-2"/>
        </w:rPr>
        <w:t>Bullet.</w:t>
      </w:r>
    </w:p>
    <w:p w14:paraId="613C2912" w14:textId="77777777" w:rsidR="00F12ACC" w:rsidRDefault="00E72547">
      <w:pPr>
        <w:pStyle w:val="BodyText"/>
        <w:spacing w:before="18"/>
        <w:ind w:left="480"/>
      </w:pPr>
      <w:r>
        <w:rPr>
          <w:color w:val="171616"/>
          <w:spacing w:val="-2"/>
        </w:rPr>
        <w:t>Bullet.</w:t>
      </w:r>
    </w:p>
    <w:p w14:paraId="613C2913" w14:textId="77777777" w:rsidR="00F12ACC" w:rsidRDefault="00E72547">
      <w:pPr>
        <w:spacing w:before="20" w:line="259" w:lineRule="auto"/>
        <w:ind w:left="840" w:right="6737"/>
        <w:rPr>
          <w:sz w:val="20"/>
        </w:rPr>
      </w:pPr>
      <w:r>
        <w:rPr>
          <w:color w:val="171616"/>
          <w:sz w:val="20"/>
        </w:rPr>
        <w:t>Sub-bullet.</w:t>
      </w:r>
      <w:r>
        <w:rPr>
          <w:color w:val="171616"/>
          <w:spacing w:val="-8"/>
          <w:sz w:val="20"/>
        </w:rPr>
        <w:t xml:space="preserve"> </w:t>
      </w:r>
      <w:r>
        <w:rPr>
          <w:b/>
          <w:color w:val="171616"/>
          <w:sz w:val="20"/>
        </w:rPr>
        <w:t>Use</w:t>
      </w:r>
      <w:r>
        <w:rPr>
          <w:b/>
          <w:color w:val="171616"/>
          <w:spacing w:val="-8"/>
          <w:sz w:val="20"/>
        </w:rPr>
        <w:t xml:space="preserve"> </w:t>
      </w:r>
      <w:r>
        <w:rPr>
          <w:b/>
          <w:color w:val="171616"/>
          <w:sz w:val="20"/>
        </w:rPr>
        <w:t>List</w:t>
      </w:r>
      <w:r>
        <w:rPr>
          <w:b/>
          <w:color w:val="171616"/>
          <w:spacing w:val="-8"/>
          <w:sz w:val="20"/>
        </w:rPr>
        <w:t xml:space="preserve"> </w:t>
      </w:r>
      <w:r>
        <w:rPr>
          <w:b/>
          <w:color w:val="171616"/>
          <w:sz w:val="20"/>
        </w:rPr>
        <w:t>Bullet</w:t>
      </w:r>
      <w:r>
        <w:rPr>
          <w:b/>
          <w:color w:val="171616"/>
          <w:spacing w:val="-8"/>
          <w:sz w:val="20"/>
        </w:rPr>
        <w:t xml:space="preserve"> </w:t>
      </w:r>
      <w:r>
        <w:rPr>
          <w:b/>
          <w:color w:val="171616"/>
          <w:sz w:val="20"/>
        </w:rPr>
        <w:t>2</w:t>
      </w:r>
      <w:r>
        <w:rPr>
          <w:b/>
          <w:color w:val="171616"/>
          <w:spacing w:val="-9"/>
          <w:sz w:val="20"/>
        </w:rPr>
        <w:t xml:space="preserve"> </w:t>
      </w:r>
      <w:r>
        <w:rPr>
          <w:color w:val="171616"/>
          <w:sz w:val="20"/>
        </w:rPr>
        <w:t xml:space="preserve">style. </w:t>
      </w:r>
      <w:r>
        <w:rPr>
          <w:color w:val="171616"/>
          <w:spacing w:val="-2"/>
          <w:sz w:val="20"/>
        </w:rPr>
        <w:t>Sub-bullet.</w:t>
      </w:r>
    </w:p>
    <w:p w14:paraId="613C2914" w14:textId="77777777" w:rsidR="00F12ACC" w:rsidRDefault="00E72547">
      <w:pPr>
        <w:pStyle w:val="BodyText"/>
        <w:ind w:left="839"/>
      </w:pPr>
      <w:r>
        <w:rPr>
          <w:color w:val="171616"/>
          <w:spacing w:val="-2"/>
        </w:rPr>
        <w:t>Sub-bullet.</w:t>
      </w:r>
    </w:p>
    <w:p w14:paraId="613C2915" w14:textId="77777777" w:rsidR="00F12ACC" w:rsidRDefault="00E72547">
      <w:pPr>
        <w:pStyle w:val="Heading3"/>
      </w:pPr>
      <w:bookmarkStart w:id="23" w:name="Sample_Level_3_Heading"/>
      <w:bookmarkStart w:id="24" w:name="_bookmark11"/>
      <w:bookmarkEnd w:id="23"/>
      <w:bookmarkEnd w:id="24"/>
      <w:r>
        <w:rPr>
          <w:color w:val="4F2482"/>
        </w:rPr>
        <w:t>Sample</w:t>
      </w:r>
      <w:r>
        <w:rPr>
          <w:color w:val="4F2482"/>
          <w:spacing w:val="-3"/>
        </w:rPr>
        <w:t xml:space="preserve"> </w:t>
      </w:r>
      <w:r>
        <w:rPr>
          <w:color w:val="4F2482"/>
        </w:rPr>
        <w:t>Level</w:t>
      </w:r>
      <w:r>
        <w:rPr>
          <w:color w:val="4F2482"/>
          <w:spacing w:val="-2"/>
        </w:rPr>
        <w:t xml:space="preserve"> </w:t>
      </w:r>
      <w:r>
        <w:rPr>
          <w:color w:val="4F2482"/>
        </w:rPr>
        <w:t>3</w:t>
      </w:r>
      <w:r>
        <w:rPr>
          <w:color w:val="4F2482"/>
          <w:spacing w:val="-1"/>
        </w:rPr>
        <w:t xml:space="preserve"> </w:t>
      </w:r>
      <w:r>
        <w:rPr>
          <w:color w:val="4F2482"/>
          <w:spacing w:val="-2"/>
        </w:rPr>
        <w:t>Heading</w:t>
      </w:r>
    </w:p>
    <w:p w14:paraId="613C2916" w14:textId="77777777" w:rsidR="00F12ACC" w:rsidRDefault="00E72547">
      <w:pPr>
        <w:pStyle w:val="BodyText"/>
        <w:spacing w:before="26"/>
      </w:pPr>
      <w:r>
        <w:rPr>
          <w:color w:val="171616"/>
        </w:rPr>
        <w:t>Use</w:t>
      </w:r>
      <w:r>
        <w:rPr>
          <w:color w:val="171616"/>
          <w:spacing w:val="-6"/>
        </w:rPr>
        <w:t xml:space="preserve"> </w:t>
      </w:r>
      <w:r>
        <w:rPr>
          <w:b/>
          <w:color w:val="171616"/>
        </w:rPr>
        <w:t>Body</w:t>
      </w:r>
      <w:r>
        <w:rPr>
          <w:b/>
          <w:color w:val="171616"/>
          <w:spacing w:val="-5"/>
        </w:rPr>
        <w:t xml:space="preserve"> </w:t>
      </w:r>
      <w:r>
        <w:rPr>
          <w:b/>
          <w:color w:val="171616"/>
        </w:rPr>
        <w:t>Text</w:t>
      </w:r>
      <w:r>
        <w:rPr>
          <w:b/>
          <w:color w:val="171616"/>
          <w:spacing w:val="-4"/>
        </w:rPr>
        <w:t xml:space="preserve"> </w:t>
      </w:r>
      <w:r>
        <w:rPr>
          <w:color w:val="171616"/>
        </w:rPr>
        <w:t>style.</w:t>
      </w:r>
      <w:r>
        <w:rPr>
          <w:color w:val="171616"/>
          <w:spacing w:val="-5"/>
        </w:rPr>
        <w:t xml:space="preserve"> </w:t>
      </w:r>
      <w:r>
        <w:rPr>
          <w:color w:val="171616"/>
        </w:rPr>
        <w:t>Use</w:t>
      </w:r>
      <w:r>
        <w:rPr>
          <w:color w:val="171616"/>
          <w:spacing w:val="-5"/>
        </w:rPr>
        <w:t xml:space="preserve"> </w:t>
      </w:r>
      <w:r>
        <w:rPr>
          <w:color w:val="171616"/>
        </w:rPr>
        <w:t>a</w:t>
      </w:r>
      <w:r>
        <w:rPr>
          <w:color w:val="171616"/>
          <w:spacing w:val="-4"/>
        </w:rPr>
        <w:t xml:space="preserve"> </w:t>
      </w:r>
      <w:r>
        <w:rPr>
          <w:color w:val="171616"/>
        </w:rPr>
        <w:t>sentence</w:t>
      </w:r>
      <w:r>
        <w:rPr>
          <w:color w:val="171616"/>
          <w:spacing w:val="-5"/>
        </w:rPr>
        <w:t xml:space="preserve"> </w:t>
      </w:r>
      <w:r>
        <w:rPr>
          <w:color w:val="171616"/>
        </w:rPr>
        <w:t>to</w:t>
      </w:r>
      <w:r>
        <w:rPr>
          <w:color w:val="171616"/>
          <w:spacing w:val="-5"/>
        </w:rPr>
        <w:t xml:space="preserve"> </w:t>
      </w:r>
      <w:r>
        <w:rPr>
          <w:color w:val="171616"/>
        </w:rPr>
        <w:t>introduce</w:t>
      </w:r>
      <w:r>
        <w:rPr>
          <w:color w:val="171616"/>
          <w:spacing w:val="-5"/>
        </w:rPr>
        <w:t xml:space="preserve"> </w:t>
      </w:r>
      <w:r>
        <w:rPr>
          <w:color w:val="171616"/>
        </w:rPr>
        <w:t>numbered</w:t>
      </w:r>
      <w:r>
        <w:rPr>
          <w:color w:val="171616"/>
          <w:spacing w:val="-3"/>
        </w:rPr>
        <w:t xml:space="preserve"> </w:t>
      </w:r>
      <w:r>
        <w:rPr>
          <w:color w:val="171616"/>
          <w:spacing w:val="-2"/>
        </w:rPr>
        <w:t>lists:</w:t>
      </w:r>
    </w:p>
    <w:p w14:paraId="613C2917" w14:textId="77777777" w:rsidR="00F12ACC" w:rsidRDefault="00F12ACC">
      <w:pPr>
        <w:pStyle w:val="BodyText"/>
        <w:spacing w:before="15"/>
        <w:ind w:left="0"/>
      </w:pPr>
    </w:p>
    <w:p w14:paraId="613C2918" w14:textId="77777777" w:rsidR="00F12ACC" w:rsidRDefault="00E72547">
      <w:pPr>
        <w:pStyle w:val="ListParagraph"/>
        <w:numPr>
          <w:ilvl w:val="0"/>
          <w:numId w:val="1"/>
        </w:numPr>
        <w:tabs>
          <w:tab w:val="left" w:pos="840"/>
        </w:tabs>
        <w:rPr>
          <w:sz w:val="20"/>
        </w:rPr>
      </w:pPr>
      <w:r>
        <w:rPr>
          <w:color w:val="171616"/>
          <w:sz w:val="20"/>
        </w:rPr>
        <w:t>List</w:t>
      </w:r>
      <w:r>
        <w:rPr>
          <w:color w:val="171616"/>
          <w:spacing w:val="-5"/>
          <w:sz w:val="20"/>
        </w:rPr>
        <w:t xml:space="preserve"> </w:t>
      </w:r>
      <w:r>
        <w:rPr>
          <w:color w:val="171616"/>
          <w:sz w:val="20"/>
        </w:rPr>
        <w:t>element.</w:t>
      </w:r>
      <w:r>
        <w:rPr>
          <w:color w:val="171616"/>
          <w:spacing w:val="-5"/>
          <w:sz w:val="20"/>
        </w:rPr>
        <w:t xml:space="preserve"> </w:t>
      </w:r>
      <w:r>
        <w:rPr>
          <w:color w:val="171616"/>
          <w:sz w:val="20"/>
        </w:rPr>
        <w:t>Use</w:t>
      </w:r>
      <w:r>
        <w:rPr>
          <w:color w:val="171616"/>
          <w:spacing w:val="-6"/>
          <w:sz w:val="20"/>
        </w:rPr>
        <w:t xml:space="preserve"> </w:t>
      </w:r>
      <w:r>
        <w:rPr>
          <w:b/>
          <w:color w:val="171616"/>
          <w:sz w:val="20"/>
        </w:rPr>
        <w:t>List</w:t>
      </w:r>
      <w:r>
        <w:rPr>
          <w:b/>
          <w:color w:val="171616"/>
          <w:spacing w:val="-5"/>
          <w:sz w:val="20"/>
        </w:rPr>
        <w:t xml:space="preserve"> </w:t>
      </w:r>
      <w:r>
        <w:rPr>
          <w:b/>
          <w:color w:val="171616"/>
          <w:sz w:val="20"/>
        </w:rPr>
        <w:t>Number</w:t>
      </w:r>
      <w:r>
        <w:rPr>
          <w:b/>
          <w:color w:val="171616"/>
          <w:spacing w:val="-5"/>
          <w:sz w:val="20"/>
        </w:rPr>
        <w:t xml:space="preserve"> </w:t>
      </w:r>
      <w:r>
        <w:rPr>
          <w:color w:val="171616"/>
          <w:spacing w:val="-2"/>
          <w:sz w:val="20"/>
        </w:rPr>
        <w:t>style.</w:t>
      </w:r>
    </w:p>
    <w:p w14:paraId="613C2919" w14:textId="77777777" w:rsidR="00F12ACC" w:rsidRDefault="00E72547">
      <w:pPr>
        <w:pStyle w:val="ListParagraph"/>
        <w:numPr>
          <w:ilvl w:val="0"/>
          <w:numId w:val="1"/>
        </w:numPr>
        <w:tabs>
          <w:tab w:val="left" w:pos="840"/>
        </w:tabs>
        <w:rPr>
          <w:sz w:val="20"/>
        </w:rPr>
      </w:pPr>
      <w:r>
        <w:rPr>
          <w:color w:val="171616"/>
          <w:sz w:val="20"/>
        </w:rPr>
        <w:t>List</w:t>
      </w:r>
      <w:r>
        <w:rPr>
          <w:color w:val="171616"/>
          <w:spacing w:val="-3"/>
          <w:sz w:val="20"/>
        </w:rPr>
        <w:t xml:space="preserve"> </w:t>
      </w:r>
      <w:r>
        <w:rPr>
          <w:color w:val="171616"/>
          <w:spacing w:val="-2"/>
          <w:sz w:val="20"/>
        </w:rPr>
        <w:t>element.</w:t>
      </w:r>
    </w:p>
    <w:p w14:paraId="613C291A" w14:textId="77777777" w:rsidR="00F12ACC" w:rsidRDefault="00E72547">
      <w:pPr>
        <w:pStyle w:val="ListParagraph"/>
        <w:numPr>
          <w:ilvl w:val="0"/>
          <w:numId w:val="1"/>
        </w:numPr>
        <w:tabs>
          <w:tab w:val="left" w:pos="840"/>
        </w:tabs>
        <w:spacing w:before="1"/>
        <w:rPr>
          <w:sz w:val="20"/>
        </w:rPr>
      </w:pPr>
      <w:bookmarkStart w:id="25" w:name="Sample_Level_4_Heading"/>
      <w:bookmarkEnd w:id="25"/>
      <w:r>
        <w:rPr>
          <w:color w:val="171616"/>
          <w:sz w:val="20"/>
        </w:rPr>
        <w:t>List</w:t>
      </w:r>
      <w:r>
        <w:rPr>
          <w:color w:val="171616"/>
          <w:spacing w:val="-3"/>
          <w:sz w:val="20"/>
        </w:rPr>
        <w:t xml:space="preserve"> </w:t>
      </w:r>
      <w:r>
        <w:rPr>
          <w:color w:val="171616"/>
          <w:spacing w:val="-2"/>
          <w:sz w:val="20"/>
        </w:rPr>
        <w:t>element.</w:t>
      </w:r>
    </w:p>
    <w:p w14:paraId="613C291B" w14:textId="77777777" w:rsidR="00F12ACC" w:rsidRDefault="00E72547">
      <w:pPr>
        <w:pStyle w:val="Heading4"/>
      </w:pPr>
      <w:r>
        <w:rPr>
          <w:color w:val="4F2482"/>
        </w:rPr>
        <w:t>Sample</w:t>
      </w:r>
      <w:r>
        <w:rPr>
          <w:color w:val="4F2482"/>
          <w:spacing w:val="-4"/>
        </w:rPr>
        <w:t xml:space="preserve"> </w:t>
      </w:r>
      <w:r>
        <w:rPr>
          <w:color w:val="4F2482"/>
        </w:rPr>
        <w:t>Level</w:t>
      </w:r>
      <w:r>
        <w:rPr>
          <w:color w:val="4F2482"/>
          <w:spacing w:val="-4"/>
        </w:rPr>
        <w:t xml:space="preserve"> </w:t>
      </w:r>
      <w:r>
        <w:rPr>
          <w:color w:val="4F2482"/>
        </w:rPr>
        <w:t xml:space="preserve">4 </w:t>
      </w:r>
      <w:r>
        <w:rPr>
          <w:color w:val="4F2482"/>
          <w:spacing w:val="-2"/>
        </w:rPr>
        <w:t>Heading</w:t>
      </w:r>
    </w:p>
    <w:p w14:paraId="613C291C" w14:textId="77777777" w:rsidR="00F12ACC" w:rsidRDefault="00E72547">
      <w:pPr>
        <w:pStyle w:val="BodyText"/>
        <w:spacing w:before="24"/>
      </w:pPr>
      <w:r>
        <w:rPr>
          <w:color w:val="171616"/>
        </w:rPr>
        <w:t>Use</w:t>
      </w:r>
      <w:r>
        <w:rPr>
          <w:color w:val="171616"/>
          <w:spacing w:val="-5"/>
        </w:rPr>
        <w:t xml:space="preserve"> </w:t>
      </w:r>
      <w:r>
        <w:rPr>
          <w:b/>
          <w:color w:val="171616"/>
        </w:rPr>
        <w:t>Body</w:t>
      </w:r>
      <w:r>
        <w:rPr>
          <w:b/>
          <w:color w:val="171616"/>
          <w:spacing w:val="-5"/>
        </w:rPr>
        <w:t xml:space="preserve"> </w:t>
      </w:r>
      <w:r>
        <w:rPr>
          <w:b/>
          <w:color w:val="171616"/>
        </w:rPr>
        <w:t>Text</w:t>
      </w:r>
      <w:r>
        <w:rPr>
          <w:b/>
          <w:color w:val="171616"/>
          <w:spacing w:val="-4"/>
        </w:rPr>
        <w:t xml:space="preserve"> </w:t>
      </w:r>
      <w:r>
        <w:rPr>
          <w:color w:val="171616"/>
        </w:rPr>
        <w:t>style.</w:t>
      </w:r>
      <w:r>
        <w:rPr>
          <w:color w:val="171616"/>
          <w:spacing w:val="-3"/>
        </w:rPr>
        <w:t xml:space="preserve"> </w:t>
      </w:r>
      <w:r>
        <w:rPr>
          <w:color w:val="171616"/>
        </w:rPr>
        <w:t>Try</w:t>
      </w:r>
      <w:r>
        <w:rPr>
          <w:color w:val="171616"/>
          <w:spacing w:val="-3"/>
        </w:rPr>
        <w:t xml:space="preserve"> </w:t>
      </w:r>
      <w:r>
        <w:rPr>
          <w:color w:val="171616"/>
        </w:rPr>
        <w:t>not</w:t>
      </w:r>
      <w:r>
        <w:rPr>
          <w:color w:val="171616"/>
          <w:spacing w:val="-4"/>
        </w:rPr>
        <w:t xml:space="preserve"> </w:t>
      </w:r>
      <w:r>
        <w:rPr>
          <w:color w:val="171616"/>
        </w:rPr>
        <w:t>to</w:t>
      </w:r>
      <w:r>
        <w:rPr>
          <w:color w:val="171616"/>
          <w:spacing w:val="-4"/>
        </w:rPr>
        <w:t xml:space="preserve"> </w:t>
      </w:r>
      <w:r>
        <w:rPr>
          <w:color w:val="171616"/>
        </w:rPr>
        <w:t>go</w:t>
      </w:r>
      <w:r>
        <w:rPr>
          <w:color w:val="171616"/>
          <w:spacing w:val="-3"/>
        </w:rPr>
        <w:t xml:space="preserve"> </w:t>
      </w:r>
      <w:r>
        <w:rPr>
          <w:color w:val="171616"/>
        </w:rPr>
        <w:t>beyond</w:t>
      </w:r>
      <w:r>
        <w:rPr>
          <w:color w:val="171616"/>
          <w:spacing w:val="-3"/>
        </w:rPr>
        <w:t xml:space="preserve"> </w:t>
      </w:r>
      <w:r>
        <w:rPr>
          <w:color w:val="171616"/>
        </w:rPr>
        <w:t>level</w:t>
      </w:r>
      <w:r>
        <w:rPr>
          <w:color w:val="171616"/>
          <w:spacing w:val="-4"/>
        </w:rPr>
        <w:t xml:space="preserve"> </w:t>
      </w:r>
      <w:r>
        <w:rPr>
          <w:color w:val="171616"/>
        </w:rPr>
        <w:t>4</w:t>
      </w:r>
      <w:r>
        <w:rPr>
          <w:color w:val="171616"/>
          <w:spacing w:val="-4"/>
        </w:rPr>
        <w:t xml:space="preserve"> </w:t>
      </w:r>
      <w:r>
        <w:rPr>
          <w:color w:val="171616"/>
          <w:spacing w:val="-2"/>
        </w:rPr>
        <w:t>headings.</w:t>
      </w:r>
    </w:p>
    <w:p w14:paraId="613C291D" w14:textId="77777777" w:rsidR="00F12ACC" w:rsidRDefault="00F12ACC">
      <w:pPr>
        <w:sectPr w:rsidR="00F12ACC" w:rsidSect="00E801A1">
          <w:pgSz w:w="12240" w:h="15840"/>
          <w:pgMar w:top="1420" w:right="620" w:bottom="280" w:left="1320" w:header="720" w:footer="720" w:gutter="0"/>
          <w:cols w:space="720"/>
        </w:sectPr>
      </w:pPr>
    </w:p>
    <w:p w14:paraId="613C291E" w14:textId="77777777" w:rsidR="00F12ACC" w:rsidRDefault="00E72547">
      <w:pPr>
        <w:pStyle w:val="Heading1"/>
      </w:pPr>
      <w:bookmarkStart w:id="26" w:name="Background_and_Introduction"/>
      <w:bookmarkStart w:id="27" w:name="_bookmark12"/>
      <w:bookmarkEnd w:id="26"/>
      <w:bookmarkEnd w:id="27"/>
      <w:r>
        <w:rPr>
          <w:color w:val="4F2482"/>
        </w:rPr>
        <w:lastRenderedPageBreak/>
        <w:t>Background</w:t>
      </w:r>
      <w:r>
        <w:rPr>
          <w:color w:val="4F2482"/>
          <w:spacing w:val="-5"/>
        </w:rPr>
        <w:t xml:space="preserve"> </w:t>
      </w:r>
      <w:r>
        <w:rPr>
          <w:color w:val="4F2482"/>
        </w:rPr>
        <w:t>and</w:t>
      </w:r>
      <w:r>
        <w:rPr>
          <w:color w:val="4F2482"/>
          <w:spacing w:val="-4"/>
        </w:rPr>
        <w:t xml:space="preserve"> </w:t>
      </w:r>
      <w:r>
        <w:rPr>
          <w:color w:val="4F2482"/>
          <w:spacing w:val="-2"/>
        </w:rPr>
        <w:t>Introduction</w:t>
      </w:r>
    </w:p>
    <w:p w14:paraId="613C291F" w14:textId="77777777" w:rsidR="00F12ACC" w:rsidRDefault="00E72547">
      <w:pPr>
        <w:spacing w:before="147"/>
        <w:ind w:left="120"/>
        <w:rPr>
          <w:sz w:val="20"/>
        </w:rPr>
      </w:pPr>
      <w:r>
        <w:rPr>
          <w:color w:val="171616"/>
          <w:sz w:val="20"/>
        </w:rPr>
        <w:t>Use</w:t>
      </w:r>
      <w:r>
        <w:rPr>
          <w:color w:val="171616"/>
          <w:spacing w:val="-5"/>
          <w:sz w:val="20"/>
        </w:rPr>
        <w:t xml:space="preserve"> </w:t>
      </w:r>
      <w:r>
        <w:rPr>
          <w:b/>
          <w:color w:val="171616"/>
          <w:sz w:val="20"/>
        </w:rPr>
        <w:t>Body</w:t>
      </w:r>
      <w:r>
        <w:rPr>
          <w:b/>
          <w:color w:val="171616"/>
          <w:spacing w:val="-5"/>
          <w:sz w:val="20"/>
        </w:rPr>
        <w:t xml:space="preserve"> </w:t>
      </w:r>
      <w:r>
        <w:rPr>
          <w:b/>
          <w:color w:val="171616"/>
          <w:sz w:val="20"/>
        </w:rPr>
        <w:t>Text</w:t>
      </w:r>
      <w:r>
        <w:rPr>
          <w:b/>
          <w:color w:val="171616"/>
          <w:spacing w:val="-3"/>
          <w:sz w:val="20"/>
        </w:rPr>
        <w:t xml:space="preserve"> </w:t>
      </w:r>
      <w:r>
        <w:rPr>
          <w:color w:val="171616"/>
          <w:spacing w:val="-2"/>
          <w:sz w:val="20"/>
        </w:rPr>
        <w:t>style.</w:t>
      </w:r>
    </w:p>
    <w:p w14:paraId="613C2920" w14:textId="77777777" w:rsidR="00F12ACC" w:rsidRDefault="00F12ACC">
      <w:pPr>
        <w:pStyle w:val="BodyText"/>
        <w:spacing w:before="14"/>
        <w:ind w:left="0"/>
      </w:pPr>
    </w:p>
    <w:p w14:paraId="613C2921" w14:textId="77777777" w:rsidR="00F12ACC" w:rsidRDefault="00E72547">
      <w:pPr>
        <w:pStyle w:val="Heading1"/>
        <w:spacing w:before="0"/>
      </w:pPr>
      <w:bookmarkStart w:id="28" w:name="Problem"/>
      <w:bookmarkStart w:id="29" w:name="_bookmark13"/>
      <w:bookmarkEnd w:id="28"/>
      <w:bookmarkEnd w:id="29"/>
      <w:r>
        <w:rPr>
          <w:color w:val="4F2482"/>
          <w:spacing w:val="-2"/>
        </w:rPr>
        <w:t>Problem</w:t>
      </w:r>
    </w:p>
    <w:p w14:paraId="613C2922" w14:textId="77777777" w:rsidR="00F12ACC" w:rsidRDefault="00E72547">
      <w:pPr>
        <w:spacing w:before="147"/>
        <w:ind w:left="120"/>
        <w:rPr>
          <w:sz w:val="20"/>
        </w:rPr>
      </w:pPr>
      <w:r>
        <w:rPr>
          <w:color w:val="171616"/>
          <w:sz w:val="20"/>
        </w:rPr>
        <w:t>Use</w:t>
      </w:r>
      <w:r>
        <w:rPr>
          <w:color w:val="171616"/>
          <w:spacing w:val="-5"/>
          <w:sz w:val="20"/>
        </w:rPr>
        <w:t xml:space="preserve"> </w:t>
      </w:r>
      <w:r>
        <w:rPr>
          <w:b/>
          <w:color w:val="171616"/>
          <w:sz w:val="20"/>
        </w:rPr>
        <w:t>Body</w:t>
      </w:r>
      <w:r>
        <w:rPr>
          <w:b/>
          <w:color w:val="171616"/>
          <w:spacing w:val="-5"/>
          <w:sz w:val="20"/>
        </w:rPr>
        <w:t xml:space="preserve"> </w:t>
      </w:r>
      <w:r>
        <w:rPr>
          <w:b/>
          <w:color w:val="171616"/>
          <w:sz w:val="20"/>
        </w:rPr>
        <w:t>Text</w:t>
      </w:r>
      <w:r>
        <w:rPr>
          <w:b/>
          <w:color w:val="171616"/>
          <w:spacing w:val="-3"/>
          <w:sz w:val="20"/>
        </w:rPr>
        <w:t xml:space="preserve"> </w:t>
      </w:r>
      <w:r>
        <w:rPr>
          <w:color w:val="171616"/>
          <w:spacing w:val="-2"/>
          <w:sz w:val="20"/>
        </w:rPr>
        <w:t>style.</w:t>
      </w:r>
    </w:p>
    <w:p w14:paraId="613C2923" w14:textId="77777777" w:rsidR="00F12ACC" w:rsidRDefault="00F12ACC">
      <w:pPr>
        <w:pStyle w:val="BodyText"/>
        <w:spacing w:before="16"/>
        <w:ind w:left="0"/>
      </w:pPr>
    </w:p>
    <w:p w14:paraId="613C2924" w14:textId="77777777" w:rsidR="00F12ACC" w:rsidRDefault="00E72547">
      <w:pPr>
        <w:pStyle w:val="Heading1"/>
        <w:spacing w:before="1"/>
      </w:pPr>
      <w:bookmarkStart w:id="30" w:name="Approach"/>
      <w:bookmarkStart w:id="31" w:name="_bookmark14"/>
      <w:bookmarkEnd w:id="30"/>
      <w:bookmarkEnd w:id="31"/>
      <w:r>
        <w:rPr>
          <w:color w:val="4F2482"/>
          <w:spacing w:val="-2"/>
        </w:rPr>
        <w:t>Approach</w:t>
      </w:r>
    </w:p>
    <w:p w14:paraId="613C2925" w14:textId="77777777" w:rsidR="00F12ACC" w:rsidRDefault="00E72547">
      <w:pPr>
        <w:spacing w:before="147"/>
        <w:ind w:left="120"/>
        <w:rPr>
          <w:sz w:val="20"/>
        </w:rPr>
      </w:pPr>
      <w:r>
        <w:rPr>
          <w:color w:val="171616"/>
          <w:sz w:val="20"/>
        </w:rPr>
        <w:t>Use</w:t>
      </w:r>
      <w:r>
        <w:rPr>
          <w:color w:val="171616"/>
          <w:spacing w:val="-5"/>
          <w:sz w:val="20"/>
        </w:rPr>
        <w:t xml:space="preserve"> </w:t>
      </w:r>
      <w:r>
        <w:rPr>
          <w:b/>
          <w:color w:val="171616"/>
          <w:sz w:val="20"/>
        </w:rPr>
        <w:t>Body</w:t>
      </w:r>
      <w:r>
        <w:rPr>
          <w:b/>
          <w:color w:val="171616"/>
          <w:spacing w:val="-5"/>
          <w:sz w:val="20"/>
        </w:rPr>
        <w:t xml:space="preserve"> </w:t>
      </w:r>
      <w:r>
        <w:rPr>
          <w:b/>
          <w:color w:val="171616"/>
          <w:sz w:val="20"/>
        </w:rPr>
        <w:t>Text</w:t>
      </w:r>
      <w:r>
        <w:rPr>
          <w:b/>
          <w:color w:val="171616"/>
          <w:spacing w:val="-3"/>
          <w:sz w:val="20"/>
        </w:rPr>
        <w:t xml:space="preserve"> </w:t>
      </w:r>
      <w:r>
        <w:rPr>
          <w:color w:val="171616"/>
          <w:spacing w:val="-2"/>
          <w:sz w:val="20"/>
        </w:rPr>
        <w:t>style.</w:t>
      </w:r>
    </w:p>
    <w:p w14:paraId="613C2926" w14:textId="77777777" w:rsidR="00F12ACC" w:rsidRDefault="00F12ACC">
      <w:pPr>
        <w:pStyle w:val="BodyText"/>
        <w:spacing w:before="13"/>
        <w:ind w:left="0"/>
      </w:pPr>
    </w:p>
    <w:p w14:paraId="613C2927" w14:textId="77777777" w:rsidR="00F12ACC" w:rsidRDefault="00E72547">
      <w:pPr>
        <w:pStyle w:val="Heading1"/>
        <w:spacing w:before="1"/>
      </w:pPr>
      <w:bookmarkStart w:id="32" w:name="Methodology"/>
      <w:bookmarkStart w:id="33" w:name="_bookmark15"/>
      <w:bookmarkEnd w:id="32"/>
      <w:bookmarkEnd w:id="33"/>
      <w:r>
        <w:rPr>
          <w:color w:val="4F2482"/>
          <w:spacing w:val="-2"/>
        </w:rPr>
        <w:t>Methodology</w:t>
      </w:r>
    </w:p>
    <w:p w14:paraId="613C2928" w14:textId="77777777" w:rsidR="00F12ACC" w:rsidRDefault="00E72547">
      <w:pPr>
        <w:spacing w:before="147"/>
        <w:ind w:left="120"/>
        <w:rPr>
          <w:sz w:val="20"/>
        </w:rPr>
      </w:pPr>
      <w:r>
        <w:rPr>
          <w:color w:val="171616"/>
          <w:sz w:val="20"/>
        </w:rPr>
        <w:t>Use</w:t>
      </w:r>
      <w:r>
        <w:rPr>
          <w:color w:val="171616"/>
          <w:spacing w:val="-5"/>
          <w:sz w:val="20"/>
        </w:rPr>
        <w:t xml:space="preserve"> </w:t>
      </w:r>
      <w:r>
        <w:rPr>
          <w:b/>
          <w:color w:val="171616"/>
          <w:sz w:val="20"/>
        </w:rPr>
        <w:t>Body</w:t>
      </w:r>
      <w:r>
        <w:rPr>
          <w:b/>
          <w:color w:val="171616"/>
          <w:spacing w:val="-5"/>
          <w:sz w:val="20"/>
        </w:rPr>
        <w:t xml:space="preserve"> </w:t>
      </w:r>
      <w:r>
        <w:rPr>
          <w:b/>
          <w:color w:val="171616"/>
          <w:sz w:val="20"/>
        </w:rPr>
        <w:t>Text</w:t>
      </w:r>
      <w:r>
        <w:rPr>
          <w:b/>
          <w:color w:val="171616"/>
          <w:spacing w:val="-3"/>
          <w:sz w:val="20"/>
        </w:rPr>
        <w:t xml:space="preserve"> </w:t>
      </w:r>
      <w:r>
        <w:rPr>
          <w:color w:val="171616"/>
          <w:spacing w:val="-2"/>
          <w:sz w:val="20"/>
        </w:rPr>
        <w:t>style.</w:t>
      </w:r>
    </w:p>
    <w:p w14:paraId="613C2929" w14:textId="77777777" w:rsidR="00F12ACC" w:rsidRDefault="00F12ACC">
      <w:pPr>
        <w:pStyle w:val="BodyText"/>
        <w:spacing w:before="16"/>
        <w:ind w:left="0"/>
      </w:pPr>
    </w:p>
    <w:p w14:paraId="613C292A" w14:textId="77777777" w:rsidR="00F12ACC" w:rsidRDefault="00E72547">
      <w:pPr>
        <w:pStyle w:val="Heading1"/>
        <w:spacing w:before="0"/>
      </w:pPr>
      <w:bookmarkStart w:id="34" w:name="Results"/>
      <w:bookmarkStart w:id="35" w:name="_bookmark16"/>
      <w:bookmarkEnd w:id="34"/>
      <w:bookmarkEnd w:id="35"/>
      <w:r>
        <w:rPr>
          <w:color w:val="4F2482"/>
          <w:spacing w:val="-2"/>
        </w:rPr>
        <w:t>Results</w:t>
      </w:r>
    </w:p>
    <w:p w14:paraId="613C292B" w14:textId="77777777" w:rsidR="00F12ACC" w:rsidRDefault="00E72547">
      <w:pPr>
        <w:spacing w:before="147"/>
        <w:ind w:left="120"/>
        <w:rPr>
          <w:sz w:val="20"/>
        </w:rPr>
      </w:pPr>
      <w:r>
        <w:rPr>
          <w:color w:val="171616"/>
          <w:sz w:val="20"/>
        </w:rPr>
        <w:t>Use</w:t>
      </w:r>
      <w:r>
        <w:rPr>
          <w:color w:val="171616"/>
          <w:spacing w:val="-5"/>
          <w:sz w:val="20"/>
        </w:rPr>
        <w:t xml:space="preserve"> </w:t>
      </w:r>
      <w:r>
        <w:rPr>
          <w:b/>
          <w:color w:val="171616"/>
          <w:sz w:val="20"/>
        </w:rPr>
        <w:t>Body</w:t>
      </w:r>
      <w:r>
        <w:rPr>
          <w:b/>
          <w:color w:val="171616"/>
          <w:spacing w:val="-5"/>
          <w:sz w:val="20"/>
        </w:rPr>
        <w:t xml:space="preserve"> </w:t>
      </w:r>
      <w:r>
        <w:rPr>
          <w:b/>
          <w:color w:val="171616"/>
          <w:sz w:val="20"/>
        </w:rPr>
        <w:t>Text</w:t>
      </w:r>
      <w:r>
        <w:rPr>
          <w:b/>
          <w:color w:val="171616"/>
          <w:spacing w:val="-3"/>
          <w:sz w:val="20"/>
        </w:rPr>
        <w:t xml:space="preserve"> </w:t>
      </w:r>
      <w:r>
        <w:rPr>
          <w:color w:val="171616"/>
          <w:spacing w:val="-2"/>
          <w:sz w:val="20"/>
        </w:rPr>
        <w:t>style.</w:t>
      </w:r>
    </w:p>
    <w:p w14:paraId="613C292C" w14:textId="77777777" w:rsidR="00F12ACC" w:rsidRDefault="00F12ACC">
      <w:pPr>
        <w:pStyle w:val="BodyText"/>
        <w:spacing w:before="14"/>
        <w:ind w:left="0"/>
      </w:pPr>
    </w:p>
    <w:p w14:paraId="613C292D" w14:textId="77777777" w:rsidR="00F12ACC" w:rsidRDefault="00E72547">
      <w:pPr>
        <w:pStyle w:val="Heading1"/>
        <w:spacing w:before="0"/>
      </w:pPr>
      <w:bookmarkStart w:id="36" w:name="Conclusions_and_Recommendations"/>
      <w:bookmarkStart w:id="37" w:name="_bookmark17"/>
      <w:bookmarkEnd w:id="36"/>
      <w:bookmarkEnd w:id="37"/>
      <w:r>
        <w:rPr>
          <w:color w:val="4F2482"/>
        </w:rPr>
        <w:t>Conclusions</w:t>
      </w:r>
      <w:r>
        <w:rPr>
          <w:color w:val="4F2482"/>
          <w:spacing w:val="-5"/>
        </w:rPr>
        <w:t xml:space="preserve"> </w:t>
      </w:r>
      <w:r>
        <w:rPr>
          <w:color w:val="4F2482"/>
        </w:rPr>
        <w:t>and</w:t>
      </w:r>
      <w:r>
        <w:rPr>
          <w:color w:val="4F2482"/>
          <w:spacing w:val="-5"/>
        </w:rPr>
        <w:t xml:space="preserve"> </w:t>
      </w:r>
      <w:r>
        <w:rPr>
          <w:color w:val="4F2482"/>
          <w:spacing w:val="-2"/>
        </w:rPr>
        <w:t>Recommendations</w:t>
      </w:r>
    </w:p>
    <w:p w14:paraId="613C292E" w14:textId="77777777" w:rsidR="00F12ACC" w:rsidRDefault="00E72547">
      <w:pPr>
        <w:spacing w:before="147"/>
        <w:ind w:left="120"/>
        <w:rPr>
          <w:sz w:val="20"/>
        </w:rPr>
      </w:pPr>
      <w:r>
        <w:rPr>
          <w:color w:val="171616"/>
          <w:sz w:val="20"/>
        </w:rPr>
        <w:t>Use</w:t>
      </w:r>
      <w:r>
        <w:rPr>
          <w:color w:val="171616"/>
          <w:spacing w:val="-5"/>
          <w:sz w:val="20"/>
        </w:rPr>
        <w:t xml:space="preserve"> </w:t>
      </w:r>
      <w:r>
        <w:rPr>
          <w:b/>
          <w:color w:val="171616"/>
          <w:sz w:val="20"/>
        </w:rPr>
        <w:t>Body</w:t>
      </w:r>
      <w:r>
        <w:rPr>
          <w:b/>
          <w:color w:val="171616"/>
          <w:spacing w:val="-5"/>
          <w:sz w:val="20"/>
        </w:rPr>
        <w:t xml:space="preserve"> </w:t>
      </w:r>
      <w:r>
        <w:rPr>
          <w:b/>
          <w:color w:val="171616"/>
          <w:sz w:val="20"/>
        </w:rPr>
        <w:t>Text</w:t>
      </w:r>
      <w:r>
        <w:rPr>
          <w:b/>
          <w:color w:val="171616"/>
          <w:spacing w:val="-3"/>
          <w:sz w:val="20"/>
        </w:rPr>
        <w:t xml:space="preserve"> </w:t>
      </w:r>
      <w:r>
        <w:rPr>
          <w:color w:val="171616"/>
          <w:spacing w:val="-2"/>
          <w:sz w:val="20"/>
        </w:rPr>
        <w:t>style.</w:t>
      </w:r>
    </w:p>
    <w:p w14:paraId="613C292F" w14:textId="77777777" w:rsidR="00F12ACC" w:rsidRDefault="00F12ACC">
      <w:pPr>
        <w:pStyle w:val="BodyText"/>
        <w:spacing w:before="17"/>
        <w:ind w:left="0"/>
      </w:pPr>
    </w:p>
    <w:p w14:paraId="613C2930" w14:textId="77777777" w:rsidR="00F12ACC" w:rsidRDefault="00E72547">
      <w:pPr>
        <w:pStyle w:val="Heading1"/>
        <w:spacing w:before="0"/>
      </w:pPr>
      <w:bookmarkStart w:id="38" w:name="Outputs,_Outcomes,_and_Impacts"/>
      <w:bookmarkStart w:id="39" w:name="_bookmark18"/>
      <w:bookmarkEnd w:id="38"/>
      <w:bookmarkEnd w:id="39"/>
      <w:r>
        <w:rPr>
          <w:color w:val="4F2482"/>
        </w:rPr>
        <w:t>Outputs,</w:t>
      </w:r>
      <w:r>
        <w:rPr>
          <w:color w:val="4F2482"/>
          <w:spacing w:val="-6"/>
        </w:rPr>
        <w:t xml:space="preserve"> </w:t>
      </w:r>
      <w:r>
        <w:rPr>
          <w:color w:val="4F2482"/>
        </w:rPr>
        <w:t>Outcomes,</w:t>
      </w:r>
      <w:r>
        <w:rPr>
          <w:color w:val="4F2482"/>
          <w:spacing w:val="-6"/>
        </w:rPr>
        <w:t xml:space="preserve"> </w:t>
      </w:r>
      <w:r>
        <w:rPr>
          <w:color w:val="4F2482"/>
        </w:rPr>
        <w:t>and</w:t>
      </w:r>
      <w:r>
        <w:rPr>
          <w:color w:val="4F2482"/>
          <w:spacing w:val="-4"/>
        </w:rPr>
        <w:t xml:space="preserve"> </w:t>
      </w:r>
      <w:r>
        <w:rPr>
          <w:color w:val="4F2482"/>
          <w:spacing w:val="-2"/>
        </w:rPr>
        <w:t>Impacts</w:t>
      </w:r>
    </w:p>
    <w:p w14:paraId="613C2931" w14:textId="77777777" w:rsidR="00F12ACC" w:rsidRDefault="00E72547">
      <w:pPr>
        <w:pStyle w:val="BodyText"/>
        <w:spacing w:before="147" w:line="256" w:lineRule="auto"/>
        <w:ind w:right="928"/>
      </w:pPr>
      <w:r>
        <w:rPr>
          <w:b/>
          <w:color w:val="171616"/>
        </w:rPr>
        <w:t>Outputs</w:t>
      </w:r>
      <w:r>
        <w:rPr>
          <w:b/>
          <w:color w:val="171616"/>
          <w:spacing w:val="-4"/>
        </w:rPr>
        <w:t xml:space="preserve"> </w:t>
      </w:r>
      <w:r>
        <w:rPr>
          <w:color w:val="171616"/>
        </w:rPr>
        <w:t>are</w:t>
      </w:r>
      <w:r>
        <w:rPr>
          <w:color w:val="171616"/>
          <w:spacing w:val="-5"/>
        </w:rPr>
        <w:t xml:space="preserve"> </w:t>
      </w:r>
      <w:r>
        <w:rPr>
          <w:color w:val="171616"/>
        </w:rPr>
        <w:t>new</w:t>
      </w:r>
      <w:r>
        <w:rPr>
          <w:color w:val="171616"/>
          <w:spacing w:val="-5"/>
        </w:rPr>
        <w:t xml:space="preserve"> </w:t>
      </w:r>
      <w:r>
        <w:rPr>
          <w:color w:val="171616"/>
        </w:rPr>
        <w:t>or</w:t>
      </w:r>
      <w:r>
        <w:rPr>
          <w:color w:val="171616"/>
          <w:spacing w:val="-4"/>
        </w:rPr>
        <w:t xml:space="preserve"> </w:t>
      </w:r>
      <w:r>
        <w:rPr>
          <w:color w:val="171616"/>
        </w:rPr>
        <w:t>improved</w:t>
      </w:r>
      <w:r>
        <w:rPr>
          <w:color w:val="171616"/>
          <w:spacing w:val="-1"/>
        </w:rPr>
        <w:t xml:space="preserve"> </w:t>
      </w:r>
      <w:r>
        <w:rPr>
          <w:color w:val="171616"/>
        </w:rPr>
        <w:t>processes,</w:t>
      </w:r>
      <w:r>
        <w:rPr>
          <w:color w:val="171616"/>
          <w:spacing w:val="-3"/>
        </w:rPr>
        <w:t xml:space="preserve"> </w:t>
      </w:r>
      <w:r>
        <w:rPr>
          <w:color w:val="171616"/>
        </w:rPr>
        <w:t>practices,</w:t>
      </w:r>
      <w:r>
        <w:rPr>
          <w:color w:val="171616"/>
          <w:spacing w:val="-3"/>
        </w:rPr>
        <w:t xml:space="preserve"> </w:t>
      </w:r>
      <w:r>
        <w:rPr>
          <w:color w:val="171616"/>
        </w:rPr>
        <w:t>technologies,</w:t>
      </w:r>
      <w:r>
        <w:rPr>
          <w:color w:val="171616"/>
          <w:spacing w:val="-3"/>
        </w:rPr>
        <w:t xml:space="preserve"> </w:t>
      </w:r>
      <w:r>
        <w:rPr>
          <w:color w:val="171616"/>
        </w:rPr>
        <w:t>software,</w:t>
      </w:r>
      <w:r>
        <w:rPr>
          <w:color w:val="171616"/>
          <w:spacing w:val="-3"/>
        </w:rPr>
        <w:t xml:space="preserve"> </w:t>
      </w:r>
      <w:r>
        <w:rPr>
          <w:color w:val="171616"/>
        </w:rPr>
        <w:t>training</w:t>
      </w:r>
      <w:r>
        <w:rPr>
          <w:color w:val="171616"/>
          <w:spacing w:val="-4"/>
        </w:rPr>
        <w:t xml:space="preserve"> </w:t>
      </w:r>
      <w:r>
        <w:rPr>
          <w:color w:val="171616"/>
        </w:rPr>
        <w:t>aids,</w:t>
      </w:r>
      <w:r>
        <w:rPr>
          <w:color w:val="171616"/>
          <w:spacing w:val="-6"/>
        </w:rPr>
        <w:t xml:space="preserve"> </w:t>
      </w:r>
      <w:r>
        <w:rPr>
          <w:color w:val="171616"/>
        </w:rPr>
        <w:t>or</w:t>
      </w:r>
      <w:r>
        <w:rPr>
          <w:color w:val="171616"/>
          <w:spacing w:val="-4"/>
        </w:rPr>
        <w:t xml:space="preserve"> </w:t>
      </w:r>
      <w:r>
        <w:rPr>
          <w:color w:val="171616"/>
        </w:rPr>
        <w:t>other</w:t>
      </w:r>
      <w:r>
        <w:rPr>
          <w:color w:val="171616"/>
          <w:spacing w:val="-4"/>
        </w:rPr>
        <w:t xml:space="preserve"> </w:t>
      </w:r>
      <w:r>
        <w:rPr>
          <w:color w:val="171616"/>
        </w:rPr>
        <w:t>tangible products resulting from this activity.</w:t>
      </w:r>
    </w:p>
    <w:p w14:paraId="613C2932" w14:textId="77777777" w:rsidR="00F12ACC" w:rsidRDefault="00E72547">
      <w:pPr>
        <w:pStyle w:val="BodyText"/>
        <w:spacing w:before="243" w:line="259" w:lineRule="auto"/>
        <w:ind w:right="882"/>
      </w:pPr>
      <w:r>
        <w:rPr>
          <w:b/>
          <w:color w:val="171616"/>
        </w:rPr>
        <w:t>Outcomes</w:t>
      </w:r>
      <w:r>
        <w:rPr>
          <w:b/>
          <w:color w:val="171616"/>
          <w:spacing w:val="-3"/>
        </w:rPr>
        <w:t xml:space="preserve"> </w:t>
      </w:r>
      <w:r>
        <w:rPr>
          <w:color w:val="171616"/>
        </w:rPr>
        <w:t>are</w:t>
      </w:r>
      <w:r>
        <w:rPr>
          <w:color w:val="171616"/>
          <w:spacing w:val="-4"/>
        </w:rPr>
        <w:t xml:space="preserve"> </w:t>
      </w:r>
      <w:r>
        <w:rPr>
          <w:color w:val="171616"/>
        </w:rPr>
        <w:t>changes</w:t>
      </w:r>
      <w:r>
        <w:rPr>
          <w:color w:val="171616"/>
          <w:spacing w:val="-2"/>
        </w:rPr>
        <w:t xml:space="preserve"> </w:t>
      </w:r>
      <w:r>
        <w:rPr>
          <w:color w:val="171616"/>
        </w:rPr>
        <w:t>made</w:t>
      </w:r>
      <w:r>
        <w:rPr>
          <w:color w:val="171616"/>
          <w:spacing w:val="-4"/>
        </w:rPr>
        <w:t xml:space="preserve"> </w:t>
      </w:r>
      <w:r>
        <w:rPr>
          <w:color w:val="171616"/>
        </w:rPr>
        <w:t>to</w:t>
      </w:r>
      <w:r>
        <w:rPr>
          <w:color w:val="171616"/>
          <w:spacing w:val="-3"/>
        </w:rPr>
        <w:t xml:space="preserve"> </w:t>
      </w:r>
      <w:r>
        <w:rPr>
          <w:color w:val="171616"/>
        </w:rPr>
        <w:t>the</w:t>
      </w:r>
      <w:r>
        <w:rPr>
          <w:color w:val="171616"/>
          <w:spacing w:val="-4"/>
        </w:rPr>
        <w:t xml:space="preserve"> </w:t>
      </w:r>
      <w:r>
        <w:rPr>
          <w:color w:val="171616"/>
        </w:rPr>
        <w:t>transportation</w:t>
      </w:r>
      <w:r>
        <w:rPr>
          <w:color w:val="171616"/>
          <w:spacing w:val="-2"/>
        </w:rPr>
        <w:t xml:space="preserve"> </w:t>
      </w:r>
      <w:r>
        <w:rPr>
          <w:color w:val="171616"/>
        </w:rPr>
        <w:t>system,</w:t>
      </w:r>
      <w:r>
        <w:rPr>
          <w:color w:val="171616"/>
          <w:spacing w:val="-2"/>
        </w:rPr>
        <w:t xml:space="preserve"> </w:t>
      </w:r>
      <w:r>
        <w:rPr>
          <w:color w:val="171616"/>
        </w:rPr>
        <w:t>or</w:t>
      </w:r>
      <w:r>
        <w:rPr>
          <w:color w:val="171616"/>
          <w:spacing w:val="-3"/>
        </w:rPr>
        <w:t xml:space="preserve"> </w:t>
      </w:r>
      <w:r>
        <w:rPr>
          <w:color w:val="171616"/>
        </w:rPr>
        <w:t>its</w:t>
      </w:r>
      <w:r>
        <w:rPr>
          <w:color w:val="171616"/>
          <w:spacing w:val="-2"/>
        </w:rPr>
        <w:t xml:space="preserve"> </w:t>
      </w:r>
      <w:r>
        <w:rPr>
          <w:color w:val="171616"/>
        </w:rPr>
        <w:t>regulatory,</w:t>
      </w:r>
      <w:r>
        <w:rPr>
          <w:color w:val="171616"/>
          <w:spacing w:val="-2"/>
        </w:rPr>
        <w:t xml:space="preserve"> </w:t>
      </w:r>
      <w:r>
        <w:rPr>
          <w:color w:val="171616"/>
        </w:rPr>
        <w:t>legislative,</w:t>
      </w:r>
      <w:r>
        <w:rPr>
          <w:color w:val="171616"/>
          <w:spacing w:val="-2"/>
        </w:rPr>
        <w:t xml:space="preserve"> </w:t>
      </w:r>
      <w:r>
        <w:rPr>
          <w:color w:val="171616"/>
        </w:rPr>
        <w:t>or</w:t>
      </w:r>
      <w:r>
        <w:rPr>
          <w:color w:val="171616"/>
          <w:spacing w:val="-3"/>
        </w:rPr>
        <w:t xml:space="preserve"> </w:t>
      </w:r>
      <w:r>
        <w:rPr>
          <w:color w:val="171616"/>
        </w:rPr>
        <w:t>policy</w:t>
      </w:r>
      <w:r>
        <w:rPr>
          <w:color w:val="171616"/>
          <w:spacing w:val="-2"/>
        </w:rPr>
        <w:t xml:space="preserve"> </w:t>
      </w:r>
      <w:r>
        <w:rPr>
          <w:color w:val="171616"/>
        </w:rPr>
        <w:t>framework, resulting from research outputs.</w:t>
      </w:r>
    </w:p>
    <w:p w14:paraId="613C2933" w14:textId="77777777" w:rsidR="00F12ACC" w:rsidRDefault="00E72547">
      <w:pPr>
        <w:pStyle w:val="BodyText"/>
        <w:spacing w:before="241" w:line="256" w:lineRule="auto"/>
        <w:ind w:right="882"/>
      </w:pPr>
      <w:r>
        <w:rPr>
          <w:b/>
          <w:color w:val="171616"/>
        </w:rPr>
        <w:t>Impacts</w:t>
      </w:r>
      <w:r>
        <w:rPr>
          <w:b/>
          <w:color w:val="171616"/>
          <w:spacing w:val="-3"/>
        </w:rPr>
        <w:t xml:space="preserve"> </w:t>
      </w:r>
      <w:r>
        <w:rPr>
          <w:color w:val="171616"/>
        </w:rPr>
        <w:t>are</w:t>
      </w:r>
      <w:r>
        <w:rPr>
          <w:color w:val="171616"/>
          <w:spacing w:val="-4"/>
        </w:rPr>
        <w:t xml:space="preserve"> </w:t>
      </w:r>
      <w:r>
        <w:rPr>
          <w:color w:val="171616"/>
        </w:rPr>
        <w:t>the</w:t>
      </w:r>
      <w:r>
        <w:rPr>
          <w:color w:val="171616"/>
          <w:spacing w:val="-4"/>
        </w:rPr>
        <w:t xml:space="preserve"> </w:t>
      </w:r>
      <w:r>
        <w:rPr>
          <w:color w:val="171616"/>
        </w:rPr>
        <w:t>effects</w:t>
      </w:r>
      <w:r>
        <w:rPr>
          <w:color w:val="171616"/>
          <w:spacing w:val="-2"/>
        </w:rPr>
        <w:t xml:space="preserve"> </w:t>
      </w:r>
      <w:r>
        <w:rPr>
          <w:color w:val="171616"/>
        </w:rPr>
        <w:t>of</w:t>
      </w:r>
      <w:r>
        <w:rPr>
          <w:color w:val="171616"/>
          <w:spacing w:val="-4"/>
        </w:rPr>
        <w:t xml:space="preserve"> </w:t>
      </w:r>
      <w:r>
        <w:rPr>
          <w:color w:val="171616"/>
        </w:rPr>
        <w:t>an</w:t>
      </w:r>
      <w:r>
        <w:rPr>
          <w:color w:val="171616"/>
          <w:spacing w:val="-2"/>
        </w:rPr>
        <w:t xml:space="preserve"> </w:t>
      </w:r>
      <w:r>
        <w:rPr>
          <w:color w:val="171616"/>
        </w:rPr>
        <w:t>outcome</w:t>
      </w:r>
      <w:r>
        <w:rPr>
          <w:color w:val="171616"/>
          <w:spacing w:val="-4"/>
        </w:rPr>
        <w:t xml:space="preserve"> </w:t>
      </w:r>
      <w:r>
        <w:rPr>
          <w:color w:val="171616"/>
        </w:rPr>
        <w:t>on</w:t>
      </w:r>
      <w:r>
        <w:rPr>
          <w:color w:val="171616"/>
          <w:spacing w:val="-2"/>
        </w:rPr>
        <w:t xml:space="preserve"> </w:t>
      </w:r>
      <w:r>
        <w:rPr>
          <w:color w:val="171616"/>
        </w:rPr>
        <w:t>the</w:t>
      </w:r>
      <w:r>
        <w:rPr>
          <w:color w:val="171616"/>
          <w:spacing w:val="-4"/>
        </w:rPr>
        <w:t xml:space="preserve"> </w:t>
      </w:r>
      <w:r>
        <w:rPr>
          <w:color w:val="171616"/>
        </w:rPr>
        <w:t>transportation</w:t>
      </w:r>
      <w:r>
        <w:rPr>
          <w:color w:val="171616"/>
          <w:spacing w:val="-2"/>
        </w:rPr>
        <w:t xml:space="preserve"> </w:t>
      </w:r>
      <w:r>
        <w:rPr>
          <w:color w:val="171616"/>
        </w:rPr>
        <w:t>system,</w:t>
      </w:r>
      <w:r>
        <w:rPr>
          <w:color w:val="171616"/>
          <w:spacing w:val="-2"/>
        </w:rPr>
        <w:t xml:space="preserve"> </w:t>
      </w:r>
      <w:r>
        <w:rPr>
          <w:color w:val="171616"/>
        </w:rPr>
        <w:t>or</w:t>
      </w:r>
      <w:r>
        <w:rPr>
          <w:color w:val="171616"/>
          <w:spacing w:val="-3"/>
        </w:rPr>
        <w:t xml:space="preserve"> </w:t>
      </w:r>
      <w:r>
        <w:rPr>
          <w:color w:val="171616"/>
        </w:rPr>
        <w:t>society</w:t>
      </w:r>
      <w:r>
        <w:rPr>
          <w:color w:val="171616"/>
          <w:spacing w:val="-2"/>
        </w:rPr>
        <w:t xml:space="preserve"> </w:t>
      </w:r>
      <w:r>
        <w:rPr>
          <w:color w:val="171616"/>
        </w:rPr>
        <w:t>in</w:t>
      </w:r>
      <w:r>
        <w:rPr>
          <w:color w:val="171616"/>
          <w:spacing w:val="-2"/>
        </w:rPr>
        <w:t xml:space="preserve"> </w:t>
      </w:r>
      <w:r>
        <w:rPr>
          <w:color w:val="171616"/>
        </w:rPr>
        <w:t>general,</w:t>
      </w:r>
      <w:r>
        <w:rPr>
          <w:color w:val="171616"/>
          <w:spacing w:val="-2"/>
        </w:rPr>
        <w:t xml:space="preserve"> </w:t>
      </w:r>
      <w:r>
        <w:rPr>
          <w:color w:val="171616"/>
        </w:rPr>
        <w:t>such</w:t>
      </w:r>
      <w:r>
        <w:rPr>
          <w:color w:val="171616"/>
          <w:spacing w:val="-2"/>
        </w:rPr>
        <w:t xml:space="preserve"> </w:t>
      </w:r>
      <w:r>
        <w:rPr>
          <w:color w:val="171616"/>
        </w:rPr>
        <w:t>as</w:t>
      </w:r>
      <w:r>
        <w:rPr>
          <w:color w:val="171616"/>
          <w:spacing w:val="-4"/>
        </w:rPr>
        <w:t xml:space="preserve"> </w:t>
      </w:r>
      <w:r>
        <w:rPr>
          <w:color w:val="171616"/>
        </w:rPr>
        <w:t>reduced fatalities, decreased operating costs, etc.</w:t>
      </w:r>
    </w:p>
    <w:p w14:paraId="613C2934" w14:textId="77777777" w:rsidR="00F12ACC" w:rsidRDefault="00E72547">
      <w:pPr>
        <w:pStyle w:val="Heading1"/>
        <w:spacing w:before="244"/>
      </w:pPr>
      <w:bookmarkStart w:id="40" w:name="Research_Outputs,_Outcomes,_and_Impacts"/>
      <w:bookmarkStart w:id="41" w:name="_bookmark19"/>
      <w:bookmarkEnd w:id="40"/>
      <w:bookmarkEnd w:id="41"/>
      <w:r>
        <w:rPr>
          <w:color w:val="4F2482"/>
        </w:rPr>
        <w:t>Research</w:t>
      </w:r>
      <w:r>
        <w:rPr>
          <w:color w:val="4F2482"/>
          <w:spacing w:val="-6"/>
        </w:rPr>
        <w:t xml:space="preserve"> </w:t>
      </w:r>
      <w:r>
        <w:rPr>
          <w:color w:val="4F2482"/>
        </w:rPr>
        <w:t>Outputs,</w:t>
      </w:r>
      <w:r>
        <w:rPr>
          <w:color w:val="4F2482"/>
          <w:spacing w:val="-5"/>
        </w:rPr>
        <w:t xml:space="preserve"> </w:t>
      </w:r>
      <w:r>
        <w:rPr>
          <w:color w:val="4F2482"/>
        </w:rPr>
        <w:t>Outcomes,</w:t>
      </w:r>
      <w:r>
        <w:rPr>
          <w:color w:val="4F2482"/>
          <w:spacing w:val="-6"/>
        </w:rPr>
        <w:t xml:space="preserve"> </w:t>
      </w:r>
      <w:r>
        <w:rPr>
          <w:color w:val="4F2482"/>
        </w:rPr>
        <w:t>and</w:t>
      </w:r>
      <w:r>
        <w:rPr>
          <w:color w:val="4F2482"/>
          <w:spacing w:val="-5"/>
        </w:rPr>
        <w:t xml:space="preserve"> </w:t>
      </w:r>
      <w:r>
        <w:rPr>
          <w:color w:val="4F2482"/>
          <w:spacing w:val="-2"/>
        </w:rPr>
        <w:t>Impacts</w:t>
      </w:r>
    </w:p>
    <w:p w14:paraId="613C2935" w14:textId="77777777" w:rsidR="00F12ACC" w:rsidRDefault="00E72547">
      <w:pPr>
        <w:pStyle w:val="BodyText"/>
        <w:spacing w:before="147" w:line="494" w:lineRule="auto"/>
        <w:ind w:left="119" w:right="882"/>
      </w:pPr>
      <w:r>
        <w:rPr>
          <w:color w:val="171616"/>
        </w:rPr>
        <w:t>Please</w:t>
      </w:r>
      <w:r>
        <w:rPr>
          <w:color w:val="171616"/>
          <w:spacing w:val="-4"/>
        </w:rPr>
        <w:t xml:space="preserve"> </w:t>
      </w:r>
      <w:r>
        <w:rPr>
          <w:color w:val="171616"/>
        </w:rPr>
        <w:t>provide</w:t>
      </w:r>
      <w:r>
        <w:rPr>
          <w:color w:val="171616"/>
          <w:spacing w:val="-4"/>
        </w:rPr>
        <w:t xml:space="preserve"> </w:t>
      </w:r>
      <w:r>
        <w:rPr>
          <w:color w:val="171616"/>
        </w:rPr>
        <w:t>a</w:t>
      </w:r>
      <w:r>
        <w:rPr>
          <w:color w:val="171616"/>
          <w:spacing w:val="-3"/>
        </w:rPr>
        <w:t xml:space="preserve"> </w:t>
      </w:r>
      <w:r>
        <w:rPr>
          <w:color w:val="171616"/>
        </w:rPr>
        <w:t>detailed</w:t>
      </w:r>
      <w:r>
        <w:rPr>
          <w:color w:val="171616"/>
          <w:spacing w:val="-2"/>
        </w:rPr>
        <w:t xml:space="preserve"> </w:t>
      </w:r>
      <w:r>
        <w:rPr>
          <w:color w:val="171616"/>
        </w:rPr>
        <w:t>description</w:t>
      </w:r>
      <w:r>
        <w:rPr>
          <w:color w:val="171616"/>
          <w:spacing w:val="-2"/>
        </w:rPr>
        <w:t xml:space="preserve"> </w:t>
      </w:r>
      <w:r>
        <w:rPr>
          <w:color w:val="171616"/>
        </w:rPr>
        <w:t>of</w:t>
      </w:r>
      <w:r>
        <w:rPr>
          <w:color w:val="171616"/>
          <w:spacing w:val="-4"/>
        </w:rPr>
        <w:t xml:space="preserve"> </w:t>
      </w:r>
      <w:r>
        <w:rPr>
          <w:color w:val="171616"/>
        </w:rPr>
        <w:t>all</w:t>
      </w:r>
      <w:r>
        <w:rPr>
          <w:color w:val="171616"/>
          <w:spacing w:val="-3"/>
        </w:rPr>
        <w:t xml:space="preserve"> </w:t>
      </w:r>
      <w:r>
        <w:rPr>
          <w:color w:val="171616"/>
        </w:rPr>
        <w:t>research</w:t>
      </w:r>
      <w:r>
        <w:rPr>
          <w:color w:val="171616"/>
          <w:spacing w:val="-2"/>
        </w:rPr>
        <w:t xml:space="preserve"> </w:t>
      </w:r>
      <w:r>
        <w:rPr>
          <w:color w:val="171616"/>
        </w:rPr>
        <w:t>outputs,</w:t>
      </w:r>
      <w:r>
        <w:rPr>
          <w:color w:val="171616"/>
          <w:spacing w:val="-2"/>
        </w:rPr>
        <w:t xml:space="preserve"> </w:t>
      </w:r>
      <w:r>
        <w:rPr>
          <w:color w:val="171616"/>
        </w:rPr>
        <w:t>outcomes,</w:t>
      </w:r>
      <w:r>
        <w:rPr>
          <w:color w:val="171616"/>
          <w:spacing w:val="-2"/>
        </w:rPr>
        <w:t xml:space="preserve"> </w:t>
      </w:r>
      <w:r>
        <w:rPr>
          <w:color w:val="171616"/>
        </w:rPr>
        <w:t>and</w:t>
      </w:r>
      <w:r>
        <w:rPr>
          <w:color w:val="171616"/>
          <w:spacing w:val="-2"/>
        </w:rPr>
        <w:t xml:space="preserve"> </w:t>
      </w:r>
      <w:r>
        <w:rPr>
          <w:color w:val="171616"/>
        </w:rPr>
        <w:t>impacts</w:t>
      </w:r>
      <w:r>
        <w:rPr>
          <w:color w:val="171616"/>
          <w:spacing w:val="-2"/>
        </w:rPr>
        <w:t xml:space="preserve"> </w:t>
      </w:r>
      <w:r>
        <w:rPr>
          <w:color w:val="171616"/>
        </w:rPr>
        <w:t>resulting</w:t>
      </w:r>
      <w:r>
        <w:rPr>
          <w:color w:val="171616"/>
          <w:spacing w:val="-3"/>
        </w:rPr>
        <w:t xml:space="preserve"> </w:t>
      </w:r>
      <w:r>
        <w:rPr>
          <w:color w:val="171616"/>
        </w:rPr>
        <w:t>from</w:t>
      </w:r>
      <w:r>
        <w:rPr>
          <w:color w:val="171616"/>
          <w:spacing w:val="-4"/>
        </w:rPr>
        <w:t xml:space="preserve"> </w:t>
      </w:r>
      <w:r>
        <w:rPr>
          <w:color w:val="171616"/>
        </w:rPr>
        <w:t>this</w:t>
      </w:r>
      <w:r>
        <w:rPr>
          <w:color w:val="171616"/>
          <w:spacing w:val="-2"/>
        </w:rPr>
        <w:t xml:space="preserve"> </w:t>
      </w:r>
      <w:r>
        <w:rPr>
          <w:color w:val="171616"/>
        </w:rPr>
        <w:t>study. Examples include:</w:t>
      </w:r>
    </w:p>
    <w:p w14:paraId="613C2936" w14:textId="77777777" w:rsidR="00F12ACC" w:rsidRDefault="00E72547">
      <w:pPr>
        <w:pStyle w:val="BodyText"/>
        <w:spacing w:line="244" w:lineRule="exact"/>
        <w:ind w:left="479"/>
      </w:pPr>
      <w:r>
        <w:rPr>
          <w:color w:val="171616"/>
          <w:spacing w:val="-2"/>
        </w:rPr>
        <w:t>Peer-reviewed</w:t>
      </w:r>
      <w:r>
        <w:rPr>
          <w:color w:val="171616"/>
          <w:spacing w:val="11"/>
        </w:rPr>
        <w:t xml:space="preserve"> </w:t>
      </w:r>
      <w:r>
        <w:rPr>
          <w:color w:val="171616"/>
          <w:spacing w:val="-2"/>
        </w:rPr>
        <w:t>publications.</w:t>
      </w:r>
    </w:p>
    <w:p w14:paraId="613C2937" w14:textId="77777777" w:rsidR="00F12ACC" w:rsidRDefault="00E72547">
      <w:pPr>
        <w:pStyle w:val="BodyText"/>
        <w:spacing w:before="20"/>
        <w:ind w:left="479"/>
      </w:pPr>
      <w:r>
        <w:rPr>
          <w:color w:val="171616"/>
        </w:rPr>
        <w:t>Presentations</w:t>
      </w:r>
      <w:r>
        <w:rPr>
          <w:color w:val="171616"/>
          <w:spacing w:val="-9"/>
        </w:rPr>
        <w:t xml:space="preserve"> </w:t>
      </w:r>
      <w:r>
        <w:rPr>
          <w:color w:val="171616"/>
        </w:rPr>
        <w:t>at</w:t>
      </w:r>
      <w:r>
        <w:rPr>
          <w:color w:val="171616"/>
          <w:spacing w:val="-9"/>
        </w:rPr>
        <w:t xml:space="preserve"> </w:t>
      </w:r>
      <w:r>
        <w:rPr>
          <w:color w:val="171616"/>
        </w:rPr>
        <w:t>conferences</w:t>
      </w:r>
      <w:r>
        <w:rPr>
          <w:color w:val="171616"/>
          <w:spacing w:val="-8"/>
        </w:rPr>
        <w:t xml:space="preserve"> </w:t>
      </w:r>
      <w:r>
        <w:rPr>
          <w:color w:val="171616"/>
        </w:rPr>
        <w:t>and</w:t>
      </w:r>
      <w:r>
        <w:rPr>
          <w:color w:val="171616"/>
          <w:spacing w:val="-8"/>
        </w:rPr>
        <w:t xml:space="preserve"> </w:t>
      </w:r>
      <w:r>
        <w:rPr>
          <w:color w:val="171616"/>
        </w:rPr>
        <w:t>technical</w:t>
      </w:r>
      <w:r>
        <w:rPr>
          <w:color w:val="171616"/>
          <w:spacing w:val="-9"/>
        </w:rPr>
        <w:t xml:space="preserve"> </w:t>
      </w:r>
      <w:r>
        <w:rPr>
          <w:color w:val="171616"/>
          <w:spacing w:val="-2"/>
        </w:rPr>
        <w:t>meetings.</w:t>
      </w:r>
    </w:p>
    <w:p w14:paraId="613C2938" w14:textId="77777777" w:rsidR="00F12ACC" w:rsidRDefault="00E72547">
      <w:pPr>
        <w:pStyle w:val="BodyText"/>
        <w:spacing w:before="19"/>
        <w:ind w:left="479"/>
      </w:pPr>
      <w:r>
        <w:rPr>
          <w:color w:val="171616"/>
        </w:rPr>
        <w:t>Changes</w:t>
      </w:r>
      <w:r>
        <w:rPr>
          <w:color w:val="171616"/>
          <w:spacing w:val="-6"/>
        </w:rPr>
        <w:t xml:space="preserve"> </w:t>
      </w:r>
      <w:r>
        <w:rPr>
          <w:color w:val="171616"/>
        </w:rPr>
        <w:t>to</w:t>
      </w:r>
      <w:r>
        <w:rPr>
          <w:color w:val="171616"/>
          <w:spacing w:val="-6"/>
        </w:rPr>
        <w:t xml:space="preserve"> </w:t>
      </w:r>
      <w:r>
        <w:rPr>
          <w:color w:val="171616"/>
        </w:rPr>
        <w:t>policy</w:t>
      </w:r>
      <w:r>
        <w:rPr>
          <w:color w:val="171616"/>
          <w:spacing w:val="-5"/>
        </w:rPr>
        <w:t xml:space="preserve"> </w:t>
      </w:r>
      <w:r>
        <w:rPr>
          <w:color w:val="171616"/>
        </w:rPr>
        <w:t>or</w:t>
      </w:r>
      <w:r>
        <w:rPr>
          <w:color w:val="171616"/>
          <w:spacing w:val="-6"/>
        </w:rPr>
        <w:t xml:space="preserve"> </w:t>
      </w:r>
      <w:r>
        <w:rPr>
          <w:color w:val="171616"/>
        </w:rPr>
        <w:t>regulations,</w:t>
      </w:r>
      <w:r>
        <w:rPr>
          <w:color w:val="171616"/>
          <w:spacing w:val="-5"/>
        </w:rPr>
        <w:t xml:space="preserve"> </w:t>
      </w:r>
      <w:r>
        <w:rPr>
          <w:color w:val="171616"/>
        </w:rPr>
        <w:t>or</w:t>
      </w:r>
      <w:r>
        <w:rPr>
          <w:color w:val="171616"/>
          <w:spacing w:val="-6"/>
        </w:rPr>
        <w:t xml:space="preserve"> </w:t>
      </w:r>
      <w:r>
        <w:rPr>
          <w:color w:val="171616"/>
        </w:rPr>
        <w:t>decisions</w:t>
      </w:r>
      <w:r>
        <w:rPr>
          <w:color w:val="171616"/>
          <w:spacing w:val="-7"/>
        </w:rPr>
        <w:t xml:space="preserve"> </w:t>
      </w:r>
      <w:r>
        <w:rPr>
          <w:color w:val="171616"/>
        </w:rPr>
        <w:t>that</w:t>
      </w:r>
      <w:r>
        <w:rPr>
          <w:color w:val="171616"/>
          <w:spacing w:val="-6"/>
        </w:rPr>
        <w:t xml:space="preserve"> </w:t>
      </w:r>
      <w:r>
        <w:rPr>
          <w:color w:val="171616"/>
        </w:rPr>
        <w:t>were</w:t>
      </w:r>
      <w:r>
        <w:rPr>
          <w:color w:val="171616"/>
          <w:spacing w:val="-7"/>
        </w:rPr>
        <w:t xml:space="preserve"> </w:t>
      </w:r>
      <w:r>
        <w:rPr>
          <w:color w:val="171616"/>
        </w:rPr>
        <w:t>informed</w:t>
      </w:r>
      <w:r>
        <w:rPr>
          <w:color w:val="171616"/>
          <w:spacing w:val="-5"/>
        </w:rPr>
        <w:t xml:space="preserve"> </w:t>
      </w:r>
      <w:r>
        <w:rPr>
          <w:color w:val="171616"/>
        </w:rPr>
        <w:t>by</w:t>
      </w:r>
      <w:r>
        <w:rPr>
          <w:color w:val="171616"/>
          <w:spacing w:val="-5"/>
        </w:rPr>
        <w:t xml:space="preserve"> </w:t>
      </w:r>
      <w:r>
        <w:rPr>
          <w:color w:val="171616"/>
        </w:rPr>
        <w:t>research</w:t>
      </w:r>
      <w:r>
        <w:rPr>
          <w:color w:val="171616"/>
          <w:spacing w:val="-5"/>
        </w:rPr>
        <w:t xml:space="preserve"> </w:t>
      </w:r>
      <w:r>
        <w:rPr>
          <w:color w:val="171616"/>
          <w:spacing w:val="-2"/>
        </w:rPr>
        <w:t>findings.</w:t>
      </w:r>
    </w:p>
    <w:p w14:paraId="613C2939" w14:textId="77777777" w:rsidR="00F12ACC" w:rsidRDefault="00E72547">
      <w:pPr>
        <w:pStyle w:val="Heading2"/>
        <w:spacing w:before="18"/>
      </w:pPr>
      <w:bookmarkStart w:id="42" w:name="Technology_Transfer_Outputs,_Outcomes,_a"/>
      <w:bookmarkStart w:id="43" w:name="_bookmark20"/>
      <w:bookmarkEnd w:id="42"/>
      <w:bookmarkEnd w:id="43"/>
      <w:r>
        <w:rPr>
          <w:color w:val="4F2482"/>
        </w:rPr>
        <w:t>Technology</w:t>
      </w:r>
      <w:r>
        <w:rPr>
          <w:color w:val="4F2482"/>
          <w:spacing w:val="-3"/>
        </w:rPr>
        <w:t xml:space="preserve"> </w:t>
      </w:r>
      <w:r>
        <w:rPr>
          <w:color w:val="4F2482"/>
        </w:rPr>
        <w:t>Transfer</w:t>
      </w:r>
      <w:r>
        <w:rPr>
          <w:color w:val="4F2482"/>
          <w:spacing w:val="-3"/>
        </w:rPr>
        <w:t xml:space="preserve"> </w:t>
      </w:r>
      <w:r>
        <w:rPr>
          <w:color w:val="4F2482"/>
        </w:rPr>
        <w:t>Outputs,</w:t>
      </w:r>
      <w:r>
        <w:rPr>
          <w:color w:val="4F2482"/>
          <w:spacing w:val="-4"/>
        </w:rPr>
        <w:t xml:space="preserve"> </w:t>
      </w:r>
      <w:r>
        <w:rPr>
          <w:color w:val="4F2482"/>
        </w:rPr>
        <w:t>Outcomes,</w:t>
      </w:r>
      <w:r>
        <w:rPr>
          <w:color w:val="4F2482"/>
          <w:spacing w:val="-1"/>
        </w:rPr>
        <w:t xml:space="preserve"> </w:t>
      </w:r>
      <w:r>
        <w:rPr>
          <w:color w:val="4F2482"/>
        </w:rPr>
        <w:t>and</w:t>
      </w:r>
      <w:r>
        <w:rPr>
          <w:color w:val="4F2482"/>
          <w:spacing w:val="-3"/>
        </w:rPr>
        <w:t xml:space="preserve"> </w:t>
      </w:r>
      <w:r>
        <w:rPr>
          <w:color w:val="4F2482"/>
          <w:spacing w:val="-2"/>
        </w:rPr>
        <w:t>Impacts</w:t>
      </w:r>
    </w:p>
    <w:p w14:paraId="613C293A" w14:textId="77777777" w:rsidR="00F12ACC" w:rsidRDefault="00E72547">
      <w:pPr>
        <w:pStyle w:val="BodyText"/>
        <w:spacing w:before="24" w:line="259" w:lineRule="auto"/>
        <w:ind w:right="882"/>
      </w:pPr>
      <w:r>
        <w:rPr>
          <w:color w:val="171616"/>
        </w:rPr>
        <w:t>Please</w:t>
      </w:r>
      <w:r>
        <w:rPr>
          <w:color w:val="171616"/>
          <w:spacing w:val="-4"/>
        </w:rPr>
        <w:t xml:space="preserve"> </w:t>
      </w:r>
      <w:r>
        <w:rPr>
          <w:color w:val="171616"/>
        </w:rPr>
        <w:t>provide</w:t>
      </w:r>
      <w:r>
        <w:rPr>
          <w:color w:val="171616"/>
          <w:spacing w:val="-4"/>
        </w:rPr>
        <w:t xml:space="preserve"> </w:t>
      </w:r>
      <w:r>
        <w:rPr>
          <w:color w:val="171616"/>
        </w:rPr>
        <w:t>a</w:t>
      </w:r>
      <w:r>
        <w:rPr>
          <w:color w:val="171616"/>
          <w:spacing w:val="-3"/>
        </w:rPr>
        <w:t xml:space="preserve"> </w:t>
      </w:r>
      <w:r>
        <w:rPr>
          <w:color w:val="171616"/>
        </w:rPr>
        <w:t>detailed</w:t>
      </w:r>
      <w:r>
        <w:rPr>
          <w:color w:val="171616"/>
          <w:spacing w:val="-2"/>
        </w:rPr>
        <w:t xml:space="preserve"> </w:t>
      </w:r>
      <w:r>
        <w:rPr>
          <w:color w:val="171616"/>
        </w:rPr>
        <w:t>description</w:t>
      </w:r>
      <w:r>
        <w:rPr>
          <w:color w:val="171616"/>
          <w:spacing w:val="-2"/>
        </w:rPr>
        <w:t xml:space="preserve"> </w:t>
      </w:r>
      <w:r>
        <w:rPr>
          <w:color w:val="171616"/>
        </w:rPr>
        <w:t>of</w:t>
      </w:r>
      <w:r>
        <w:rPr>
          <w:color w:val="171616"/>
          <w:spacing w:val="-4"/>
        </w:rPr>
        <w:t xml:space="preserve"> </w:t>
      </w:r>
      <w:r>
        <w:rPr>
          <w:color w:val="171616"/>
        </w:rPr>
        <w:t>all</w:t>
      </w:r>
      <w:r>
        <w:rPr>
          <w:color w:val="171616"/>
          <w:spacing w:val="-3"/>
        </w:rPr>
        <w:t xml:space="preserve"> </w:t>
      </w:r>
      <w:r>
        <w:rPr>
          <w:color w:val="171616"/>
        </w:rPr>
        <w:t>technology</w:t>
      </w:r>
      <w:r>
        <w:rPr>
          <w:color w:val="171616"/>
          <w:spacing w:val="-2"/>
        </w:rPr>
        <w:t xml:space="preserve"> </w:t>
      </w:r>
      <w:r>
        <w:rPr>
          <w:color w:val="171616"/>
        </w:rPr>
        <w:t>transfer</w:t>
      </w:r>
      <w:r>
        <w:rPr>
          <w:color w:val="171616"/>
          <w:spacing w:val="-3"/>
        </w:rPr>
        <w:t xml:space="preserve"> </w:t>
      </w:r>
      <w:r>
        <w:rPr>
          <w:color w:val="171616"/>
        </w:rPr>
        <w:t>outputs,</w:t>
      </w:r>
      <w:r>
        <w:rPr>
          <w:color w:val="171616"/>
          <w:spacing w:val="-2"/>
        </w:rPr>
        <w:t xml:space="preserve"> </w:t>
      </w:r>
      <w:r>
        <w:rPr>
          <w:color w:val="171616"/>
        </w:rPr>
        <w:t>outcomes,</w:t>
      </w:r>
      <w:r>
        <w:rPr>
          <w:color w:val="171616"/>
          <w:spacing w:val="-2"/>
        </w:rPr>
        <w:t xml:space="preserve"> </w:t>
      </w:r>
      <w:r>
        <w:rPr>
          <w:color w:val="171616"/>
        </w:rPr>
        <w:t>and</w:t>
      </w:r>
      <w:r>
        <w:rPr>
          <w:color w:val="171616"/>
          <w:spacing w:val="-2"/>
        </w:rPr>
        <w:t xml:space="preserve"> </w:t>
      </w:r>
      <w:r>
        <w:rPr>
          <w:color w:val="171616"/>
        </w:rPr>
        <w:t>impacts</w:t>
      </w:r>
      <w:r>
        <w:rPr>
          <w:color w:val="171616"/>
          <w:spacing w:val="-2"/>
        </w:rPr>
        <w:t xml:space="preserve"> </w:t>
      </w:r>
      <w:r>
        <w:rPr>
          <w:color w:val="171616"/>
        </w:rPr>
        <w:t>resulting</w:t>
      </w:r>
      <w:r>
        <w:rPr>
          <w:color w:val="171616"/>
          <w:spacing w:val="-3"/>
        </w:rPr>
        <w:t xml:space="preserve"> </w:t>
      </w:r>
      <w:r>
        <w:rPr>
          <w:color w:val="171616"/>
        </w:rPr>
        <w:t>from</w:t>
      </w:r>
      <w:r>
        <w:rPr>
          <w:color w:val="171616"/>
          <w:spacing w:val="-4"/>
        </w:rPr>
        <w:t xml:space="preserve"> </w:t>
      </w:r>
      <w:r>
        <w:rPr>
          <w:color w:val="171616"/>
        </w:rPr>
        <w:t xml:space="preserve">this </w:t>
      </w:r>
      <w:r>
        <w:rPr>
          <w:color w:val="171616"/>
          <w:spacing w:val="-2"/>
        </w:rPr>
        <w:t>study.</w:t>
      </w:r>
    </w:p>
    <w:p w14:paraId="613C293B" w14:textId="77777777" w:rsidR="00F12ACC" w:rsidRDefault="00E72547">
      <w:pPr>
        <w:pStyle w:val="BodyText"/>
        <w:spacing w:before="240"/>
      </w:pPr>
      <w:r>
        <w:rPr>
          <w:color w:val="171616"/>
        </w:rPr>
        <w:t>Examples</w:t>
      </w:r>
      <w:r>
        <w:rPr>
          <w:color w:val="171616"/>
          <w:spacing w:val="-9"/>
        </w:rPr>
        <w:t xml:space="preserve"> </w:t>
      </w:r>
      <w:r>
        <w:rPr>
          <w:color w:val="171616"/>
          <w:spacing w:val="-2"/>
        </w:rPr>
        <w:t>include:</w:t>
      </w:r>
    </w:p>
    <w:p w14:paraId="613C293C" w14:textId="77777777" w:rsidR="00F12ACC" w:rsidRDefault="00F12ACC">
      <w:pPr>
        <w:pStyle w:val="BodyText"/>
        <w:spacing w:before="16"/>
        <w:ind w:left="0"/>
      </w:pPr>
    </w:p>
    <w:p w14:paraId="613C293D" w14:textId="77777777" w:rsidR="00F12ACC" w:rsidRDefault="00E72547">
      <w:pPr>
        <w:pStyle w:val="BodyText"/>
        <w:ind w:left="479"/>
      </w:pPr>
      <w:r>
        <w:rPr>
          <w:color w:val="171616"/>
        </w:rPr>
        <w:t>Data</w:t>
      </w:r>
      <w:r>
        <w:rPr>
          <w:color w:val="171616"/>
          <w:spacing w:val="-8"/>
        </w:rPr>
        <w:t xml:space="preserve"> </w:t>
      </w:r>
      <w:r>
        <w:rPr>
          <w:color w:val="171616"/>
        </w:rPr>
        <w:t>sets</w:t>
      </w:r>
      <w:r>
        <w:rPr>
          <w:color w:val="171616"/>
          <w:spacing w:val="-7"/>
        </w:rPr>
        <w:t xml:space="preserve"> </w:t>
      </w:r>
      <w:r>
        <w:rPr>
          <w:color w:val="171616"/>
        </w:rPr>
        <w:t>produced,</w:t>
      </w:r>
      <w:r>
        <w:rPr>
          <w:color w:val="171616"/>
          <w:spacing w:val="-8"/>
        </w:rPr>
        <w:t xml:space="preserve"> </w:t>
      </w:r>
      <w:r>
        <w:rPr>
          <w:color w:val="171616"/>
        </w:rPr>
        <w:t>including</w:t>
      </w:r>
      <w:r>
        <w:rPr>
          <w:color w:val="171616"/>
          <w:spacing w:val="-11"/>
        </w:rPr>
        <w:t xml:space="preserve"> </w:t>
      </w:r>
      <w:r>
        <w:rPr>
          <w:color w:val="171616"/>
        </w:rPr>
        <w:t>digital</w:t>
      </w:r>
      <w:r>
        <w:rPr>
          <w:color w:val="171616"/>
          <w:spacing w:val="-8"/>
        </w:rPr>
        <w:t xml:space="preserve"> </w:t>
      </w:r>
      <w:r>
        <w:rPr>
          <w:color w:val="171616"/>
        </w:rPr>
        <w:t>object</w:t>
      </w:r>
      <w:r>
        <w:rPr>
          <w:color w:val="171616"/>
          <w:spacing w:val="-8"/>
        </w:rPr>
        <w:t xml:space="preserve"> </w:t>
      </w:r>
      <w:r>
        <w:rPr>
          <w:color w:val="171616"/>
        </w:rPr>
        <w:t>identifier</w:t>
      </w:r>
      <w:r>
        <w:rPr>
          <w:color w:val="171616"/>
          <w:spacing w:val="-7"/>
        </w:rPr>
        <w:t xml:space="preserve"> </w:t>
      </w:r>
      <w:r>
        <w:rPr>
          <w:color w:val="171616"/>
          <w:spacing w:val="-2"/>
        </w:rPr>
        <w:t>(</w:t>
      </w:r>
      <w:proofErr w:type="spellStart"/>
      <w:r>
        <w:rPr>
          <w:color w:val="171616"/>
          <w:spacing w:val="-2"/>
        </w:rPr>
        <w:t>doi</w:t>
      </w:r>
      <w:proofErr w:type="spellEnd"/>
      <w:r>
        <w:rPr>
          <w:color w:val="171616"/>
          <w:spacing w:val="-2"/>
        </w:rPr>
        <w:t>).</w:t>
      </w:r>
    </w:p>
    <w:p w14:paraId="613C293E" w14:textId="77777777" w:rsidR="00F12ACC" w:rsidRDefault="00F12ACC">
      <w:pPr>
        <w:sectPr w:rsidR="00F12ACC" w:rsidSect="00E801A1">
          <w:pgSz w:w="12240" w:h="15840"/>
          <w:pgMar w:top="1420" w:right="620" w:bottom="280" w:left="1320" w:header="720" w:footer="720" w:gutter="0"/>
          <w:cols w:space="720"/>
        </w:sectPr>
      </w:pPr>
    </w:p>
    <w:p w14:paraId="613C293F" w14:textId="77777777" w:rsidR="00F12ACC" w:rsidRDefault="00E72547">
      <w:pPr>
        <w:pStyle w:val="BodyText"/>
        <w:spacing w:before="41" w:line="259" w:lineRule="auto"/>
        <w:ind w:left="479" w:right="5554"/>
      </w:pPr>
      <w:r>
        <w:rPr>
          <w:color w:val="171616"/>
        </w:rPr>
        <w:lastRenderedPageBreak/>
        <w:t>Code</w:t>
      </w:r>
      <w:r>
        <w:rPr>
          <w:color w:val="171616"/>
          <w:spacing w:val="-7"/>
        </w:rPr>
        <w:t xml:space="preserve"> </w:t>
      </w:r>
      <w:r>
        <w:rPr>
          <w:color w:val="171616"/>
        </w:rPr>
        <w:t>developed,</w:t>
      </w:r>
      <w:r>
        <w:rPr>
          <w:color w:val="171616"/>
          <w:spacing w:val="-6"/>
        </w:rPr>
        <w:t xml:space="preserve"> </w:t>
      </w:r>
      <w:r>
        <w:rPr>
          <w:color w:val="171616"/>
        </w:rPr>
        <w:t>including</w:t>
      </w:r>
      <w:r>
        <w:rPr>
          <w:color w:val="171616"/>
          <w:spacing w:val="-7"/>
        </w:rPr>
        <w:t xml:space="preserve"> </w:t>
      </w:r>
      <w:r>
        <w:rPr>
          <w:color w:val="171616"/>
        </w:rPr>
        <w:t>links</w:t>
      </w:r>
      <w:r>
        <w:rPr>
          <w:color w:val="171616"/>
          <w:spacing w:val="-6"/>
        </w:rPr>
        <w:t xml:space="preserve"> </w:t>
      </w:r>
      <w:r>
        <w:rPr>
          <w:color w:val="171616"/>
        </w:rPr>
        <w:t>to</w:t>
      </w:r>
      <w:r>
        <w:rPr>
          <w:color w:val="171616"/>
          <w:spacing w:val="-7"/>
        </w:rPr>
        <w:t xml:space="preserve"> </w:t>
      </w:r>
      <w:r>
        <w:rPr>
          <w:color w:val="171616"/>
        </w:rPr>
        <w:t>a</w:t>
      </w:r>
      <w:r>
        <w:rPr>
          <w:color w:val="171616"/>
          <w:spacing w:val="-6"/>
        </w:rPr>
        <w:t xml:space="preserve"> </w:t>
      </w:r>
      <w:r>
        <w:rPr>
          <w:color w:val="171616"/>
        </w:rPr>
        <w:t xml:space="preserve">repository. Software developed, including </w:t>
      </w:r>
      <w:proofErr w:type="spellStart"/>
      <w:r>
        <w:rPr>
          <w:color w:val="171616"/>
        </w:rPr>
        <w:t>doi</w:t>
      </w:r>
      <w:proofErr w:type="spellEnd"/>
      <w:r>
        <w:rPr>
          <w:color w:val="171616"/>
        </w:rPr>
        <w:t>.</w:t>
      </w:r>
    </w:p>
    <w:p w14:paraId="613C2940" w14:textId="77777777" w:rsidR="00F12ACC" w:rsidRDefault="00E72547">
      <w:pPr>
        <w:pStyle w:val="BodyText"/>
        <w:spacing w:before="1"/>
        <w:ind w:left="479"/>
      </w:pPr>
      <w:r>
        <w:rPr>
          <w:color w:val="171616"/>
        </w:rPr>
        <w:t>Intellectual</w:t>
      </w:r>
      <w:r>
        <w:rPr>
          <w:color w:val="171616"/>
          <w:spacing w:val="-9"/>
        </w:rPr>
        <w:t xml:space="preserve"> </w:t>
      </w:r>
      <w:r>
        <w:rPr>
          <w:color w:val="171616"/>
        </w:rPr>
        <w:t>property</w:t>
      </w:r>
      <w:r>
        <w:rPr>
          <w:color w:val="171616"/>
          <w:spacing w:val="-8"/>
        </w:rPr>
        <w:t xml:space="preserve"> </w:t>
      </w:r>
      <w:r>
        <w:rPr>
          <w:color w:val="171616"/>
        </w:rPr>
        <w:t>generated,</w:t>
      </w:r>
      <w:r>
        <w:rPr>
          <w:color w:val="171616"/>
          <w:spacing w:val="-8"/>
        </w:rPr>
        <w:t xml:space="preserve"> </w:t>
      </w:r>
      <w:r>
        <w:rPr>
          <w:color w:val="171616"/>
        </w:rPr>
        <w:t>including</w:t>
      </w:r>
      <w:r>
        <w:rPr>
          <w:color w:val="171616"/>
          <w:spacing w:val="-9"/>
        </w:rPr>
        <w:t xml:space="preserve"> </w:t>
      </w:r>
      <w:r>
        <w:rPr>
          <w:color w:val="171616"/>
        </w:rPr>
        <w:t>subject</w:t>
      </w:r>
      <w:r>
        <w:rPr>
          <w:color w:val="171616"/>
          <w:spacing w:val="-8"/>
        </w:rPr>
        <w:t xml:space="preserve"> </w:t>
      </w:r>
      <w:r>
        <w:rPr>
          <w:color w:val="171616"/>
        </w:rPr>
        <w:t>inventions,</w:t>
      </w:r>
      <w:r>
        <w:rPr>
          <w:color w:val="171616"/>
          <w:spacing w:val="-8"/>
        </w:rPr>
        <w:t xml:space="preserve"> </w:t>
      </w:r>
      <w:r>
        <w:rPr>
          <w:color w:val="171616"/>
        </w:rPr>
        <w:t>patent</w:t>
      </w:r>
      <w:r>
        <w:rPr>
          <w:color w:val="171616"/>
          <w:spacing w:val="-9"/>
        </w:rPr>
        <w:t xml:space="preserve"> </w:t>
      </w:r>
      <w:r>
        <w:rPr>
          <w:color w:val="171616"/>
        </w:rPr>
        <w:t>applications,</w:t>
      </w:r>
      <w:r>
        <w:rPr>
          <w:color w:val="171616"/>
          <w:spacing w:val="-8"/>
        </w:rPr>
        <w:t xml:space="preserve"> </w:t>
      </w:r>
      <w:r>
        <w:rPr>
          <w:color w:val="171616"/>
        </w:rPr>
        <w:t>and</w:t>
      </w:r>
      <w:r>
        <w:rPr>
          <w:color w:val="171616"/>
          <w:spacing w:val="-8"/>
        </w:rPr>
        <w:t xml:space="preserve"> </w:t>
      </w:r>
      <w:r>
        <w:rPr>
          <w:color w:val="171616"/>
        </w:rPr>
        <w:t>issued</w:t>
      </w:r>
      <w:r>
        <w:rPr>
          <w:color w:val="171616"/>
          <w:spacing w:val="-8"/>
        </w:rPr>
        <w:t xml:space="preserve"> </w:t>
      </w:r>
      <w:r>
        <w:rPr>
          <w:color w:val="171616"/>
          <w:spacing w:val="-2"/>
        </w:rPr>
        <w:t>patents.</w:t>
      </w:r>
    </w:p>
    <w:p w14:paraId="613C2941" w14:textId="77777777" w:rsidR="00F12ACC" w:rsidRDefault="00E72547">
      <w:pPr>
        <w:pStyle w:val="BodyText"/>
        <w:spacing w:before="17" w:line="259" w:lineRule="auto"/>
        <w:ind w:left="839" w:right="882" w:hanging="360"/>
      </w:pPr>
      <w:r>
        <w:rPr>
          <w:color w:val="171616"/>
        </w:rPr>
        <w:t>Strategic</w:t>
      </w:r>
      <w:r>
        <w:rPr>
          <w:color w:val="171616"/>
          <w:spacing w:val="-4"/>
        </w:rPr>
        <w:t xml:space="preserve"> </w:t>
      </w:r>
      <w:r>
        <w:rPr>
          <w:color w:val="171616"/>
        </w:rPr>
        <w:t>partnerships</w:t>
      </w:r>
      <w:r>
        <w:rPr>
          <w:color w:val="171616"/>
          <w:spacing w:val="-3"/>
        </w:rPr>
        <w:t xml:space="preserve"> </w:t>
      </w:r>
      <w:r>
        <w:rPr>
          <w:color w:val="171616"/>
        </w:rPr>
        <w:t>formed</w:t>
      </w:r>
      <w:r>
        <w:rPr>
          <w:color w:val="171616"/>
          <w:spacing w:val="-1"/>
        </w:rPr>
        <w:t xml:space="preserve"> </w:t>
      </w:r>
      <w:r>
        <w:rPr>
          <w:color w:val="171616"/>
        </w:rPr>
        <w:t>to</w:t>
      </w:r>
      <w:r>
        <w:rPr>
          <w:color w:val="171616"/>
          <w:spacing w:val="-4"/>
        </w:rPr>
        <w:t xml:space="preserve"> </w:t>
      </w:r>
      <w:r>
        <w:rPr>
          <w:color w:val="171616"/>
        </w:rPr>
        <w:t>inform</w:t>
      </w:r>
      <w:r>
        <w:rPr>
          <w:color w:val="171616"/>
          <w:spacing w:val="-5"/>
        </w:rPr>
        <w:t xml:space="preserve"> </w:t>
      </w:r>
      <w:r>
        <w:rPr>
          <w:color w:val="171616"/>
        </w:rPr>
        <w:t>decision-making</w:t>
      </w:r>
      <w:r>
        <w:rPr>
          <w:color w:val="171616"/>
          <w:spacing w:val="-4"/>
        </w:rPr>
        <w:t xml:space="preserve"> </w:t>
      </w:r>
      <w:r>
        <w:rPr>
          <w:color w:val="171616"/>
        </w:rPr>
        <w:t>or</w:t>
      </w:r>
      <w:r>
        <w:rPr>
          <w:color w:val="171616"/>
          <w:spacing w:val="-2"/>
        </w:rPr>
        <w:t xml:space="preserve"> </w:t>
      </w:r>
      <w:r>
        <w:rPr>
          <w:color w:val="171616"/>
        </w:rPr>
        <w:t>drive</w:t>
      </w:r>
      <w:r>
        <w:rPr>
          <w:color w:val="171616"/>
          <w:spacing w:val="-5"/>
        </w:rPr>
        <w:t xml:space="preserve"> </w:t>
      </w:r>
      <w:r>
        <w:rPr>
          <w:color w:val="171616"/>
        </w:rPr>
        <w:t>technology</w:t>
      </w:r>
      <w:r>
        <w:rPr>
          <w:color w:val="171616"/>
          <w:spacing w:val="-3"/>
        </w:rPr>
        <w:t xml:space="preserve"> </w:t>
      </w:r>
      <w:r>
        <w:rPr>
          <w:color w:val="171616"/>
        </w:rPr>
        <w:t>adoption,</w:t>
      </w:r>
      <w:r>
        <w:rPr>
          <w:color w:val="171616"/>
          <w:spacing w:val="-3"/>
        </w:rPr>
        <w:t xml:space="preserve"> </w:t>
      </w:r>
      <w:r>
        <w:rPr>
          <w:color w:val="171616"/>
        </w:rPr>
        <w:t>including</w:t>
      </w:r>
      <w:r>
        <w:rPr>
          <w:color w:val="171616"/>
          <w:spacing w:val="-4"/>
        </w:rPr>
        <w:t xml:space="preserve"> </w:t>
      </w:r>
      <w:r>
        <w:rPr>
          <w:color w:val="171616"/>
        </w:rPr>
        <w:t>public</w:t>
      </w:r>
      <w:r>
        <w:rPr>
          <w:color w:val="171616"/>
          <w:spacing w:val="-4"/>
        </w:rPr>
        <w:t xml:space="preserve"> </w:t>
      </w:r>
      <w:r>
        <w:rPr>
          <w:color w:val="171616"/>
        </w:rPr>
        <w:t>and private sectors.</w:t>
      </w:r>
    </w:p>
    <w:p w14:paraId="613C2942" w14:textId="77777777" w:rsidR="00F12ACC" w:rsidRDefault="00E72547">
      <w:pPr>
        <w:pStyle w:val="Heading2"/>
        <w:spacing w:line="292" w:lineRule="exact"/>
      </w:pPr>
      <w:bookmarkStart w:id="44" w:name="Education_and_Workforce_Development_Outp"/>
      <w:bookmarkStart w:id="45" w:name="_bookmark21"/>
      <w:bookmarkEnd w:id="44"/>
      <w:bookmarkEnd w:id="45"/>
      <w:r>
        <w:rPr>
          <w:color w:val="4F2482"/>
        </w:rPr>
        <w:t>Education</w:t>
      </w:r>
      <w:r>
        <w:rPr>
          <w:color w:val="4F2482"/>
          <w:spacing w:val="-5"/>
        </w:rPr>
        <w:t xml:space="preserve"> </w:t>
      </w:r>
      <w:r>
        <w:rPr>
          <w:color w:val="4F2482"/>
        </w:rPr>
        <w:t>and</w:t>
      </w:r>
      <w:r>
        <w:rPr>
          <w:color w:val="4F2482"/>
          <w:spacing w:val="-3"/>
        </w:rPr>
        <w:t xml:space="preserve"> </w:t>
      </w:r>
      <w:r>
        <w:rPr>
          <w:color w:val="4F2482"/>
        </w:rPr>
        <w:t>Workforce</w:t>
      </w:r>
      <w:r>
        <w:rPr>
          <w:color w:val="4F2482"/>
          <w:spacing w:val="-4"/>
        </w:rPr>
        <w:t xml:space="preserve"> </w:t>
      </w:r>
      <w:r>
        <w:rPr>
          <w:color w:val="4F2482"/>
        </w:rPr>
        <w:t>Development</w:t>
      </w:r>
      <w:r>
        <w:rPr>
          <w:color w:val="4F2482"/>
          <w:spacing w:val="-2"/>
        </w:rPr>
        <w:t xml:space="preserve"> </w:t>
      </w:r>
      <w:r>
        <w:rPr>
          <w:color w:val="4F2482"/>
        </w:rPr>
        <w:t>Outputs,</w:t>
      </w:r>
      <w:r>
        <w:rPr>
          <w:color w:val="4F2482"/>
          <w:spacing w:val="-5"/>
        </w:rPr>
        <w:t xml:space="preserve"> </w:t>
      </w:r>
      <w:r>
        <w:rPr>
          <w:color w:val="4F2482"/>
        </w:rPr>
        <w:t>Outcomes,</w:t>
      </w:r>
      <w:r>
        <w:rPr>
          <w:color w:val="4F2482"/>
          <w:spacing w:val="-3"/>
        </w:rPr>
        <w:t xml:space="preserve"> </w:t>
      </w:r>
      <w:r>
        <w:rPr>
          <w:color w:val="4F2482"/>
        </w:rPr>
        <w:t>and</w:t>
      </w:r>
      <w:r>
        <w:rPr>
          <w:color w:val="4F2482"/>
          <w:spacing w:val="-4"/>
        </w:rPr>
        <w:t xml:space="preserve"> </w:t>
      </w:r>
      <w:r>
        <w:rPr>
          <w:color w:val="4F2482"/>
          <w:spacing w:val="-2"/>
        </w:rPr>
        <w:t>Impacts</w:t>
      </w:r>
    </w:p>
    <w:p w14:paraId="613C2943" w14:textId="77777777" w:rsidR="00F12ACC" w:rsidRDefault="00E72547">
      <w:pPr>
        <w:pStyle w:val="BodyText"/>
        <w:spacing w:before="26" w:line="256" w:lineRule="auto"/>
        <w:ind w:right="626"/>
      </w:pPr>
      <w:r>
        <w:rPr>
          <w:color w:val="171616"/>
        </w:rPr>
        <w:t>Please</w:t>
      </w:r>
      <w:r>
        <w:rPr>
          <w:color w:val="171616"/>
          <w:spacing w:val="-4"/>
        </w:rPr>
        <w:t xml:space="preserve"> </w:t>
      </w:r>
      <w:r>
        <w:rPr>
          <w:color w:val="171616"/>
        </w:rPr>
        <w:t>provide</w:t>
      </w:r>
      <w:r>
        <w:rPr>
          <w:color w:val="171616"/>
          <w:spacing w:val="-4"/>
        </w:rPr>
        <w:t xml:space="preserve"> </w:t>
      </w:r>
      <w:r>
        <w:rPr>
          <w:color w:val="171616"/>
        </w:rPr>
        <w:t>a</w:t>
      </w:r>
      <w:r>
        <w:rPr>
          <w:color w:val="171616"/>
          <w:spacing w:val="-3"/>
        </w:rPr>
        <w:t xml:space="preserve"> </w:t>
      </w:r>
      <w:r>
        <w:rPr>
          <w:color w:val="171616"/>
        </w:rPr>
        <w:t>detailed</w:t>
      </w:r>
      <w:r>
        <w:rPr>
          <w:color w:val="171616"/>
          <w:spacing w:val="-2"/>
        </w:rPr>
        <w:t xml:space="preserve"> </w:t>
      </w:r>
      <w:r>
        <w:rPr>
          <w:color w:val="171616"/>
        </w:rPr>
        <w:t>description</w:t>
      </w:r>
      <w:r>
        <w:rPr>
          <w:color w:val="171616"/>
          <w:spacing w:val="-2"/>
        </w:rPr>
        <w:t xml:space="preserve"> </w:t>
      </w:r>
      <w:r>
        <w:rPr>
          <w:color w:val="171616"/>
        </w:rPr>
        <w:t>of</w:t>
      </w:r>
      <w:r>
        <w:rPr>
          <w:color w:val="171616"/>
          <w:spacing w:val="-4"/>
        </w:rPr>
        <w:t xml:space="preserve"> </w:t>
      </w:r>
      <w:r>
        <w:rPr>
          <w:color w:val="171616"/>
        </w:rPr>
        <w:t>all</w:t>
      </w:r>
      <w:r>
        <w:rPr>
          <w:color w:val="171616"/>
          <w:spacing w:val="-3"/>
        </w:rPr>
        <w:t xml:space="preserve"> </w:t>
      </w:r>
      <w:r>
        <w:rPr>
          <w:color w:val="171616"/>
        </w:rPr>
        <w:t>education</w:t>
      </w:r>
      <w:r>
        <w:rPr>
          <w:color w:val="171616"/>
          <w:spacing w:val="-2"/>
        </w:rPr>
        <w:t xml:space="preserve"> </w:t>
      </w:r>
      <w:r>
        <w:rPr>
          <w:color w:val="171616"/>
        </w:rPr>
        <w:t>and</w:t>
      </w:r>
      <w:r>
        <w:rPr>
          <w:color w:val="171616"/>
          <w:spacing w:val="-2"/>
        </w:rPr>
        <w:t xml:space="preserve"> </w:t>
      </w:r>
      <w:r>
        <w:rPr>
          <w:color w:val="171616"/>
        </w:rPr>
        <w:t>workforce</w:t>
      </w:r>
      <w:r>
        <w:rPr>
          <w:color w:val="171616"/>
          <w:spacing w:val="-4"/>
        </w:rPr>
        <w:t xml:space="preserve"> </w:t>
      </w:r>
      <w:r>
        <w:rPr>
          <w:color w:val="171616"/>
        </w:rPr>
        <w:t>development</w:t>
      </w:r>
      <w:r>
        <w:rPr>
          <w:color w:val="171616"/>
          <w:spacing w:val="-3"/>
        </w:rPr>
        <w:t xml:space="preserve"> </w:t>
      </w:r>
      <w:r>
        <w:rPr>
          <w:color w:val="171616"/>
        </w:rPr>
        <w:t>outputs,</w:t>
      </w:r>
      <w:r>
        <w:rPr>
          <w:color w:val="171616"/>
          <w:spacing w:val="-2"/>
        </w:rPr>
        <w:t xml:space="preserve"> </w:t>
      </w:r>
      <w:r>
        <w:rPr>
          <w:color w:val="171616"/>
        </w:rPr>
        <w:t>outcomes,</w:t>
      </w:r>
      <w:r>
        <w:rPr>
          <w:color w:val="171616"/>
          <w:spacing w:val="-2"/>
        </w:rPr>
        <w:t xml:space="preserve"> </w:t>
      </w:r>
      <w:r>
        <w:rPr>
          <w:color w:val="171616"/>
        </w:rPr>
        <w:t>and</w:t>
      </w:r>
      <w:r>
        <w:rPr>
          <w:color w:val="171616"/>
          <w:spacing w:val="-2"/>
        </w:rPr>
        <w:t xml:space="preserve"> </w:t>
      </w:r>
      <w:r>
        <w:rPr>
          <w:color w:val="171616"/>
        </w:rPr>
        <w:t>impacts resulting from this study.</w:t>
      </w:r>
    </w:p>
    <w:p w14:paraId="613C2944" w14:textId="77777777" w:rsidR="00F12ACC" w:rsidRDefault="00E72547">
      <w:pPr>
        <w:pStyle w:val="BodyText"/>
        <w:spacing w:before="243"/>
      </w:pPr>
      <w:r>
        <w:rPr>
          <w:color w:val="171616"/>
        </w:rPr>
        <w:t>Examples</w:t>
      </w:r>
      <w:r>
        <w:rPr>
          <w:color w:val="171616"/>
          <w:spacing w:val="-9"/>
        </w:rPr>
        <w:t xml:space="preserve"> </w:t>
      </w:r>
      <w:r>
        <w:rPr>
          <w:color w:val="171616"/>
          <w:spacing w:val="-2"/>
        </w:rPr>
        <w:t>include:</w:t>
      </w:r>
    </w:p>
    <w:p w14:paraId="613C2945" w14:textId="77777777" w:rsidR="00F12ACC" w:rsidRDefault="00F12ACC">
      <w:pPr>
        <w:pStyle w:val="BodyText"/>
        <w:spacing w:before="16"/>
        <w:ind w:left="0"/>
      </w:pPr>
    </w:p>
    <w:p w14:paraId="613C2946" w14:textId="77777777" w:rsidR="00F12ACC" w:rsidRDefault="00E72547">
      <w:pPr>
        <w:pStyle w:val="BodyText"/>
        <w:ind w:left="479"/>
      </w:pPr>
      <w:r>
        <w:rPr>
          <w:color w:val="171616"/>
        </w:rPr>
        <w:t>Students</w:t>
      </w:r>
      <w:r>
        <w:rPr>
          <w:color w:val="171616"/>
          <w:spacing w:val="-4"/>
        </w:rPr>
        <w:t xml:space="preserve"> </w:t>
      </w:r>
      <w:r>
        <w:rPr>
          <w:color w:val="171616"/>
        </w:rPr>
        <w:t>involved</w:t>
      </w:r>
      <w:r>
        <w:rPr>
          <w:color w:val="171616"/>
          <w:spacing w:val="-3"/>
        </w:rPr>
        <w:t xml:space="preserve"> </w:t>
      </w:r>
      <w:r>
        <w:rPr>
          <w:color w:val="171616"/>
        </w:rPr>
        <w:t>in</w:t>
      </w:r>
      <w:r>
        <w:rPr>
          <w:color w:val="171616"/>
          <w:spacing w:val="-7"/>
        </w:rPr>
        <w:t xml:space="preserve"> </w:t>
      </w:r>
      <w:r>
        <w:rPr>
          <w:color w:val="171616"/>
        </w:rPr>
        <w:t>the</w:t>
      </w:r>
      <w:r>
        <w:rPr>
          <w:color w:val="171616"/>
          <w:spacing w:val="-5"/>
        </w:rPr>
        <w:t xml:space="preserve"> </w:t>
      </w:r>
      <w:r>
        <w:rPr>
          <w:color w:val="171616"/>
          <w:spacing w:val="-2"/>
        </w:rPr>
        <w:t>project.</w:t>
      </w:r>
    </w:p>
    <w:p w14:paraId="613C2947" w14:textId="77777777" w:rsidR="00F12ACC" w:rsidRDefault="00E72547">
      <w:pPr>
        <w:pStyle w:val="BodyText"/>
        <w:spacing w:before="20"/>
        <w:ind w:left="479"/>
      </w:pPr>
      <w:r>
        <w:rPr>
          <w:color w:val="171616"/>
        </w:rPr>
        <w:t>Outreach</w:t>
      </w:r>
      <w:r>
        <w:rPr>
          <w:color w:val="171616"/>
          <w:spacing w:val="-4"/>
        </w:rPr>
        <w:t xml:space="preserve"> </w:t>
      </w:r>
      <w:r>
        <w:rPr>
          <w:color w:val="171616"/>
        </w:rPr>
        <w:t>to</w:t>
      </w:r>
      <w:r>
        <w:rPr>
          <w:color w:val="171616"/>
          <w:spacing w:val="-5"/>
        </w:rPr>
        <w:t xml:space="preserve"> </w:t>
      </w:r>
      <w:r>
        <w:rPr>
          <w:color w:val="171616"/>
        </w:rPr>
        <w:t>students</w:t>
      </w:r>
      <w:r>
        <w:rPr>
          <w:color w:val="171616"/>
          <w:spacing w:val="-4"/>
        </w:rPr>
        <w:t xml:space="preserve"> </w:t>
      </w:r>
      <w:r>
        <w:rPr>
          <w:color w:val="171616"/>
        </w:rPr>
        <w:t>conducted</w:t>
      </w:r>
      <w:r>
        <w:rPr>
          <w:color w:val="171616"/>
          <w:spacing w:val="-4"/>
        </w:rPr>
        <w:t xml:space="preserve"> </w:t>
      </w:r>
      <w:r>
        <w:rPr>
          <w:color w:val="171616"/>
        </w:rPr>
        <w:t>at</w:t>
      </w:r>
      <w:r>
        <w:rPr>
          <w:color w:val="171616"/>
          <w:spacing w:val="-5"/>
        </w:rPr>
        <w:t xml:space="preserve"> </w:t>
      </w:r>
      <w:r>
        <w:rPr>
          <w:color w:val="171616"/>
        </w:rPr>
        <w:t>the</w:t>
      </w:r>
      <w:r>
        <w:rPr>
          <w:color w:val="171616"/>
          <w:spacing w:val="-5"/>
        </w:rPr>
        <w:t xml:space="preserve"> </w:t>
      </w:r>
      <w:r>
        <w:rPr>
          <w:color w:val="171616"/>
        </w:rPr>
        <w:t>K-12</w:t>
      </w:r>
      <w:r>
        <w:rPr>
          <w:color w:val="171616"/>
          <w:spacing w:val="-5"/>
        </w:rPr>
        <w:t xml:space="preserve"> </w:t>
      </w:r>
      <w:r>
        <w:rPr>
          <w:color w:val="171616"/>
        </w:rPr>
        <w:t>and</w:t>
      </w:r>
      <w:r>
        <w:rPr>
          <w:color w:val="171616"/>
          <w:spacing w:val="-4"/>
        </w:rPr>
        <w:t xml:space="preserve"> </w:t>
      </w:r>
      <w:r>
        <w:rPr>
          <w:color w:val="171616"/>
        </w:rPr>
        <w:t>university</w:t>
      </w:r>
      <w:r>
        <w:rPr>
          <w:color w:val="171616"/>
          <w:spacing w:val="-4"/>
        </w:rPr>
        <w:t xml:space="preserve"> </w:t>
      </w:r>
      <w:r>
        <w:rPr>
          <w:color w:val="171616"/>
        </w:rPr>
        <w:t>level</w:t>
      </w:r>
      <w:r>
        <w:rPr>
          <w:color w:val="171616"/>
          <w:spacing w:val="-5"/>
        </w:rPr>
        <w:t xml:space="preserve"> </w:t>
      </w:r>
      <w:r>
        <w:rPr>
          <w:color w:val="171616"/>
        </w:rPr>
        <w:t>as</w:t>
      </w:r>
      <w:r>
        <w:rPr>
          <w:color w:val="171616"/>
          <w:spacing w:val="-4"/>
        </w:rPr>
        <w:t xml:space="preserve"> </w:t>
      </w:r>
      <w:r>
        <w:rPr>
          <w:color w:val="171616"/>
        </w:rPr>
        <w:t>part</w:t>
      </w:r>
      <w:r>
        <w:rPr>
          <w:color w:val="171616"/>
          <w:spacing w:val="-4"/>
        </w:rPr>
        <w:t xml:space="preserve"> </w:t>
      </w:r>
      <w:r>
        <w:rPr>
          <w:color w:val="171616"/>
        </w:rPr>
        <w:t>of</w:t>
      </w:r>
      <w:r>
        <w:rPr>
          <w:color w:val="171616"/>
          <w:spacing w:val="-6"/>
        </w:rPr>
        <w:t xml:space="preserve"> </w:t>
      </w:r>
      <w:r>
        <w:rPr>
          <w:color w:val="171616"/>
        </w:rPr>
        <w:t>the</w:t>
      </w:r>
      <w:r>
        <w:rPr>
          <w:color w:val="171616"/>
          <w:spacing w:val="-6"/>
        </w:rPr>
        <w:t xml:space="preserve"> </w:t>
      </w:r>
      <w:r>
        <w:rPr>
          <w:color w:val="171616"/>
          <w:spacing w:val="-2"/>
        </w:rPr>
        <w:t>project.</w:t>
      </w:r>
    </w:p>
    <w:p w14:paraId="613C2948" w14:textId="77777777" w:rsidR="00F12ACC" w:rsidRDefault="00E72547">
      <w:pPr>
        <w:pStyle w:val="BodyText"/>
        <w:spacing w:before="19" w:line="256" w:lineRule="auto"/>
        <w:ind w:left="479" w:right="882"/>
        <w:rPr>
          <w:color w:val="171616"/>
        </w:rPr>
      </w:pPr>
      <w:r>
        <w:rPr>
          <w:color w:val="171616"/>
        </w:rPr>
        <w:t>Training</w:t>
      </w:r>
      <w:r>
        <w:rPr>
          <w:color w:val="171616"/>
          <w:spacing w:val="-5"/>
        </w:rPr>
        <w:t xml:space="preserve"> </w:t>
      </w:r>
      <w:r>
        <w:rPr>
          <w:color w:val="171616"/>
        </w:rPr>
        <w:t>and</w:t>
      </w:r>
      <w:r>
        <w:rPr>
          <w:color w:val="171616"/>
          <w:spacing w:val="-4"/>
        </w:rPr>
        <w:t xml:space="preserve"> </w:t>
      </w:r>
      <w:r>
        <w:rPr>
          <w:color w:val="171616"/>
        </w:rPr>
        <w:t>educational</w:t>
      </w:r>
      <w:r>
        <w:rPr>
          <w:color w:val="171616"/>
          <w:spacing w:val="-5"/>
        </w:rPr>
        <w:t xml:space="preserve"> </w:t>
      </w:r>
      <w:r>
        <w:rPr>
          <w:color w:val="171616"/>
        </w:rPr>
        <w:t>materials</w:t>
      </w:r>
      <w:r>
        <w:rPr>
          <w:color w:val="171616"/>
          <w:spacing w:val="-4"/>
        </w:rPr>
        <w:t xml:space="preserve"> </w:t>
      </w:r>
      <w:r>
        <w:rPr>
          <w:color w:val="171616"/>
        </w:rPr>
        <w:t>developed,</w:t>
      </w:r>
      <w:r>
        <w:rPr>
          <w:color w:val="171616"/>
          <w:spacing w:val="-4"/>
        </w:rPr>
        <w:t xml:space="preserve"> </w:t>
      </w:r>
      <w:r>
        <w:rPr>
          <w:color w:val="171616"/>
        </w:rPr>
        <w:t>including</w:t>
      </w:r>
      <w:r>
        <w:rPr>
          <w:color w:val="171616"/>
          <w:spacing w:val="-5"/>
        </w:rPr>
        <w:t xml:space="preserve"> </w:t>
      </w:r>
      <w:r>
        <w:rPr>
          <w:color w:val="171616"/>
        </w:rPr>
        <w:t>curricula,</w:t>
      </w:r>
      <w:r>
        <w:rPr>
          <w:color w:val="171616"/>
          <w:spacing w:val="-4"/>
        </w:rPr>
        <w:t xml:space="preserve"> </w:t>
      </w:r>
      <w:r>
        <w:rPr>
          <w:color w:val="171616"/>
        </w:rPr>
        <w:t>lectures,</w:t>
      </w:r>
      <w:r>
        <w:rPr>
          <w:color w:val="171616"/>
          <w:spacing w:val="-4"/>
        </w:rPr>
        <w:t xml:space="preserve"> </w:t>
      </w:r>
      <w:r>
        <w:rPr>
          <w:color w:val="171616"/>
        </w:rPr>
        <w:t>and</w:t>
      </w:r>
      <w:r>
        <w:rPr>
          <w:color w:val="171616"/>
          <w:spacing w:val="-4"/>
        </w:rPr>
        <w:t xml:space="preserve"> </w:t>
      </w:r>
      <w:r>
        <w:rPr>
          <w:color w:val="171616"/>
        </w:rPr>
        <w:t>classroom</w:t>
      </w:r>
      <w:r>
        <w:rPr>
          <w:color w:val="171616"/>
          <w:spacing w:val="-6"/>
        </w:rPr>
        <w:t xml:space="preserve"> </w:t>
      </w:r>
      <w:r>
        <w:rPr>
          <w:color w:val="171616"/>
        </w:rPr>
        <w:t xml:space="preserve">exercises. Innovative educational and outreach methods deployed </w:t>
      </w:r>
      <w:proofErr w:type="gramStart"/>
      <w:r>
        <w:rPr>
          <w:color w:val="171616"/>
        </w:rPr>
        <w:t>as a result of</w:t>
      </w:r>
      <w:proofErr w:type="gramEnd"/>
      <w:r>
        <w:rPr>
          <w:color w:val="171616"/>
        </w:rPr>
        <w:t xml:space="preserve"> the project.</w:t>
      </w:r>
    </w:p>
    <w:p w14:paraId="69A3F49E" w14:textId="77777777" w:rsidR="000F1E8B" w:rsidRDefault="000F1E8B" w:rsidP="000F1E8B">
      <w:pPr>
        <w:pStyle w:val="BodyText"/>
        <w:spacing w:before="19" w:line="256" w:lineRule="auto"/>
        <w:ind w:left="0" w:right="882"/>
        <w:rPr>
          <w:color w:val="171616"/>
        </w:rPr>
      </w:pPr>
    </w:p>
    <w:p w14:paraId="7D855210" w14:textId="067606C1" w:rsidR="000F1E8B" w:rsidRDefault="000F1E8B" w:rsidP="000F1E8B">
      <w:pPr>
        <w:pStyle w:val="Heading2"/>
        <w:spacing w:line="292" w:lineRule="exact"/>
      </w:pPr>
      <w:r>
        <w:rPr>
          <w:color w:val="4F2482"/>
        </w:rPr>
        <w:t>References</w:t>
      </w:r>
    </w:p>
    <w:p w14:paraId="6CBF2F45" w14:textId="77777777" w:rsidR="000F1E8B" w:rsidRDefault="000F1E8B" w:rsidP="000F1E8B">
      <w:pPr>
        <w:pStyle w:val="BodyText"/>
        <w:spacing w:before="19" w:line="256" w:lineRule="auto"/>
        <w:ind w:left="0" w:right="882"/>
      </w:pPr>
    </w:p>
    <w:p w14:paraId="45992B09" w14:textId="77777777" w:rsidR="000913AC" w:rsidRDefault="000913AC" w:rsidP="000F1E8B">
      <w:pPr>
        <w:pStyle w:val="BodyText"/>
        <w:spacing w:before="19" w:line="256" w:lineRule="auto"/>
        <w:ind w:left="0" w:right="882"/>
      </w:pPr>
    </w:p>
    <w:p w14:paraId="5B9C1905" w14:textId="77777777" w:rsidR="000913AC" w:rsidRDefault="000913AC" w:rsidP="000F1E8B">
      <w:pPr>
        <w:pStyle w:val="BodyText"/>
        <w:spacing w:before="19" w:line="256" w:lineRule="auto"/>
        <w:ind w:left="0" w:right="882"/>
      </w:pPr>
    </w:p>
    <w:p w14:paraId="4ACDA6CB" w14:textId="77777777" w:rsidR="000913AC" w:rsidRDefault="000913AC" w:rsidP="000F1E8B">
      <w:pPr>
        <w:pStyle w:val="BodyText"/>
        <w:spacing w:before="19" w:line="256" w:lineRule="auto"/>
        <w:ind w:left="0" w:right="882"/>
      </w:pPr>
    </w:p>
    <w:p w14:paraId="4E471CDD" w14:textId="77777777" w:rsidR="000913AC" w:rsidRDefault="000913AC" w:rsidP="000F1E8B">
      <w:pPr>
        <w:pStyle w:val="BodyText"/>
        <w:spacing w:before="19" w:line="256" w:lineRule="auto"/>
        <w:ind w:left="0" w:right="882"/>
      </w:pPr>
    </w:p>
    <w:p w14:paraId="2757CE53" w14:textId="77777777" w:rsidR="000913AC" w:rsidRDefault="000913AC" w:rsidP="000F1E8B">
      <w:pPr>
        <w:pStyle w:val="BodyText"/>
        <w:spacing w:before="19" w:line="256" w:lineRule="auto"/>
        <w:ind w:left="0" w:right="882"/>
      </w:pPr>
    </w:p>
    <w:p w14:paraId="1A7924E4" w14:textId="77777777" w:rsidR="000913AC" w:rsidRDefault="000913AC" w:rsidP="000F1E8B">
      <w:pPr>
        <w:pStyle w:val="BodyText"/>
        <w:spacing w:before="19" w:line="256" w:lineRule="auto"/>
        <w:ind w:left="0" w:right="882"/>
      </w:pPr>
    </w:p>
    <w:p w14:paraId="07C6C95A" w14:textId="77777777" w:rsidR="000913AC" w:rsidRDefault="000913AC" w:rsidP="000F1E8B">
      <w:pPr>
        <w:pStyle w:val="BodyText"/>
        <w:spacing w:before="19" w:line="256" w:lineRule="auto"/>
        <w:ind w:left="0" w:right="882"/>
      </w:pPr>
    </w:p>
    <w:p w14:paraId="2C54DD77" w14:textId="77777777" w:rsidR="000913AC" w:rsidRDefault="000913AC" w:rsidP="000F1E8B">
      <w:pPr>
        <w:pStyle w:val="BodyText"/>
        <w:spacing w:before="19" w:line="256" w:lineRule="auto"/>
        <w:ind w:left="0" w:right="882"/>
      </w:pPr>
    </w:p>
    <w:p w14:paraId="5C279A24" w14:textId="77777777" w:rsidR="000913AC" w:rsidRDefault="000913AC" w:rsidP="000F1E8B">
      <w:pPr>
        <w:pStyle w:val="BodyText"/>
        <w:spacing w:before="19" w:line="256" w:lineRule="auto"/>
        <w:ind w:left="0" w:right="882"/>
      </w:pPr>
    </w:p>
    <w:p w14:paraId="255B2733" w14:textId="77777777" w:rsidR="000913AC" w:rsidRDefault="000913AC" w:rsidP="000F1E8B">
      <w:pPr>
        <w:pStyle w:val="BodyText"/>
        <w:spacing w:before="19" w:line="256" w:lineRule="auto"/>
        <w:ind w:left="0" w:right="882"/>
      </w:pPr>
    </w:p>
    <w:p w14:paraId="30CF042C" w14:textId="77777777" w:rsidR="000913AC" w:rsidRDefault="000913AC" w:rsidP="000F1E8B">
      <w:pPr>
        <w:pStyle w:val="BodyText"/>
        <w:spacing w:before="19" w:line="256" w:lineRule="auto"/>
        <w:ind w:left="0" w:right="882"/>
      </w:pPr>
    </w:p>
    <w:p w14:paraId="784CE3A6" w14:textId="77777777" w:rsidR="000913AC" w:rsidRDefault="000913AC" w:rsidP="000F1E8B">
      <w:pPr>
        <w:pStyle w:val="BodyText"/>
        <w:spacing w:before="19" w:line="256" w:lineRule="auto"/>
        <w:ind w:left="0" w:right="882"/>
      </w:pPr>
    </w:p>
    <w:p w14:paraId="2BA4ED26" w14:textId="77777777" w:rsidR="000913AC" w:rsidRDefault="000913AC" w:rsidP="000F1E8B">
      <w:pPr>
        <w:pStyle w:val="BodyText"/>
        <w:spacing w:before="19" w:line="256" w:lineRule="auto"/>
        <w:ind w:left="0" w:right="882"/>
      </w:pPr>
    </w:p>
    <w:p w14:paraId="08EA62EC" w14:textId="77777777" w:rsidR="000913AC" w:rsidRDefault="000913AC" w:rsidP="000F1E8B">
      <w:pPr>
        <w:pStyle w:val="BodyText"/>
        <w:spacing w:before="19" w:line="256" w:lineRule="auto"/>
        <w:ind w:left="0" w:right="882"/>
      </w:pPr>
    </w:p>
    <w:p w14:paraId="4843B357" w14:textId="77777777" w:rsidR="000913AC" w:rsidRDefault="000913AC" w:rsidP="000F1E8B">
      <w:pPr>
        <w:pStyle w:val="BodyText"/>
        <w:spacing w:before="19" w:line="256" w:lineRule="auto"/>
        <w:ind w:left="0" w:right="882"/>
      </w:pPr>
    </w:p>
    <w:p w14:paraId="0E248482" w14:textId="77777777" w:rsidR="000913AC" w:rsidRDefault="000913AC" w:rsidP="000F1E8B">
      <w:pPr>
        <w:pStyle w:val="BodyText"/>
        <w:spacing w:before="19" w:line="256" w:lineRule="auto"/>
        <w:ind w:left="0" w:right="882"/>
      </w:pPr>
    </w:p>
    <w:p w14:paraId="476D74D7" w14:textId="77777777" w:rsidR="000913AC" w:rsidRDefault="000913AC" w:rsidP="000F1E8B">
      <w:pPr>
        <w:pStyle w:val="BodyText"/>
        <w:spacing w:before="19" w:line="256" w:lineRule="auto"/>
        <w:ind w:left="0" w:right="882"/>
      </w:pPr>
    </w:p>
    <w:p w14:paraId="1B345061" w14:textId="77777777" w:rsidR="000913AC" w:rsidRDefault="000913AC" w:rsidP="000F1E8B">
      <w:pPr>
        <w:pStyle w:val="BodyText"/>
        <w:spacing w:before="19" w:line="256" w:lineRule="auto"/>
        <w:ind w:left="0" w:right="882"/>
      </w:pPr>
    </w:p>
    <w:p w14:paraId="2EE06310" w14:textId="77777777" w:rsidR="000913AC" w:rsidRDefault="000913AC" w:rsidP="000F1E8B">
      <w:pPr>
        <w:pStyle w:val="BodyText"/>
        <w:spacing w:before="19" w:line="256" w:lineRule="auto"/>
        <w:ind w:left="0" w:right="882"/>
      </w:pPr>
    </w:p>
    <w:p w14:paraId="02DC298F" w14:textId="77777777" w:rsidR="000913AC" w:rsidRDefault="000913AC" w:rsidP="000F1E8B">
      <w:pPr>
        <w:pStyle w:val="BodyText"/>
        <w:spacing w:before="19" w:line="256" w:lineRule="auto"/>
        <w:ind w:left="0" w:right="882"/>
      </w:pPr>
    </w:p>
    <w:p w14:paraId="64D8744F" w14:textId="77777777" w:rsidR="000913AC" w:rsidRDefault="000913AC" w:rsidP="000F1E8B">
      <w:pPr>
        <w:pStyle w:val="BodyText"/>
        <w:spacing w:before="19" w:line="256" w:lineRule="auto"/>
        <w:ind w:left="0" w:right="882"/>
      </w:pPr>
    </w:p>
    <w:p w14:paraId="26EFCB5D" w14:textId="77777777" w:rsidR="000913AC" w:rsidRDefault="000913AC" w:rsidP="000F1E8B">
      <w:pPr>
        <w:pStyle w:val="BodyText"/>
        <w:spacing w:before="19" w:line="256" w:lineRule="auto"/>
        <w:ind w:left="0" w:right="882"/>
      </w:pPr>
    </w:p>
    <w:p w14:paraId="7C0C689D" w14:textId="77777777" w:rsidR="000913AC" w:rsidRDefault="000913AC" w:rsidP="000F1E8B">
      <w:pPr>
        <w:pStyle w:val="BodyText"/>
        <w:spacing w:before="19" w:line="256" w:lineRule="auto"/>
        <w:ind w:left="0" w:right="882"/>
      </w:pPr>
    </w:p>
    <w:p w14:paraId="0B8B7615" w14:textId="77777777" w:rsidR="000913AC" w:rsidRDefault="000913AC" w:rsidP="000F1E8B">
      <w:pPr>
        <w:pStyle w:val="BodyText"/>
        <w:spacing w:before="19" w:line="256" w:lineRule="auto"/>
        <w:ind w:left="0" w:right="882"/>
      </w:pPr>
    </w:p>
    <w:p w14:paraId="5D04F42F" w14:textId="77777777" w:rsidR="000913AC" w:rsidRDefault="000913AC" w:rsidP="000F1E8B">
      <w:pPr>
        <w:pStyle w:val="BodyText"/>
        <w:spacing w:before="19" w:line="256" w:lineRule="auto"/>
        <w:ind w:left="0" w:right="882"/>
      </w:pPr>
    </w:p>
    <w:p w14:paraId="263E3F82" w14:textId="77777777" w:rsidR="000913AC" w:rsidRDefault="000913AC" w:rsidP="000F1E8B">
      <w:pPr>
        <w:pStyle w:val="BodyText"/>
        <w:spacing w:before="19" w:line="256" w:lineRule="auto"/>
        <w:ind w:left="0" w:right="882"/>
      </w:pPr>
    </w:p>
    <w:p w14:paraId="393FD5DD" w14:textId="77777777" w:rsidR="000913AC" w:rsidRDefault="000913AC" w:rsidP="000F1E8B">
      <w:pPr>
        <w:pStyle w:val="BodyText"/>
        <w:spacing w:before="19" w:line="256" w:lineRule="auto"/>
        <w:ind w:left="0" w:right="882"/>
      </w:pPr>
    </w:p>
    <w:p w14:paraId="06E83585" w14:textId="77777777" w:rsidR="000913AC" w:rsidRDefault="000913AC" w:rsidP="000F1E8B">
      <w:pPr>
        <w:pStyle w:val="BodyText"/>
        <w:spacing w:before="19" w:line="256" w:lineRule="auto"/>
        <w:ind w:left="0" w:right="882"/>
      </w:pPr>
    </w:p>
    <w:p w14:paraId="64F1AD4A" w14:textId="77777777" w:rsidR="000913AC" w:rsidRDefault="000913AC" w:rsidP="000913AC">
      <w:pPr>
        <w:spacing w:after="1288"/>
        <w:ind w:right="4635"/>
        <w:jc w:val="center"/>
      </w:pPr>
      <w:r>
        <w:rPr>
          <w:noProof/>
        </w:rPr>
        <w:lastRenderedPageBreak/>
        <w:drawing>
          <wp:inline distT="0" distB="0" distL="0" distR="0" wp14:anchorId="13FCEF61" wp14:editId="69781B1A">
            <wp:extent cx="2964180" cy="777174"/>
            <wp:effectExtent l="0" t="0" r="0" b="0"/>
            <wp:docPr id="1123" name="Picture 1123"/>
            <wp:cNvGraphicFramePr/>
            <a:graphic xmlns:a="http://schemas.openxmlformats.org/drawingml/2006/main">
              <a:graphicData uri="http://schemas.openxmlformats.org/drawingml/2006/picture">
                <pic:pic xmlns:pic="http://schemas.openxmlformats.org/drawingml/2006/picture">
                  <pic:nvPicPr>
                    <pic:cNvPr id="1123" name="Picture 1123"/>
                    <pic:cNvPicPr/>
                  </pic:nvPicPr>
                  <pic:blipFill>
                    <a:blip r:embed="rId21"/>
                    <a:stretch>
                      <a:fillRect/>
                    </a:stretch>
                  </pic:blipFill>
                  <pic:spPr>
                    <a:xfrm>
                      <a:off x="0" y="0"/>
                      <a:ext cx="2964180" cy="777174"/>
                    </a:xfrm>
                    <a:prstGeom prst="rect">
                      <a:avLst/>
                    </a:prstGeom>
                  </pic:spPr>
                </pic:pic>
              </a:graphicData>
            </a:graphic>
          </wp:inline>
        </w:drawing>
      </w:r>
      <w:r>
        <w:t xml:space="preserve"> </w:t>
      </w:r>
    </w:p>
    <w:p w14:paraId="2691CF0B" w14:textId="77777777" w:rsidR="000913AC" w:rsidRDefault="000913AC" w:rsidP="000913AC">
      <w:pPr>
        <w:pStyle w:val="Heading2"/>
        <w:ind w:left="300"/>
      </w:pPr>
      <w:r>
        <w:rPr>
          <w:color w:val="4F2482"/>
          <w:sz w:val="40"/>
        </w:rPr>
        <w:t xml:space="preserve">Instructions for Completing Form DOT F 1700.7 (8-72) </w:t>
      </w:r>
    </w:p>
    <w:p w14:paraId="42C0A6B2" w14:textId="77777777" w:rsidR="000913AC" w:rsidRDefault="000913AC" w:rsidP="000913AC">
      <w:pPr>
        <w:spacing w:after="96"/>
      </w:pPr>
      <w:r>
        <w:rPr>
          <w:color w:val="171616"/>
          <w:sz w:val="20"/>
        </w:rPr>
        <w:t xml:space="preserve"> </w:t>
      </w:r>
    </w:p>
    <w:p w14:paraId="4CB01F01" w14:textId="77777777" w:rsidR="000913AC" w:rsidRPr="000913AC" w:rsidRDefault="000913AC" w:rsidP="000913AC">
      <w:pPr>
        <w:widowControl/>
        <w:numPr>
          <w:ilvl w:val="0"/>
          <w:numId w:val="2"/>
        </w:numPr>
        <w:autoSpaceDE/>
        <w:autoSpaceDN/>
        <w:spacing w:after="24" w:line="250" w:lineRule="auto"/>
        <w:ind w:hanging="360"/>
        <w:jc w:val="both"/>
      </w:pPr>
      <w:r>
        <w:rPr>
          <w:b/>
          <w:sz w:val="28"/>
        </w:rPr>
        <w:t>General Formatting:</w:t>
      </w:r>
      <w:r>
        <w:rPr>
          <w:sz w:val="28"/>
        </w:rPr>
        <w:t xml:space="preserve"> Use Times New Roman, size 10 font. Report titles should</w:t>
      </w:r>
    </w:p>
    <w:p w14:paraId="73C7E25D" w14:textId="5530D033" w:rsidR="000913AC" w:rsidRDefault="000913AC" w:rsidP="000913AC">
      <w:pPr>
        <w:widowControl/>
        <w:autoSpaceDE/>
        <w:autoSpaceDN/>
        <w:spacing w:after="24" w:line="250" w:lineRule="auto"/>
        <w:ind w:left="451"/>
        <w:jc w:val="both"/>
      </w:pPr>
      <w:r>
        <w:rPr>
          <w:sz w:val="28"/>
        </w:rPr>
        <w:t xml:space="preserve"> be in ALL CAPS. </w:t>
      </w:r>
    </w:p>
    <w:p w14:paraId="5643F29C" w14:textId="77777777" w:rsidR="000913AC" w:rsidRDefault="000913AC" w:rsidP="000913AC">
      <w:pPr>
        <w:widowControl/>
        <w:numPr>
          <w:ilvl w:val="0"/>
          <w:numId w:val="2"/>
        </w:numPr>
        <w:autoSpaceDE/>
        <w:autoSpaceDN/>
        <w:spacing w:after="24" w:line="250" w:lineRule="auto"/>
        <w:ind w:hanging="360"/>
        <w:jc w:val="both"/>
      </w:pPr>
      <w:r>
        <w:rPr>
          <w:b/>
          <w:sz w:val="28"/>
        </w:rPr>
        <w:t>Box 1 (Report No.):</w:t>
      </w:r>
      <w:r>
        <w:rPr>
          <w:sz w:val="28"/>
        </w:rPr>
        <w:t xml:space="preserve"> Enter the report number assigned by the agency (e.g., 01XX-Institution abbreviation). </w:t>
      </w:r>
    </w:p>
    <w:p w14:paraId="07BF2903" w14:textId="77777777" w:rsidR="000913AC" w:rsidRDefault="000913AC" w:rsidP="000913AC">
      <w:pPr>
        <w:widowControl/>
        <w:numPr>
          <w:ilvl w:val="0"/>
          <w:numId w:val="2"/>
        </w:numPr>
        <w:autoSpaceDE/>
        <w:autoSpaceDN/>
        <w:spacing w:after="16" w:line="259" w:lineRule="auto"/>
        <w:ind w:hanging="360"/>
        <w:jc w:val="both"/>
      </w:pPr>
      <w:r>
        <w:rPr>
          <w:b/>
          <w:sz w:val="28"/>
        </w:rPr>
        <w:t>Box 2 &amp; 3 (Accession/Catalog No.):</w:t>
      </w:r>
      <w:r>
        <w:rPr>
          <w:sz w:val="28"/>
        </w:rPr>
        <w:t xml:space="preserve"> Leave blank. </w:t>
      </w:r>
    </w:p>
    <w:p w14:paraId="394F86B4" w14:textId="77777777" w:rsidR="000913AC" w:rsidRPr="000913AC" w:rsidRDefault="000913AC" w:rsidP="000913AC">
      <w:pPr>
        <w:widowControl/>
        <w:numPr>
          <w:ilvl w:val="0"/>
          <w:numId w:val="2"/>
        </w:numPr>
        <w:autoSpaceDE/>
        <w:autoSpaceDN/>
        <w:spacing w:after="24" w:line="250" w:lineRule="auto"/>
        <w:ind w:hanging="360"/>
        <w:jc w:val="both"/>
      </w:pPr>
      <w:r>
        <w:rPr>
          <w:b/>
          <w:sz w:val="28"/>
        </w:rPr>
        <w:t>Box 4 (Title and Subtitle):</w:t>
      </w:r>
      <w:r>
        <w:rPr>
          <w:sz w:val="28"/>
        </w:rPr>
        <w:t xml:space="preserve"> Enter title and subtitle (use mixed case with initial</w:t>
      </w:r>
    </w:p>
    <w:p w14:paraId="1096CD9C" w14:textId="77777777" w:rsidR="000913AC" w:rsidRDefault="000913AC" w:rsidP="000913AC">
      <w:pPr>
        <w:widowControl/>
        <w:autoSpaceDE/>
        <w:autoSpaceDN/>
        <w:spacing w:after="24" w:line="250" w:lineRule="auto"/>
        <w:ind w:left="91" w:firstLine="360"/>
        <w:jc w:val="both"/>
        <w:rPr>
          <w:sz w:val="28"/>
        </w:rPr>
      </w:pPr>
      <w:r>
        <w:rPr>
          <w:sz w:val="28"/>
        </w:rPr>
        <w:t xml:space="preserve"> caps for first word in title and subtitle) with volume and part numbers, if</w:t>
      </w:r>
    </w:p>
    <w:p w14:paraId="4B94FF80" w14:textId="3AEF7CE2" w:rsidR="000913AC" w:rsidRDefault="000913AC" w:rsidP="000913AC">
      <w:pPr>
        <w:widowControl/>
        <w:autoSpaceDE/>
        <w:autoSpaceDN/>
        <w:spacing w:after="24" w:line="250" w:lineRule="auto"/>
        <w:ind w:left="91" w:firstLine="360"/>
        <w:jc w:val="both"/>
      </w:pPr>
      <w:r>
        <w:rPr>
          <w:sz w:val="28"/>
        </w:rPr>
        <w:t xml:space="preserve"> applicable. </w:t>
      </w:r>
    </w:p>
    <w:p w14:paraId="23DF91D9" w14:textId="77777777" w:rsidR="000913AC" w:rsidRPr="000913AC" w:rsidRDefault="000913AC" w:rsidP="000913AC">
      <w:pPr>
        <w:widowControl/>
        <w:numPr>
          <w:ilvl w:val="0"/>
          <w:numId w:val="2"/>
        </w:numPr>
        <w:autoSpaceDE/>
        <w:autoSpaceDN/>
        <w:spacing w:after="24" w:line="250" w:lineRule="auto"/>
        <w:ind w:hanging="360"/>
        <w:jc w:val="both"/>
      </w:pPr>
      <w:r>
        <w:rPr>
          <w:b/>
          <w:sz w:val="28"/>
        </w:rPr>
        <w:t>Box 5 (Report Date):</w:t>
      </w:r>
      <w:r>
        <w:rPr>
          <w:sz w:val="28"/>
        </w:rPr>
        <w:t xml:space="preserve"> Enter same date as is on the report cover. Enter full </w:t>
      </w:r>
    </w:p>
    <w:p w14:paraId="2E1AC02C" w14:textId="3634D517" w:rsidR="000913AC" w:rsidRDefault="000913AC" w:rsidP="000913AC">
      <w:pPr>
        <w:widowControl/>
        <w:autoSpaceDE/>
        <w:autoSpaceDN/>
        <w:spacing w:after="24" w:line="250" w:lineRule="auto"/>
        <w:ind w:left="451"/>
        <w:jc w:val="both"/>
      </w:pPr>
      <w:r>
        <w:rPr>
          <w:sz w:val="28"/>
        </w:rPr>
        <w:t xml:space="preserve">publication date, including month and date, if available, and full year. Example: June 5, 2014, or June 2014 or 2014 </w:t>
      </w:r>
    </w:p>
    <w:p w14:paraId="534B1653" w14:textId="77777777" w:rsidR="000913AC" w:rsidRDefault="000913AC" w:rsidP="000913AC">
      <w:pPr>
        <w:widowControl/>
        <w:numPr>
          <w:ilvl w:val="0"/>
          <w:numId w:val="2"/>
        </w:numPr>
        <w:autoSpaceDE/>
        <w:autoSpaceDN/>
        <w:spacing w:after="24" w:line="250" w:lineRule="auto"/>
        <w:ind w:hanging="360"/>
        <w:jc w:val="both"/>
      </w:pPr>
      <w:r>
        <w:rPr>
          <w:b/>
          <w:sz w:val="28"/>
        </w:rPr>
        <w:t>Box 6 (Performing Organization Code):</w:t>
      </w:r>
      <w:r>
        <w:rPr>
          <w:sz w:val="28"/>
        </w:rPr>
        <w:t xml:space="preserve"> Leave blank or </w:t>
      </w:r>
      <w:proofErr w:type="gramStart"/>
      <w:r>
        <w:rPr>
          <w:sz w:val="28"/>
        </w:rPr>
        <w:t>Enter</w:t>
      </w:r>
      <w:proofErr w:type="gramEnd"/>
      <w:r>
        <w:rPr>
          <w:sz w:val="28"/>
        </w:rPr>
        <w:t xml:space="preserve"> any/all unique numbers assigned to the performing organization, if applicable. </w:t>
      </w:r>
    </w:p>
    <w:p w14:paraId="02A44CCA" w14:textId="77777777" w:rsidR="000913AC" w:rsidRDefault="000913AC" w:rsidP="000913AC">
      <w:pPr>
        <w:widowControl/>
        <w:numPr>
          <w:ilvl w:val="0"/>
          <w:numId w:val="2"/>
        </w:numPr>
        <w:autoSpaceDE/>
        <w:autoSpaceDN/>
        <w:spacing w:after="24" w:line="250" w:lineRule="auto"/>
        <w:ind w:hanging="360"/>
        <w:jc w:val="both"/>
      </w:pPr>
      <w:r>
        <w:rPr>
          <w:b/>
          <w:sz w:val="28"/>
        </w:rPr>
        <w:t>Box 7 (Author(</w:t>
      </w:r>
      <w:proofErr w:type="gramStart"/>
      <w:r>
        <w:rPr>
          <w:b/>
          <w:sz w:val="28"/>
        </w:rPr>
        <w:t>s))</w:t>
      </w:r>
      <w:proofErr w:type="gramEnd"/>
      <w:r>
        <w:rPr>
          <w:b/>
          <w:sz w:val="28"/>
        </w:rPr>
        <w:t xml:space="preserve">: </w:t>
      </w:r>
      <w:r>
        <w:rPr>
          <w:sz w:val="28"/>
        </w:rPr>
        <w:t xml:space="preserve">Enter name(s) of person(s) responsible for writing the report, performing the research, or credited with the content of the report. Form of entry is first name, middle initial (if applicable), last name, and any additional qualifiers. Primary author is listed first. After each author name, enter ORCID (https://orcid.org/) URL, when available. Example: Josiah Carberry, Ph.D. https://orcid.org/0000-0002-1825-0097 </w:t>
      </w:r>
    </w:p>
    <w:p w14:paraId="7422A4AA" w14:textId="77777777" w:rsidR="000913AC" w:rsidRDefault="000913AC" w:rsidP="000913AC">
      <w:pPr>
        <w:widowControl/>
        <w:numPr>
          <w:ilvl w:val="0"/>
          <w:numId w:val="2"/>
        </w:numPr>
        <w:autoSpaceDE/>
        <w:autoSpaceDN/>
        <w:spacing w:after="24" w:line="250" w:lineRule="auto"/>
        <w:ind w:hanging="360"/>
        <w:jc w:val="both"/>
      </w:pPr>
      <w:r>
        <w:rPr>
          <w:b/>
          <w:sz w:val="28"/>
        </w:rPr>
        <w:t xml:space="preserve">Box 8 (Performing Organization Report No): </w:t>
      </w:r>
      <w:r>
        <w:rPr>
          <w:sz w:val="28"/>
        </w:rPr>
        <w:t>Enter any/all unique alphanumeric report numbers assigned by the performing organization, if applicable.</w:t>
      </w:r>
      <w:r>
        <w:rPr>
          <w:b/>
          <w:sz w:val="28"/>
        </w:rPr>
        <w:t xml:space="preserve"> </w:t>
      </w:r>
    </w:p>
    <w:p w14:paraId="7014124E" w14:textId="77777777" w:rsidR="000913AC" w:rsidRDefault="000913AC" w:rsidP="000913AC">
      <w:pPr>
        <w:widowControl/>
        <w:numPr>
          <w:ilvl w:val="0"/>
          <w:numId w:val="2"/>
        </w:numPr>
        <w:autoSpaceDE/>
        <w:autoSpaceDN/>
        <w:spacing w:after="24" w:line="250" w:lineRule="auto"/>
        <w:ind w:hanging="360"/>
        <w:jc w:val="both"/>
      </w:pPr>
      <w:r>
        <w:rPr>
          <w:b/>
          <w:sz w:val="28"/>
        </w:rPr>
        <w:t>Box 9 (Performing Organization Name and Address</w:t>
      </w:r>
      <w:r>
        <w:rPr>
          <w:sz w:val="28"/>
        </w:rPr>
        <w:t xml:space="preserve">): Enter the name and address of the organization(s) performing the research. </w:t>
      </w:r>
      <w:r>
        <w:rPr>
          <w:rFonts w:ascii="Courier New" w:eastAsia="Courier New" w:hAnsi="Courier New" w:cs="Courier New"/>
          <w:sz w:val="20"/>
        </w:rPr>
        <w:t>o</w:t>
      </w:r>
      <w:r>
        <w:rPr>
          <w:rFonts w:ascii="Arial" w:eastAsia="Arial" w:hAnsi="Arial" w:cs="Arial"/>
          <w:sz w:val="20"/>
        </w:rPr>
        <w:t xml:space="preserve"> </w:t>
      </w:r>
      <w:r>
        <w:rPr>
          <w:sz w:val="28"/>
        </w:rPr>
        <w:t xml:space="preserve">Example - Performing Organization Name: Institute for Defense Analyses </w:t>
      </w:r>
    </w:p>
    <w:p w14:paraId="4D0F378A" w14:textId="77777777" w:rsidR="000913AC" w:rsidRDefault="000913AC" w:rsidP="000913AC">
      <w:pPr>
        <w:spacing w:after="24" w:line="250" w:lineRule="auto"/>
        <w:ind w:left="826" w:right="534"/>
        <w:jc w:val="both"/>
      </w:pPr>
      <w:r>
        <w:rPr>
          <w:sz w:val="28"/>
        </w:rPr>
        <w:t xml:space="preserve">Performing Organization Address: 1215 Jefferson Davis Highway, Suite </w:t>
      </w:r>
      <w:r>
        <w:rPr>
          <w:sz w:val="28"/>
        </w:rPr>
        <w:lastRenderedPageBreak/>
        <w:t xml:space="preserve">1204, Arlington, VA 22202-4302 </w:t>
      </w:r>
    </w:p>
    <w:p w14:paraId="5BD2970D" w14:textId="77777777" w:rsidR="000913AC" w:rsidRDefault="000913AC" w:rsidP="000913AC">
      <w:pPr>
        <w:widowControl/>
        <w:numPr>
          <w:ilvl w:val="0"/>
          <w:numId w:val="2"/>
        </w:numPr>
        <w:autoSpaceDE/>
        <w:autoSpaceDN/>
        <w:spacing w:after="24" w:line="250" w:lineRule="auto"/>
        <w:ind w:hanging="360"/>
        <w:jc w:val="both"/>
      </w:pPr>
      <w:r>
        <w:rPr>
          <w:b/>
          <w:sz w:val="28"/>
        </w:rPr>
        <w:t xml:space="preserve">Box 10 (Work Unit No.): </w:t>
      </w:r>
      <w:r>
        <w:rPr>
          <w:sz w:val="28"/>
        </w:rPr>
        <w:t xml:space="preserve">(PVAMU) - A designation used in technical reports and documentation to identify specific work units associated with a project or report.  </w:t>
      </w:r>
    </w:p>
    <w:p w14:paraId="38F9B978" w14:textId="77777777" w:rsidR="000913AC" w:rsidRDefault="000913AC" w:rsidP="000913AC">
      <w:pPr>
        <w:widowControl/>
        <w:numPr>
          <w:ilvl w:val="0"/>
          <w:numId w:val="2"/>
        </w:numPr>
        <w:autoSpaceDE/>
        <w:autoSpaceDN/>
        <w:spacing w:after="24" w:line="250" w:lineRule="auto"/>
        <w:ind w:hanging="360"/>
        <w:jc w:val="both"/>
      </w:pPr>
      <w:r>
        <w:rPr>
          <w:b/>
          <w:sz w:val="28"/>
        </w:rPr>
        <w:t xml:space="preserve">Box 11 (Contract or Grant No): </w:t>
      </w:r>
      <w:r>
        <w:rPr>
          <w:sz w:val="28"/>
        </w:rPr>
        <w:t>Enter the number of the contract, grant, and/or project number under which the report was prepared. Specify whether the number is a contract, grant, or project number. Example: NCIT UTC Grant #69A3552344813 and #69A3552348318.</w:t>
      </w:r>
      <w:r>
        <w:rPr>
          <w:b/>
          <w:sz w:val="28"/>
        </w:rPr>
        <w:t xml:space="preserve"> </w:t>
      </w:r>
    </w:p>
    <w:p w14:paraId="5F4D1213" w14:textId="77777777" w:rsidR="000913AC" w:rsidRDefault="000913AC" w:rsidP="000913AC">
      <w:pPr>
        <w:widowControl/>
        <w:numPr>
          <w:ilvl w:val="0"/>
          <w:numId w:val="2"/>
        </w:numPr>
        <w:autoSpaceDE/>
        <w:autoSpaceDN/>
        <w:spacing w:after="24" w:line="250" w:lineRule="auto"/>
        <w:ind w:hanging="360"/>
        <w:jc w:val="both"/>
      </w:pPr>
      <w:r>
        <w:rPr>
          <w:b/>
          <w:sz w:val="28"/>
        </w:rPr>
        <w:t>Box 12</w:t>
      </w:r>
      <w:r>
        <w:rPr>
          <w:sz w:val="28"/>
        </w:rPr>
        <w:t xml:space="preserve"> </w:t>
      </w:r>
      <w:r>
        <w:rPr>
          <w:b/>
          <w:sz w:val="28"/>
        </w:rPr>
        <w:t xml:space="preserve">(Sponsoring Agency Name and Address): </w:t>
      </w:r>
      <w:r>
        <w:rPr>
          <w:sz w:val="28"/>
        </w:rPr>
        <w:t xml:space="preserve">Enter name and address of the </w:t>
      </w:r>
      <w:proofErr w:type="gramStart"/>
      <w:r>
        <w:rPr>
          <w:sz w:val="28"/>
        </w:rPr>
        <w:t>organization(s)</w:t>
      </w:r>
      <w:proofErr w:type="gramEnd"/>
      <w:r>
        <w:rPr>
          <w:sz w:val="28"/>
        </w:rPr>
        <w:t xml:space="preserve"> financially responsible for the work. After each agency name, enter funding type (e.g. SPR, TAP, UTC, etc.). Example: Prairie View A&amp;M University (UTC)   </w:t>
      </w:r>
    </w:p>
    <w:p w14:paraId="2ABB48CE" w14:textId="77777777" w:rsidR="000913AC" w:rsidRDefault="000913AC" w:rsidP="000913AC">
      <w:pPr>
        <w:widowControl/>
        <w:numPr>
          <w:ilvl w:val="0"/>
          <w:numId w:val="2"/>
        </w:numPr>
        <w:autoSpaceDE/>
        <w:autoSpaceDN/>
        <w:spacing w:after="24" w:line="250" w:lineRule="auto"/>
        <w:ind w:hanging="360"/>
        <w:jc w:val="both"/>
      </w:pPr>
      <w:r>
        <w:rPr>
          <w:b/>
          <w:sz w:val="28"/>
        </w:rPr>
        <w:t xml:space="preserve">Box 13 (Type of Report and Period Covered): </w:t>
      </w:r>
      <w:r>
        <w:rPr>
          <w:sz w:val="28"/>
        </w:rPr>
        <w:t xml:space="preserve">Enter the type of report (e.g. final, draft final, interim, quarterly, special, etc.) followed by the dates during which the work was performed. Example: Final Report (June 2012 - June </w:t>
      </w:r>
      <w:proofErr w:type="gramStart"/>
      <w:r>
        <w:rPr>
          <w:sz w:val="28"/>
        </w:rPr>
        <w:t xml:space="preserve">2014) </w:t>
      </w:r>
      <w:r>
        <w:rPr>
          <w:rFonts w:ascii="Segoe UI Symbol" w:eastAsia="Segoe UI Symbol" w:hAnsi="Segoe UI Symbol" w:cs="Segoe UI Symbol"/>
          <w:sz w:val="20"/>
        </w:rPr>
        <w:t>•</w:t>
      </w:r>
      <w:proofErr w:type="gramEnd"/>
      <w:r>
        <w:rPr>
          <w:rFonts w:ascii="Arial" w:eastAsia="Arial" w:hAnsi="Arial" w:cs="Arial"/>
          <w:sz w:val="20"/>
        </w:rPr>
        <w:t xml:space="preserve"> </w:t>
      </w:r>
      <w:r>
        <w:rPr>
          <w:b/>
          <w:sz w:val="28"/>
        </w:rPr>
        <w:t>Box 14</w:t>
      </w:r>
      <w:r>
        <w:rPr>
          <w:sz w:val="28"/>
        </w:rPr>
        <w:t xml:space="preserve"> (</w:t>
      </w:r>
      <w:r>
        <w:rPr>
          <w:b/>
          <w:sz w:val="28"/>
        </w:rPr>
        <w:t xml:space="preserve">Sponsoring Agency Code): </w:t>
      </w:r>
      <w:r>
        <w:rPr>
          <w:sz w:val="28"/>
        </w:rPr>
        <w:t xml:space="preserve">If available, enter the office code or acronym if a sponsoring agency (such as FHWA or NHTSA) is named in field #12. For FHWA office codes, see https://fhwaapps.fhwa.dot.gov/foisp/h qphone.do] </w:t>
      </w:r>
    </w:p>
    <w:p w14:paraId="6DE4E1DF" w14:textId="77777777" w:rsidR="000913AC" w:rsidRDefault="000913AC" w:rsidP="000913AC">
      <w:pPr>
        <w:widowControl/>
        <w:numPr>
          <w:ilvl w:val="0"/>
          <w:numId w:val="2"/>
        </w:numPr>
        <w:autoSpaceDE/>
        <w:autoSpaceDN/>
        <w:spacing w:after="24" w:line="250" w:lineRule="auto"/>
        <w:ind w:hanging="360"/>
        <w:jc w:val="both"/>
      </w:pPr>
      <w:r>
        <w:rPr>
          <w:b/>
          <w:sz w:val="28"/>
        </w:rPr>
        <w:t>Box 15</w:t>
      </w:r>
      <w:r>
        <w:rPr>
          <w:sz w:val="28"/>
        </w:rPr>
        <w:t xml:space="preserve"> (</w:t>
      </w:r>
      <w:r>
        <w:rPr>
          <w:b/>
          <w:sz w:val="28"/>
        </w:rPr>
        <w:t xml:space="preserve">Supplementary Notes): </w:t>
      </w:r>
      <w:r>
        <w:rPr>
          <w:sz w:val="28"/>
        </w:rPr>
        <w:t xml:space="preserve">Leave Blank or Conducted in cooperation with the U.S. Department of Transportation, Federal Highway Administration. Enter information not included elsewhere, such as translation of (or by), report supersedes, old edition number, alternate title (e.g. project name), hypertext links to documents or related information in the form of URLs, PURLs (preferred over URLs - https://archive.org/services/purl/help), DOIs (https://www.doi.org/), insertion of QR codes, copyright or disclaimer statements, etc. Edit boilerplate FHWA statement above if needed. </w:t>
      </w:r>
    </w:p>
    <w:p w14:paraId="00BA1C74" w14:textId="77777777" w:rsidR="000913AC" w:rsidRDefault="000913AC" w:rsidP="000913AC">
      <w:pPr>
        <w:widowControl/>
        <w:numPr>
          <w:ilvl w:val="0"/>
          <w:numId w:val="2"/>
        </w:numPr>
        <w:autoSpaceDE/>
        <w:autoSpaceDN/>
        <w:spacing w:after="24" w:line="250" w:lineRule="auto"/>
        <w:ind w:hanging="360"/>
        <w:jc w:val="both"/>
      </w:pPr>
      <w:r>
        <w:rPr>
          <w:b/>
          <w:sz w:val="28"/>
        </w:rPr>
        <w:t xml:space="preserve">Box 16 (Abstract): </w:t>
      </w:r>
      <w:r>
        <w:rPr>
          <w:sz w:val="28"/>
        </w:rPr>
        <w:t xml:space="preserve">Self-explanatory. Enter a brief factual summary of the most significant information, including the purpose, methods, results, and conclusions of the work. When appropriate, the abstract should include advice on how the results of the research can be used. For guidance, please see </w:t>
      </w:r>
    </w:p>
    <w:p w14:paraId="7EE24C1A" w14:textId="77777777" w:rsidR="000913AC" w:rsidRDefault="000913AC" w:rsidP="000913AC">
      <w:pPr>
        <w:tabs>
          <w:tab w:val="center" w:pos="1073"/>
          <w:tab w:val="center" w:pos="2948"/>
          <w:tab w:val="center" w:pos="4657"/>
          <w:tab w:val="center" w:pos="6257"/>
          <w:tab w:val="center" w:pos="7576"/>
          <w:tab w:val="right" w:pos="9365"/>
        </w:tabs>
      </w:pPr>
      <w:r>
        <w:tab/>
      </w:r>
      <w:r>
        <w:rPr>
          <w:sz w:val="28"/>
        </w:rPr>
        <w:t xml:space="preserve">ANSI/NISO </w:t>
      </w:r>
      <w:r>
        <w:rPr>
          <w:sz w:val="28"/>
        </w:rPr>
        <w:tab/>
        <w:t>Z39.14-</w:t>
      </w:r>
      <w:proofErr w:type="gramStart"/>
      <w:r>
        <w:rPr>
          <w:sz w:val="28"/>
        </w:rPr>
        <w:t xml:space="preserve">1997 </w:t>
      </w:r>
      <w:r>
        <w:rPr>
          <w:sz w:val="28"/>
        </w:rPr>
        <w:tab/>
        <w:t>(</w:t>
      </w:r>
      <w:proofErr w:type="gramEnd"/>
      <w:r>
        <w:rPr>
          <w:sz w:val="28"/>
        </w:rPr>
        <w:t xml:space="preserve">R2015) </w:t>
      </w:r>
      <w:r>
        <w:rPr>
          <w:sz w:val="28"/>
        </w:rPr>
        <w:tab/>
        <w:t xml:space="preserve">Guidelines </w:t>
      </w:r>
      <w:r>
        <w:rPr>
          <w:sz w:val="28"/>
        </w:rPr>
        <w:tab/>
        <w:t xml:space="preserve">for </w:t>
      </w:r>
      <w:r>
        <w:rPr>
          <w:sz w:val="28"/>
        </w:rPr>
        <w:tab/>
        <w:t xml:space="preserve">Abstracts </w:t>
      </w:r>
    </w:p>
    <w:p w14:paraId="4A8E89F7" w14:textId="77777777" w:rsidR="000913AC" w:rsidRDefault="000913AC" w:rsidP="000913AC">
      <w:pPr>
        <w:spacing w:after="24" w:line="250" w:lineRule="auto"/>
        <w:ind w:left="466"/>
        <w:jc w:val="both"/>
      </w:pPr>
      <w:r>
        <w:rPr>
          <w:sz w:val="28"/>
        </w:rPr>
        <w:t xml:space="preserve">(https://www.niso.org/publications/ansiniso-z3914-1997-r2015-guidelinesabstracts). </w:t>
      </w:r>
    </w:p>
    <w:p w14:paraId="594FAC29" w14:textId="77777777" w:rsidR="000913AC" w:rsidRDefault="000913AC" w:rsidP="000913AC">
      <w:pPr>
        <w:widowControl/>
        <w:numPr>
          <w:ilvl w:val="0"/>
          <w:numId w:val="2"/>
        </w:numPr>
        <w:autoSpaceDE/>
        <w:autoSpaceDN/>
        <w:spacing w:after="24" w:line="250" w:lineRule="auto"/>
        <w:ind w:hanging="360"/>
        <w:jc w:val="both"/>
      </w:pPr>
      <w:r>
        <w:rPr>
          <w:b/>
          <w:sz w:val="28"/>
        </w:rPr>
        <w:lastRenderedPageBreak/>
        <w:t>Box 17 (Key Words):</w:t>
      </w:r>
      <w:r>
        <w:rPr>
          <w:sz w:val="28"/>
        </w:rPr>
        <w:t xml:space="preserve"> Enter words, terms, or phrases that identify important topics in the report. When possible, terms should be selected from the Transportation Research Thesaurus (TRT) (http://trt.trb.org) in addition to terms not found in the TRT. </w:t>
      </w:r>
    </w:p>
    <w:p w14:paraId="608C7C28" w14:textId="77777777" w:rsidR="000913AC" w:rsidRDefault="000913AC" w:rsidP="000913AC">
      <w:pPr>
        <w:widowControl/>
        <w:numPr>
          <w:ilvl w:val="0"/>
          <w:numId w:val="2"/>
        </w:numPr>
        <w:autoSpaceDE/>
        <w:autoSpaceDN/>
        <w:spacing w:after="24" w:line="250" w:lineRule="auto"/>
        <w:ind w:hanging="360"/>
        <w:jc w:val="both"/>
      </w:pPr>
      <w:r>
        <w:rPr>
          <w:b/>
          <w:sz w:val="28"/>
        </w:rPr>
        <w:t>Box 18 (Distribution Statement):</w:t>
      </w:r>
      <w:r>
        <w:rPr>
          <w:sz w:val="28"/>
        </w:rPr>
        <w:t xml:space="preserve"> Note if the report has restrictions. If none, indicate "No restrictions. This document is available to the public".  </w:t>
      </w:r>
    </w:p>
    <w:p w14:paraId="0883ED84" w14:textId="77777777" w:rsidR="000913AC" w:rsidRDefault="000913AC" w:rsidP="000913AC">
      <w:pPr>
        <w:spacing w:after="24" w:line="250" w:lineRule="auto"/>
        <w:ind w:left="836" w:hanging="370"/>
        <w:jc w:val="both"/>
      </w:pPr>
      <w:r>
        <w:rPr>
          <w:rFonts w:ascii="Courier New" w:eastAsia="Courier New" w:hAnsi="Courier New" w:cs="Courier New"/>
          <w:sz w:val="20"/>
        </w:rPr>
        <w:t>o</w:t>
      </w:r>
      <w:r>
        <w:rPr>
          <w:rFonts w:ascii="Arial" w:eastAsia="Arial" w:hAnsi="Arial" w:cs="Arial"/>
          <w:sz w:val="20"/>
        </w:rPr>
        <w:t xml:space="preserve"> </w:t>
      </w:r>
      <w:r>
        <w:rPr>
          <w:sz w:val="28"/>
        </w:rPr>
        <w:t xml:space="preserve">Example </w:t>
      </w:r>
      <w:r>
        <w:rPr>
          <w:b/>
          <w:sz w:val="28"/>
        </w:rPr>
        <w:t>-</w:t>
      </w:r>
      <w:r>
        <w:rPr>
          <w:sz w:val="28"/>
        </w:rPr>
        <w:t xml:space="preserve"> No Restrictions. This document is available to the public through NTIS:  </w:t>
      </w:r>
    </w:p>
    <w:p w14:paraId="483B9268" w14:textId="77777777" w:rsidR="000913AC" w:rsidRDefault="000913AC" w:rsidP="000913AC">
      <w:pPr>
        <w:spacing w:line="269" w:lineRule="auto"/>
        <w:ind w:left="826" w:right="3091"/>
      </w:pPr>
      <w:r>
        <w:rPr>
          <w:sz w:val="28"/>
        </w:rPr>
        <w:t xml:space="preserve">National Technical Information </w:t>
      </w:r>
      <w:proofErr w:type="gramStart"/>
      <w:r>
        <w:rPr>
          <w:sz w:val="28"/>
        </w:rPr>
        <w:t>Service  Springfield</w:t>
      </w:r>
      <w:proofErr w:type="gramEnd"/>
      <w:r>
        <w:rPr>
          <w:sz w:val="28"/>
        </w:rPr>
        <w:t xml:space="preserve">, Virginia 22161  </w:t>
      </w:r>
      <w:hyperlink r:id="rId22">
        <w:r>
          <w:rPr>
            <w:color w:val="0000FF"/>
            <w:sz w:val="28"/>
            <w:u w:val="single" w:color="0000FF"/>
          </w:rPr>
          <w:t>http://www.ntis.gov</w:t>
        </w:r>
      </w:hyperlink>
      <w:hyperlink r:id="rId23">
        <w:r>
          <w:rPr>
            <w:sz w:val="28"/>
          </w:rPr>
          <w:t xml:space="preserve"> </w:t>
        </w:r>
      </w:hyperlink>
    </w:p>
    <w:p w14:paraId="306C7520" w14:textId="77777777" w:rsidR="000913AC" w:rsidRDefault="000913AC" w:rsidP="000913AC">
      <w:pPr>
        <w:spacing w:after="24" w:line="250" w:lineRule="auto"/>
        <w:ind w:left="466"/>
        <w:jc w:val="both"/>
      </w:pPr>
      <w:r>
        <w:rPr>
          <w:sz w:val="28"/>
        </w:rPr>
        <w:t xml:space="preserve">Enter any other agency’s mandated distribution statements. Remove NTIS statement if it does not apply. </w:t>
      </w:r>
    </w:p>
    <w:p w14:paraId="4BD62231" w14:textId="77777777" w:rsidR="000913AC" w:rsidRDefault="000913AC" w:rsidP="000913AC">
      <w:pPr>
        <w:widowControl/>
        <w:numPr>
          <w:ilvl w:val="0"/>
          <w:numId w:val="2"/>
        </w:numPr>
        <w:autoSpaceDE/>
        <w:autoSpaceDN/>
        <w:spacing w:after="24" w:line="250" w:lineRule="auto"/>
        <w:ind w:hanging="360"/>
        <w:jc w:val="both"/>
      </w:pPr>
      <w:r>
        <w:rPr>
          <w:b/>
          <w:sz w:val="28"/>
        </w:rPr>
        <w:t>Box 19 &amp; 20 (Security Classification):</w:t>
      </w:r>
      <w:r>
        <w:rPr>
          <w:sz w:val="28"/>
        </w:rPr>
        <w:t xml:space="preserve"> Mark as "Unclassified" unless otherwise specified. A report having a security classification will require additional </w:t>
      </w:r>
      <w:proofErr w:type="gramStart"/>
      <w:r>
        <w:rPr>
          <w:sz w:val="28"/>
        </w:rPr>
        <w:t>marking</w:t>
      </w:r>
      <w:proofErr w:type="gramEnd"/>
      <w:r>
        <w:rPr>
          <w:sz w:val="28"/>
        </w:rPr>
        <w:t xml:space="preserve"> giving security and downgrading information as specified by the sponsoring agency. Also, if a classification is required, identify the classified items on the page by an appropriate symbol as per instruction from the sponsoring agency. </w:t>
      </w:r>
    </w:p>
    <w:p w14:paraId="70EA9C45" w14:textId="77777777" w:rsidR="000913AC" w:rsidRDefault="000913AC" w:rsidP="000913AC">
      <w:pPr>
        <w:widowControl/>
        <w:numPr>
          <w:ilvl w:val="0"/>
          <w:numId w:val="2"/>
        </w:numPr>
        <w:autoSpaceDE/>
        <w:autoSpaceDN/>
        <w:spacing w:after="24" w:line="250" w:lineRule="auto"/>
        <w:ind w:hanging="360"/>
        <w:jc w:val="both"/>
      </w:pPr>
      <w:r>
        <w:rPr>
          <w:b/>
          <w:sz w:val="28"/>
        </w:rPr>
        <w:t>Box 21 (No. of Pages):</w:t>
      </w:r>
      <w:r>
        <w:rPr>
          <w:sz w:val="28"/>
        </w:rPr>
        <w:t xml:space="preserve"> Enter the total number of pages in the report, including both sides of all pages and the front and back covers. </w:t>
      </w:r>
    </w:p>
    <w:p w14:paraId="737A0789" w14:textId="77777777" w:rsidR="000913AC" w:rsidRDefault="000913AC" w:rsidP="000913AC">
      <w:pPr>
        <w:widowControl/>
        <w:numPr>
          <w:ilvl w:val="0"/>
          <w:numId w:val="2"/>
        </w:numPr>
        <w:autoSpaceDE/>
        <w:autoSpaceDN/>
        <w:spacing w:after="24" w:line="250" w:lineRule="auto"/>
        <w:ind w:hanging="360"/>
        <w:jc w:val="both"/>
      </w:pPr>
      <w:r>
        <w:rPr>
          <w:b/>
          <w:sz w:val="28"/>
        </w:rPr>
        <w:t>Box 22 (Price):</w:t>
      </w:r>
      <w:r>
        <w:rPr>
          <w:sz w:val="28"/>
        </w:rPr>
        <w:t xml:space="preserve"> Refers to the price of the report. Leave blank unless applicable. </w:t>
      </w:r>
    </w:p>
    <w:p w14:paraId="2B80185E" w14:textId="77777777" w:rsidR="000913AC" w:rsidRDefault="000913AC" w:rsidP="000913AC">
      <w:pPr>
        <w:spacing w:after="14"/>
        <w:ind w:left="120"/>
      </w:pPr>
      <w:r>
        <w:rPr>
          <w:sz w:val="28"/>
        </w:rPr>
        <w:t xml:space="preserve"> </w:t>
      </w:r>
    </w:p>
    <w:p w14:paraId="6C33A2E4" w14:textId="77777777" w:rsidR="000913AC" w:rsidRDefault="000913AC" w:rsidP="000913AC">
      <w:r>
        <w:rPr>
          <w:sz w:val="28"/>
        </w:rPr>
        <w:t xml:space="preserve"> </w:t>
      </w:r>
    </w:p>
    <w:p w14:paraId="35AEA84A" w14:textId="77777777" w:rsidR="000913AC" w:rsidRDefault="000913AC" w:rsidP="000F1E8B">
      <w:pPr>
        <w:pStyle w:val="BodyText"/>
        <w:spacing w:before="19" w:line="256" w:lineRule="auto"/>
        <w:ind w:left="0" w:right="882"/>
      </w:pPr>
    </w:p>
    <w:sectPr w:rsidR="000913AC" w:rsidSect="000913AC">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3C211" w14:textId="77777777" w:rsidR="006966E8" w:rsidRDefault="006966E8" w:rsidP="00FE2F4B">
      <w:r>
        <w:separator/>
      </w:r>
    </w:p>
  </w:endnote>
  <w:endnote w:type="continuationSeparator" w:id="0">
    <w:p w14:paraId="6235263A" w14:textId="77777777" w:rsidR="006966E8" w:rsidRDefault="006966E8" w:rsidP="00FE2F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F2BB7" w14:textId="77777777" w:rsidR="00881A9B" w:rsidRPr="005B1D4C" w:rsidRDefault="00881A9B" w:rsidP="00C61913">
    <w:pPr>
      <w:pStyle w:val="Footer"/>
      <w:rPr>
        <w:rStyle w:val="FooterYellowLine"/>
      </w:rPr>
    </w:pPr>
  </w:p>
  <w:p w14:paraId="66ACCCF7" w14:textId="77777777" w:rsidR="00881A9B" w:rsidRPr="005B1D4C" w:rsidRDefault="00881A9B" w:rsidP="00C61913">
    <w:pPr>
      <w:pStyle w:val="Footer"/>
      <w:ind w:hanging="288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96976" w14:textId="5A63C549" w:rsidR="00881A9B" w:rsidRPr="00D26638" w:rsidRDefault="00881A9B">
    <w:pPr>
      <w:pStyle w:val="Footer"/>
      <w:rPr>
        <w:i/>
        <w:iCs/>
      </w:rPr>
    </w:pPr>
    <w:r w:rsidRPr="00D26638">
      <w:rPr>
        <w:i/>
        <w:iCs/>
        <w:noProof/>
      </w:rPr>
      <w:drawing>
        <wp:anchor distT="0" distB="0" distL="114300" distR="114300" simplePos="0" relativeHeight="251658240" behindDoc="1" locked="0" layoutInCell="1" allowOverlap="1" wp14:anchorId="33B51262" wp14:editId="5ECB47A7">
          <wp:simplePos x="0" y="0"/>
          <wp:positionH relativeFrom="margin">
            <wp:posOffset>-130175</wp:posOffset>
          </wp:positionH>
          <wp:positionV relativeFrom="paragraph">
            <wp:posOffset>-380365</wp:posOffset>
          </wp:positionV>
          <wp:extent cx="6534150" cy="342900"/>
          <wp:effectExtent l="0" t="0" r="0" b="0"/>
          <wp:wrapTight wrapText="bothSides">
            <wp:wrapPolygon edited="0">
              <wp:start x="0" y="0"/>
              <wp:lineTo x="0" y="20400"/>
              <wp:lineTo x="21537" y="20400"/>
              <wp:lineTo x="21537" y="0"/>
              <wp:lineTo x="0" y="0"/>
            </wp:wrapPolygon>
          </wp:wrapTight>
          <wp:docPr id="58126539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34150" cy="3429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60FDD" w14:textId="77777777" w:rsidR="006966E8" w:rsidRDefault="006966E8" w:rsidP="00FE2F4B">
      <w:r>
        <w:separator/>
      </w:r>
    </w:p>
  </w:footnote>
  <w:footnote w:type="continuationSeparator" w:id="0">
    <w:p w14:paraId="17426EAE" w14:textId="77777777" w:rsidR="006966E8" w:rsidRDefault="006966E8" w:rsidP="00FE2F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945F3C"/>
    <w:multiLevelType w:val="hybridMultilevel"/>
    <w:tmpl w:val="922655C4"/>
    <w:lvl w:ilvl="0" w:tplc="96582E7A">
      <w:start w:val="1"/>
      <w:numFmt w:val="bullet"/>
      <w:lvlText w:val="•"/>
      <w:lvlJc w:val="left"/>
      <w:pPr>
        <w:ind w:left="4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1B0BF64">
      <w:start w:val="1"/>
      <w:numFmt w:val="bullet"/>
      <w:lvlText w:val="o"/>
      <w:lvlJc w:val="left"/>
      <w:pPr>
        <w:ind w:left="115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C82F29A">
      <w:start w:val="1"/>
      <w:numFmt w:val="bullet"/>
      <w:lvlText w:val="▪"/>
      <w:lvlJc w:val="left"/>
      <w:pPr>
        <w:ind w:left="187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45E2144">
      <w:start w:val="1"/>
      <w:numFmt w:val="bullet"/>
      <w:lvlText w:val="•"/>
      <w:lvlJc w:val="left"/>
      <w:pPr>
        <w:ind w:left="25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1BC05D6">
      <w:start w:val="1"/>
      <w:numFmt w:val="bullet"/>
      <w:lvlText w:val="o"/>
      <w:lvlJc w:val="left"/>
      <w:pPr>
        <w:ind w:left="331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E70D98C">
      <w:start w:val="1"/>
      <w:numFmt w:val="bullet"/>
      <w:lvlText w:val="▪"/>
      <w:lvlJc w:val="left"/>
      <w:pPr>
        <w:ind w:left="403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01072D0">
      <w:start w:val="1"/>
      <w:numFmt w:val="bullet"/>
      <w:lvlText w:val="•"/>
      <w:lvlJc w:val="left"/>
      <w:pPr>
        <w:ind w:left="47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B26F562">
      <w:start w:val="1"/>
      <w:numFmt w:val="bullet"/>
      <w:lvlText w:val="o"/>
      <w:lvlJc w:val="left"/>
      <w:pPr>
        <w:ind w:left="547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AF84B26">
      <w:start w:val="1"/>
      <w:numFmt w:val="bullet"/>
      <w:lvlText w:val="▪"/>
      <w:lvlJc w:val="left"/>
      <w:pPr>
        <w:ind w:left="619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5BE65215"/>
    <w:multiLevelType w:val="hybridMultilevel"/>
    <w:tmpl w:val="747C5854"/>
    <w:lvl w:ilvl="0" w:tplc="F6B07380">
      <w:start w:val="1"/>
      <w:numFmt w:val="decimal"/>
      <w:lvlText w:val="%1."/>
      <w:lvlJc w:val="left"/>
      <w:pPr>
        <w:ind w:left="840" w:hanging="360"/>
      </w:pPr>
      <w:rPr>
        <w:rFonts w:ascii="Calibri" w:eastAsia="Calibri" w:hAnsi="Calibri" w:cs="Calibri" w:hint="default"/>
        <w:b w:val="0"/>
        <w:bCs w:val="0"/>
        <w:i w:val="0"/>
        <w:iCs w:val="0"/>
        <w:color w:val="171616"/>
        <w:spacing w:val="-1"/>
        <w:w w:val="99"/>
        <w:sz w:val="20"/>
        <w:szCs w:val="20"/>
        <w:lang w:val="en-US" w:eastAsia="en-US" w:bidi="ar-SA"/>
      </w:rPr>
    </w:lvl>
    <w:lvl w:ilvl="1" w:tplc="6292EBAA">
      <w:numFmt w:val="bullet"/>
      <w:lvlText w:val="•"/>
      <w:lvlJc w:val="left"/>
      <w:pPr>
        <w:ind w:left="1786" w:hanging="360"/>
      </w:pPr>
      <w:rPr>
        <w:rFonts w:hint="default"/>
        <w:lang w:val="en-US" w:eastAsia="en-US" w:bidi="ar-SA"/>
      </w:rPr>
    </w:lvl>
    <w:lvl w:ilvl="2" w:tplc="90C0B618">
      <w:numFmt w:val="bullet"/>
      <w:lvlText w:val="•"/>
      <w:lvlJc w:val="left"/>
      <w:pPr>
        <w:ind w:left="2732" w:hanging="360"/>
      </w:pPr>
      <w:rPr>
        <w:rFonts w:hint="default"/>
        <w:lang w:val="en-US" w:eastAsia="en-US" w:bidi="ar-SA"/>
      </w:rPr>
    </w:lvl>
    <w:lvl w:ilvl="3" w:tplc="3F4A657A">
      <w:numFmt w:val="bullet"/>
      <w:lvlText w:val="•"/>
      <w:lvlJc w:val="left"/>
      <w:pPr>
        <w:ind w:left="3678" w:hanging="360"/>
      </w:pPr>
      <w:rPr>
        <w:rFonts w:hint="default"/>
        <w:lang w:val="en-US" w:eastAsia="en-US" w:bidi="ar-SA"/>
      </w:rPr>
    </w:lvl>
    <w:lvl w:ilvl="4" w:tplc="89C84F10">
      <w:numFmt w:val="bullet"/>
      <w:lvlText w:val="•"/>
      <w:lvlJc w:val="left"/>
      <w:pPr>
        <w:ind w:left="4624" w:hanging="360"/>
      </w:pPr>
      <w:rPr>
        <w:rFonts w:hint="default"/>
        <w:lang w:val="en-US" w:eastAsia="en-US" w:bidi="ar-SA"/>
      </w:rPr>
    </w:lvl>
    <w:lvl w:ilvl="5" w:tplc="8DFA1E74">
      <w:numFmt w:val="bullet"/>
      <w:lvlText w:val="•"/>
      <w:lvlJc w:val="left"/>
      <w:pPr>
        <w:ind w:left="5570" w:hanging="360"/>
      </w:pPr>
      <w:rPr>
        <w:rFonts w:hint="default"/>
        <w:lang w:val="en-US" w:eastAsia="en-US" w:bidi="ar-SA"/>
      </w:rPr>
    </w:lvl>
    <w:lvl w:ilvl="6" w:tplc="C9904B68">
      <w:numFmt w:val="bullet"/>
      <w:lvlText w:val="•"/>
      <w:lvlJc w:val="left"/>
      <w:pPr>
        <w:ind w:left="6516" w:hanging="360"/>
      </w:pPr>
      <w:rPr>
        <w:rFonts w:hint="default"/>
        <w:lang w:val="en-US" w:eastAsia="en-US" w:bidi="ar-SA"/>
      </w:rPr>
    </w:lvl>
    <w:lvl w:ilvl="7" w:tplc="6164C746">
      <w:numFmt w:val="bullet"/>
      <w:lvlText w:val="•"/>
      <w:lvlJc w:val="left"/>
      <w:pPr>
        <w:ind w:left="7462" w:hanging="360"/>
      </w:pPr>
      <w:rPr>
        <w:rFonts w:hint="default"/>
        <w:lang w:val="en-US" w:eastAsia="en-US" w:bidi="ar-SA"/>
      </w:rPr>
    </w:lvl>
    <w:lvl w:ilvl="8" w:tplc="50461E42">
      <w:numFmt w:val="bullet"/>
      <w:lvlText w:val="•"/>
      <w:lvlJc w:val="left"/>
      <w:pPr>
        <w:ind w:left="8408" w:hanging="360"/>
      </w:pPr>
      <w:rPr>
        <w:rFonts w:hint="default"/>
        <w:lang w:val="en-US" w:eastAsia="en-US" w:bidi="ar-SA"/>
      </w:rPr>
    </w:lvl>
  </w:abstractNum>
  <w:num w:numId="1" w16cid:durableId="441069251">
    <w:abstractNumId w:val="1"/>
  </w:num>
  <w:num w:numId="2" w16cid:durableId="4687421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ACC"/>
    <w:rsid w:val="000913AC"/>
    <w:rsid w:val="000A176D"/>
    <w:rsid w:val="000F1E8B"/>
    <w:rsid w:val="001B35B6"/>
    <w:rsid w:val="002020C5"/>
    <w:rsid w:val="0026179C"/>
    <w:rsid w:val="0038133F"/>
    <w:rsid w:val="00495F90"/>
    <w:rsid w:val="005021BE"/>
    <w:rsid w:val="00503D15"/>
    <w:rsid w:val="005B3ED5"/>
    <w:rsid w:val="006966E8"/>
    <w:rsid w:val="007E6B52"/>
    <w:rsid w:val="00881A9B"/>
    <w:rsid w:val="0093673E"/>
    <w:rsid w:val="00AA1BA5"/>
    <w:rsid w:val="00AC15B7"/>
    <w:rsid w:val="00B07522"/>
    <w:rsid w:val="00B13489"/>
    <w:rsid w:val="00C847F3"/>
    <w:rsid w:val="00D26638"/>
    <w:rsid w:val="00D93A36"/>
    <w:rsid w:val="00E72547"/>
    <w:rsid w:val="00E801A1"/>
    <w:rsid w:val="00ED5A3D"/>
    <w:rsid w:val="00F12ACC"/>
    <w:rsid w:val="00F52771"/>
    <w:rsid w:val="00FB179B"/>
    <w:rsid w:val="00FE2F4B"/>
    <w:rsid w:val="0556111A"/>
    <w:rsid w:val="13563FA9"/>
    <w:rsid w:val="1CE592CB"/>
    <w:rsid w:val="1F56BA15"/>
    <w:rsid w:val="21CB901F"/>
    <w:rsid w:val="22ED69F7"/>
    <w:rsid w:val="2321A034"/>
    <w:rsid w:val="261D48F9"/>
    <w:rsid w:val="4E69AA32"/>
    <w:rsid w:val="57758B5F"/>
    <w:rsid w:val="6CCC6723"/>
    <w:rsid w:val="70721A8D"/>
    <w:rsid w:val="75C61021"/>
    <w:rsid w:val="77902309"/>
    <w:rsid w:val="7D9B548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3C286A"/>
  <w15:docId w15:val="{928F2B9C-1487-4DF8-8EC3-3E3279202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22"/>
      <w:ind w:left="120"/>
      <w:outlineLvl w:val="0"/>
    </w:pPr>
    <w:rPr>
      <w:b/>
      <w:bCs/>
      <w:sz w:val="28"/>
      <w:szCs w:val="28"/>
    </w:rPr>
  </w:style>
  <w:style w:type="paragraph" w:styleId="Heading2">
    <w:name w:val="heading 2"/>
    <w:basedOn w:val="Normal"/>
    <w:uiPriority w:val="9"/>
    <w:unhideWhenUsed/>
    <w:qFormat/>
    <w:pPr>
      <w:ind w:left="105"/>
      <w:outlineLvl w:val="1"/>
    </w:pPr>
    <w:rPr>
      <w:b/>
      <w:bCs/>
      <w:sz w:val="24"/>
      <w:szCs w:val="24"/>
    </w:rPr>
  </w:style>
  <w:style w:type="paragraph" w:styleId="Heading3">
    <w:name w:val="heading 3"/>
    <w:basedOn w:val="Normal"/>
    <w:uiPriority w:val="9"/>
    <w:unhideWhenUsed/>
    <w:qFormat/>
    <w:pPr>
      <w:spacing w:before="16"/>
      <w:ind w:left="120"/>
      <w:outlineLvl w:val="2"/>
    </w:pPr>
    <w:rPr>
      <w:rFonts w:ascii="Calibri Light" w:eastAsia="Calibri Light" w:hAnsi="Calibri Light" w:cs="Calibri Light"/>
      <w:sz w:val="24"/>
      <w:szCs w:val="24"/>
    </w:rPr>
  </w:style>
  <w:style w:type="paragraph" w:styleId="Heading4">
    <w:name w:val="heading 4"/>
    <w:basedOn w:val="Normal"/>
    <w:uiPriority w:val="9"/>
    <w:unhideWhenUsed/>
    <w:qFormat/>
    <w:pPr>
      <w:spacing w:line="268" w:lineRule="exact"/>
      <w:ind w:left="120"/>
      <w:outlineLvl w:val="3"/>
    </w:pPr>
    <w:rPr>
      <w:rFonts w:ascii="Calibri Light" w:eastAsia="Calibri Light" w:hAnsi="Calibri Light" w:cs="Calibri Light"/>
      <w:i/>
      <w:iCs/>
    </w:rPr>
  </w:style>
  <w:style w:type="paragraph" w:styleId="Heading5">
    <w:name w:val="heading 5"/>
    <w:basedOn w:val="Normal"/>
    <w:uiPriority w:val="9"/>
    <w:unhideWhenUsed/>
    <w:qFormat/>
    <w:pPr>
      <w:spacing w:before="36"/>
      <w:ind w:left="105"/>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99"/>
      <w:ind w:left="120"/>
    </w:pPr>
    <w:rPr>
      <w:b/>
      <w:bCs/>
      <w:sz w:val="20"/>
      <w:szCs w:val="20"/>
      <w:u w:val="single" w:color="000000"/>
    </w:rPr>
  </w:style>
  <w:style w:type="paragraph" w:styleId="TOC2">
    <w:name w:val="toc 2"/>
    <w:basedOn w:val="Normal"/>
    <w:uiPriority w:val="1"/>
    <w:qFormat/>
    <w:pPr>
      <w:spacing w:before="99"/>
      <w:ind w:left="340"/>
    </w:pPr>
    <w:rPr>
      <w:sz w:val="20"/>
      <w:szCs w:val="20"/>
      <w:u w:val="single" w:color="000000"/>
    </w:rPr>
  </w:style>
  <w:style w:type="paragraph" w:styleId="TOC3">
    <w:name w:val="toc 3"/>
    <w:basedOn w:val="Normal"/>
    <w:uiPriority w:val="1"/>
    <w:qFormat/>
    <w:pPr>
      <w:spacing w:before="118"/>
      <w:ind w:left="559"/>
    </w:pPr>
    <w:rPr>
      <w:sz w:val="20"/>
      <w:szCs w:val="20"/>
      <w:u w:val="single" w:color="000000"/>
    </w:rPr>
  </w:style>
  <w:style w:type="paragraph" w:styleId="BodyText">
    <w:name w:val="Body Text"/>
    <w:basedOn w:val="Normal"/>
    <w:uiPriority w:val="1"/>
    <w:qFormat/>
    <w:pPr>
      <w:ind w:left="120"/>
    </w:pPr>
    <w:rPr>
      <w:sz w:val="20"/>
      <w:szCs w:val="20"/>
    </w:rPr>
  </w:style>
  <w:style w:type="paragraph" w:styleId="Title">
    <w:name w:val="Title"/>
    <w:basedOn w:val="Normal"/>
    <w:link w:val="TitleChar"/>
    <w:uiPriority w:val="10"/>
    <w:qFormat/>
    <w:pPr>
      <w:ind w:left="1190"/>
    </w:pPr>
    <w:rPr>
      <w:rFonts w:ascii="Gill Sans MT" w:eastAsia="Gill Sans MT" w:hAnsi="Gill Sans MT" w:cs="Gill Sans MT"/>
      <w:b/>
      <w:bCs/>
      <w:sz w:val="121"/>
      <w:szCs w:val="121"/>
    </w:rPr>
  </w:style>
  <w:style w:type="paragraph" w:styleId="ListParagraph">
    <w:name w:val="List Paragraph"/>
    <w:basedOn w:val="Normal"/>
    <w:uiPriority w:val="1"/>
    <w:qFormat/>
    <w:pPr>
      <w:spacing w:line="243" w:lineRule="exact"/>
      <w:ind w:left="840" w:hanging="360"/>
    </w:pPr>
  </w:style>
  <w:style w:type="paragraph" w:customStyle="1" w:styleId="TableParagraph">
    <w:name w:val="Table Paragraph"/>
    <w:basedOn w:val="Normal"/>
    <w:uiPriority w:val="1"/>
    <w:qFormat/>
    <w:pPr>
      <w:ind w:left="119"/>
    </w:pPr>
    <w:rPr>
      <w:rFonts w:ascii="Times New Roman" w:eastAsia="Times New Roman" w:hAnsi="Times New Roman" w:cs="Times New Roman"/>
    </w:rPr>
  </w:style>
  <w:style w:type="paragraph" w:styleId="Header">
    <w:name w:val="header"/>
    <w:basedOn w:val="Normal"/>
    <w:link w:val="HeaderChar"/>
    <w:uiPriority w:val="99"/>
    <w:unhideWhenUsed/>
    <w:rsid w:val="00FE2F4B"/>
    <w:pPr>
      <w:tabs>
        <w:tab w:val="center" w:pos="4680"/>
        <w:tab w:val="right" w:pos="9360"/>
      </w:tabs>
    </w:pPr>
  </w:style>
  <w:style w:type="character" w:customStyle="1" w:styleId="HeaderChar">
    <w:name w:val="Header Char"/>
    <w:basedOn w:val="DefaultParagraphFont"/>
    <w:link w:val="Header"/>
    <w:uiPriority w:val="99"/>
    <w:rsid w:val="00FE2F4B"/>
    <w:rPr>
      <w:rFonts w:ascii="Calibri" w:eastAsia="Calibri" w:hAnsi="Calibri" w:cs="Calibri"/>
    </w:rPr>
  </w:style>
  <w:style w:type="paragraph" w:styleId="Footer">
    <w:name w:val="footer"/>
    <w:basedOn w:val="Normal"/>
    <w:link w:val="FooterChar"/>
    <w:uiPriority w:val="99"/>
    <w:unhideWhenUsed/>
    <w:rsid w:val="00FE2F4B"/>
    <w:pPr>
      <w:tabs>
        <w:tab w:val="center" w:pos="4680"/>
        <w:tab w:val="right" w:pos="9360"/>
      </w:tabs>
    </w:pPr>
  </w:style>
  <w:style w:type="character" w:customStyle="1" w:styleId="FooterChar">
    <w:name w:val="Footer Char"/>
    <w:basedOn w:val="DefaultParagraphFont"/>
    <w:link w:val="Footer"/>
    <w:uiPriority w:val="99"/>
    <w:rsid w:val="00FE2F4B"/>
    <w:rPr>
      <w:rFonts w:ascii="Calibri" w:eastAsia="Calibri" w:hAnsi="Calibri" w:cs="Calibri"/>
    </w:rPr>
  </w:style>
  <w:style w:type="character" w:styleId="CommentReference">
    <w:name w:val="annotation reference"/>
    <w:basedOn w:val="DefaultParagraphFont"/>
    <w:uiPriority w:val="99"/>
    <w:semiHidden/>
    <w:unhideWhenUsed/>
    <w:rsid w:val="00FE2F4B"/>
    <w:rPr>
      <w:sz w:val="16"/>
      <w:szCs w:val="16"/>
    </w:rPr>
  </w:style>
  <w:style w:type="paragraph" w:styleId="CommentText">
    <w:name w:val="annotation text"/>
    <w:basedOn w:val="Normal"/>
    <w:link w:val="CommentTextChar"/>
    <w:uiPriority w:val="99"/>
    <w:unhideWhenUsed/>
    <w:rsid w:val="00FE2F4B"/>
    <w:rPr>
      <w:sz w:val="20"/>
      <w:szCs w:val="20"/>
    </w:rPr>
  </w:style>
  <w:style w:type="character" w:customStyle="1" w:styleId="CommentTextChar">
    <w:name w:val="Comment Text Char"/>
    <w:basedOn w:val="DefaultParagraphFont"/>
    <w:link w:val="CommentText"/>
    <w:uiPriority w:val="99"/>
    <w:rsid w:val="00FE2F4B"/>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FE2F4B"/>
    <w:rPr>
      <w:b/>
      <w:bCs/>
    </w:rPr>
  </w:style>
  <w:style w:type="character" w:customStyle="1" w:styleId="CommentSubjectChar">
    <w:name w:val="Comment Subject Char"/>
    <w:basedOn w:val="CommentTextChar"/>
    <w:link w:val="CommentSubject"/>
    <w:uiPriority w:val="99"/>
    <w:semiHidden/>
    <w:rsid w:val="00FE2F4B"/>
    <w:rPr>
      <w:rFonts w:ascii="Calibri" w:eastAsia="Calibri" w:hAnsi="Calibri" w:cs="Calibri"/>
      <w:b/>
      <w:bCs/>
      <w:sz w:val="20"/>
      <w:szCs w:val="20"/>
    </w:rPr>
  </w:style>
  <w:style w:type="character" w:customStyle="1" w:styleId="TitleChar">
    <w:name w:val="Title Char"/>
    <w:basedOn w:val="DefaultParagraphFont"/>
    <w:link w:val="Title"/>
    <w:uiPriority w:val="10"/>
    <w:rsid w:val="00881A9B"/>
    <w:rPr>
      <w:rFonts w:ascii="Gill Sans MT" w:eastAsia="Gill Sans MT" w:hAnsi="Gill Sans MT" w:cs="Gill Sans MT"/>
      <w:b/>
      <w:bCs/>
      <w:sz w:val="121"/>
      <w:szCs w:val="121"/>
    </w:rPr>
  </w:style>
  <w:style w:type="paragraph" w:styleId="Subtitle">
    <w:name w:val="Subtitle"/>
    <w:basedOn w:val="Normal"/>
    <w:next w:val="Normal"/>
    <w:link w:val="SubtitleChar"/>
    <w:uiPriority w:val="11"/>
    <w:qFormat/>
    <w:rsid w:val="00881A9B"/>
    <w:pPr>
      <w:keepNext/>
      <w:keepLines/>
      <w:widowControl/>
      <w:autoSpaceDE/>
      <w:autoSpaceDN/>
      <w:spacing w:after="240" w:line="276" w:lineRule="auto"/>
      <w:ind w:left="2160"/>
      <w:jc w:val="right"/>
      <w:outlineLvl w:val="0"/>
    </w:pPr>
    <w:rPr>
      <w:rFonts w:ascii="Franklin Gothic Book" w:eastAsiaTheme="minorHAnsi" w:hAnsi="Franklin Gothic Book" w:cstheme="minorBidi"/>
      <w:sz w:val="36"/>
      <w:szCs w:val="36"/>
    </w:rPr>
  </w:style>
  <w:style w:type="character" w:customStyle="1" w:styleId="SubtitleChar">
    <w:name w:val="Subtitle Char"/>
    <w:basedOn w:val="DefaultParagraphFont"/>
    <w:link w:val="Subtitle"/>
    <w:uiPriority w:val="11"/>
    <w:rsid w:val="00881A9B"/>
    <w:rPr>
      <w:rFonts w:ascii="Franklin Gothic Book" w:hAnsi="Franklin Gothic Book"/>
      <w:sz w:val="36"/>
      <w:szCs w:val="36"/>
    </w:rPr>
  </w:style>
  <w:style w:type="paragraph" w:customStyle="1" w:styleId="CoverText">
    <w:name w:val="Cover Text"/>
    <w:basedOn w:val="Normal"/>
    <w:qFormat/>
    <w:rsid w:val="00881A9B"/>
    <w:pPr>
      <w:widowControl/>
      <w:autoSpaceDE/>
      <w:autoSpaceDN/>
      <w:spacing w:line="276" w:lineRule="auto"/>
      <w:ind w:left="2160"/>
      <w:jc w:val="right"/>
    </w:pPr>
    <w:rPr>
      <w:rFonts w:ascii="Franklin Gothic Book" w:eastAsiaTheme="minorHAnsi" w:hAnsi="Franklin Gothic Book" w:cstheme="minorBidi"/>
      <w:sz w:val="32"/>
      <w:szCs w:val="36"/>
    </w:rPr>
  </w:style>
  <w:style w:type="paragraph" w:customStyle="1" w:styleId="FigureforCover">
    <w:name w:val="Figure for Cover"/>
    <w:basedOn w:val="Normal"/>
    <w:qFormat/>
    <w:rsid w:val="00881A9B"/>
    <w:pPr>
      <w:widowControl/>
      <w:autoSpaceDE/>
      <w:autoSpaceDN/>
      <w:spacing w:after="1600"/>
      <w:jc w:val="center"/>
    </w:pPr>
    <w:rPr>
      <w:rFonts w:ascii="Franklin Gothic Medium" w:eastAsiaTheme="minorHAnsi" w:hAnsi="Franklin Gothic Medium" w:cstheme="minorBidi"/>
      <w:sz w:val="24"/>
    </w:rPr>
  </w:style>
  <w:style w:type="character" w:customStyle="1" w:styleId="FooterYellowLine">
    <w:name w:val="Footer Yellow Line"/>
    <w:basedOn w:val="DefaultParagraphFont"/>
    <w:uiPriority w:val="1"/>
    <w:qFormat/>
    <w:rsid w:val="00881A9B"/>
    <w:rPr>
      <w:position w:val="-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mailto:h-yung@tti.tamu.edu" TargetMode="External"/><Relationship Id="rId3" Type="http://schemas.openxmlformats.org/officeDocument/2006/relationships/customXml" Target="../customXml/item3.xml"/><Relationship Id="rId21" Type="http://schemas.openxmlformats.org/officeDocument/2006/relationships/image" Target="media/image4.jpg"/><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ntl.bts.gov/public-access/how-request-embargo"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rosap.ntl.bts.gov/submitContent" TargetMode="Externa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tti.tamu.edu/group/communications/word-template-instructions/" TargetMode="External"/><Relationship Id="rId23" Type="http://schemas.openxmlformats.org/officeDocument/2006/relationships/hyperlink" Target="http://www.ntis.gov/" TargetMode="External"/><Relationship Id="rId10" Type="http://schemas.openxmlformats.org/officeDocument/2006/relationships/endnotes" Target="endnotes.xml"/><Relationship Id="rId19" Type="http://schemas.openxmlformats.org/officeDocument/2006/relationships/hyperlink" Target="mailto:h-yung@tti.tamu.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rcid.org/0000-0001-6974-4348" TargetMode="External"/><Relationship Id="rId22" Type="http://schemas.openxmlformats.org/officeDocument/2006/relationships/hyperlink" Target="http://www.ntis.gov/"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9F74E86C165ED4382001EDB91D9CD78" ma:contentTypeVersion="16" ma:contentTypeDescription="Create a new document." ma:contentTypeScope="" ma:versionID="b986f0efce02f10f353016fbd2f67878">
  <xsd:schema xmlns:xsd="http://www.w3.org/2001/XMLSchema" xmlns:xs="http://www.w3.org/2001/XMLSchema" xmlns:p="http://schemas.microsoft.com/office/2006/metadata/properties" xmlns:ns2="1d8df89b-de6a-4ef3-bf0a-ba3f5eb5231c" xmlns:ns3="95577e12-8bc8-414b-a154-8a1076743e79" targetNamespace="http://schemas.microsoft.com/office/2006/metadata/properties" ma:root="true" ma:fieldsID="4b44146261def97c00ecb9099118d832" ns2:_="" ns3:_="">
    <xsd:import namespace="1d8df89b-de6a-4ef3-bf0a-ba3f5eb5231c"/>
    <xsd:import namespace="95577e12-8bc8-414b-a154-8a1076743e7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8df89b-de6a-4ef3-bf0a-ba3f5eb523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9bbf02c-0cc7-4a19-a098-140ed2a185c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577e12-8bc8-414b-a154-8a1076743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53f2bd36-d2fb-4aa2-9c82-aa1ad9766ea9}" ma:internalName="TaxCatchAll" ma:showField="CatchAllData" ma:web="95577e12-8bc8-414b-a154-8a1076743e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d8df89b-de6a-4ef3-bf0a-ba3f5eb5231c">
      <Terms xmlns="http://schemas.microsoft.com/office/infopath/2007/PartnerControls"/>
    </lcf76f155ced4ddcb4097134ff3c332f>
    <TaxCatchAll xmlns="95577e12-8bc8-414b-a154-8a1076743e79" xsi:nil="true"/>
  </documentManagement>
</p:properties>
</file>

<file path=customXml/itemProps1.xml><?xml version="1.0" encoding="utf-8"?>
<ds:datastoreItem xmlns:ds="http://schemas.openxmlformats.org/officeDocument/2006/customXml" ds:itemID="{27BECD07-0444-4FD8-9007-683CFE984A89}">
  <ds:schemaRefs>
    <ds:schemaRef ds:uri="http://schemas.microsoft.com/sharepoint/v3/contenttype/forms"/>
  </ds:schemaRefs>
</ds:datastoreItem>
</file>

<file path=customXml/itemProps2.xml><?xml version="1.0" encoding="utf-8"?>
<ds:datastoreItem xmlns:ds="http://schemas.openxmlformats.org/officeDocument/2006/customXml" ds:itemID="{BC7F601C-9FEC-4187-9EEC-8144AD5AA207}">
  <ds:schemaRefs>
    <ds:schemaRef ds:uri="http://schemas.openxmlformats.org/officeDocument/2006/bibliography"/>
  </ds:schemaRefs>
</ds:datastoreItem>
</file>

<file path=customXml/itemProps3.xml><?xml version="1.0" encoding="utf-8"?>
<ds:datastoreItem xmlns:ds="http://schemas.openxmlformats.org/officeDocument/2006/customXml" ds:itemID="{1C1B0AD8-F836-428D-A51B-78D1CADFE977}"/>
</file>

<file path=customXml/itemProps4.xml><?xml version="1.0" encoding="utf-8"?>
<ds:datastoreItem xmlns:ds="http://schemas.openxmlformats.org/officeDocument/2006/customXml" ds:itemID="{334CFADF-3B80-4681-93DD-A84611206861}">
  <ds:schemaRefs>
    <ds:schemaRef ds:uri="http://schemas.microsoft.com/office/2006/metadata/properties"/>
    <ds:schemaRef ds:uri="http://schemas.microsoft.com/office/infopath/2007/PartnerControls"/>
    <ds:schemaRef ds:uri="1d8df89b-de6a-4ef3-bf0a-ba3f5eb5231c"/>
    <ds:schemaRef ds:uri="95577e12-8bc8-414b-a154-8a1076743e79"/>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2634</Words>
  <Characters>14912</Characters>
  <Application>Microsoft Office Word</Application>
  <DocSecurity>0</DocSecurity>
  <Lines>573</Lines>
  <Paragraphs>313</Paragraphs>
  <ScaleCrop>false</ScaleCrop>
  <Company/>
  <LinksUpToDate>false</LinksUpToDate>
  <CharactersWithSpaces>17233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Cuellar, Elissa</dc:creator>
  <cp:lastModifiedBy>Yung, Haylee</cp:lastModifiedBy>
  <cp:revision>2</cp:revision>
  <dcterms:created xsi:type="dcterms:W3CDTF">2026-03-27T17:13:00Z</dcterms:created>
  <dcterms:modified xsi:type="dcterms:W3CDTF">2026-03-27T17:13:00Z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Adobe Acrobat Pro (64-bit) 24.2.20687</vt:lpwstr>
  </property>
  <property fmtid="{D5CDD505-2E9C-101B-9397-08002B2CF9AE}" pid="3" name="Producer">
    <vt:lpwstr>Adobe Acrobat Pro (64-bit) 24.2.20687</vt:lpwstr>
  </property>
  <property fmtid="{D5CDD505-2E9C-101B-9397-08002B2CF9AE}" pid="4" name="ContentTypeId">
    <vt:lpwstr>0x010100E9F74E86C165ED4382001EDB91D9CD78</vt:lpwstr>
  </property>
  <property fmtid="{D5CDD505-2E9C-101B-9397-08002B2CF9AE}" pid="5" name="MediaServiceImageTags">
    <vt:lpwstr/>
  </property>
</Properties>
</file>